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03"/>
        <w:gridCol w:w="5104"/>
      </w:tblGrid>
      <w:tr w:rsidR="0005589D" w:rsidTr="0005589D">
        <w:tc>
          <w:tcPr>
            <w:tcW w:w="5103" w:type="dxa"/>
          </w:tcPr>
          <w:p w:rsidR="0005589D" w:rsidRDefault="0005589D">
            <w:pPr>
              <w:autoSpaceDE w:val="0"/>
              <w:autoSpaceDN w:val="0"/>
              <w:adjustRightInd w:val="0"/>
              <w:spacing w:after="0" w:line="240" w:lineRule="auto"/>
              <w:rPr>
                <w:rFonts w:ascii="Arial" w:hAnsi="Arial" w:cs="Arial"/>
                <w:sz w:val="20"/>
                <w:szCs w:val="20"/>
              </w:rPr>
            </w:pPr>
            <w:bookmarkStart w:id="0" w:name="_GoBack"/>
            <w:bookmarkEnd w:id="0"/>
            <w:r>
              <w:rPr>
                <w:rFonts w:ascii="Arial" w:hAnsi="Arial" w:cs="Arial"/>
                <w:sz w:val="20"/>
                <w:szCs w:val="20"/>
              </w:rPr>
              <w:t>27 октября 1994 года</w:t>
            </w:r>
          </w:p>
        </w:tc>
        <w:tc>
          <w:tcPr>
            <w:tcW w:w="5104" w:type="dxa"/>
          </w:tcPr>
          <w:p w:rsidR="0005589D" w:rsidRDefault="0005589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6-оз</w:t>
            </w:r>
          </w:p>
        </w:tc>
      </w:tr>
    </w:tbl>
    <w:p w:rsidR="0005589D" w:rsidRDefault="0005589D" w:rsidP="0005589D">
      <w:pPr>
        <w:pBdr>
          <w:top w:val="single" w:sz="6" w:space="0" w:color="auto"/>
        </w:pBdr>
        <w:autoSpaceDE w:val="0"/>
        <w:autoSpaceDN w:val="0"/>
        <w:adjustRightInd w:val="0"/>
        <w:spacing w:before="100" w:after="100" w:line="240" w:lineRule="auto"/>
        <w:jc w:val="both"/>
        <w:rPr>
          <w:rFonts w:ascii="Arial" w:hAnsi="Arial" w:cs="Arial"/>
          <w:sz w:val="2"/>
          <w:szCs w:val="2"/>
        </w:rPr>
      </w:pP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ЗАКОН</w:t>
      </w: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УСТАВ</w:t>
      </w: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05589D" w:rsidRDefault="0005589D" w:rsidP="0005589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589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589D" w:rsidRDefault="0005589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589D" w:rsidRDefault="0005589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589D" w:rsidRDefault="0005589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05589D" w:rsidRDefault="0005589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Областных законов Ленинградской области</w:t>
            </w:r>
          </w:p>
          <w:p w:rsidR="0005589D" w:rsidRDefault="0005589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12.07.2001 </w:t>
            </w:r>
            <w:hyperlink r:id="rId5" w:history="1">
              <w:r>
                <w:rPr>
                  <w:rFonts w:ascii="Arial" w:hAnsi="Arial" w:cs="Arial"/>
                  <w:color w:val="0000FF"/>
                  <w:sz w:val="20"/>
                  <w:szCs w:val="20"/>
                </w:rPr>
                <w:t>N 44-оз</w:t>
              </w:r>
            </w:hyperlink>
            <w:r>
              <w:rPr>
                <w:rFonts w:ascii="Arial" w:hAnsi="Arial" w:cs="Arial"/>
                <w:color w:val="392C69"/>
                <w:sz w:val="20"/>
                <w:szCs w:val="20"/>
              </w:rPr>
              <w:t xml:space="preserve"> (ред. от 01.11.2004), от 29.12.2005 </w:t>
            </w:r>
            <w:hyperlink r:id="rId6" w:history="1">
              <w:r>
                <w:rPr>
                  <w:rFonts w:ascii="Arial" w:hAnsi="Arial" w:cs="Arial"/>
                  <w:color w:val="0000FF"/>
                  <w:sz w:val="20"/>
                  <w:szCs w:val="20"/>
                </w:rPr>
                <w:t>N 128-оз</w:t>
              </w:r>
            </w:hyperlink>
            <w:r>
              <w:rPr>
                <w:rFonts w:ascii="Arial" w:hAnsi="Arial" w:cs="Arial"/>
                <w:color w:val="392C69"/>
                <w:sz w:val="20"/>
                <w:szCs w:val="20"/>
              </w:rPr>
              <w:t>,</w:t>
            </w:r>
          </w:p>
          <w:p w:rsidR="0005589D" w:rsidRDefault="0005589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28.06.2007 </w:t>
            </w:r>
            <w:hyperlink r:id="rId7" w:history="1">
              <w:r>
                <w:rPr>
                  <w:rFonts w:ascii="Arial" w:hAnsi="Arial" w:cs="Arial"/>
                  <w:color w:val="0000FF"/>
                  <w:sz w:val="20"/>
                  <w:szCs w:val="20"/>
                </w:rPr>
                <w:t>N 107-оз</w:t>
              </w:r>
            </w:hyperlink>
            <w:r>
              <w:rPr>
                <w:rFonts w:ascii="Arial" w:hAnsi="Arial" w:cs="Arial"/>
                <w:color w:val="392C69"/>
                <w:sz w:val="20"/>
                <w:szCs w:val="20"/>
              </w:rPr>
              <w:t xml:space="preserve">, от 20.10.2008 </w:t>
            </w:r>
            <w:hyperlink r:id="rId8" w:history="1">
              <w:r>
                <w:rPr>
                  <w:rFonts w:ascii="Arial" w:hAnsi="Arial" w:cs="Arial"/>
                  <w:color w:val="0000FF"/>
                  <w:sz w:val="20"/>
                  <w:szCs w:val="20"/>
                </w:rPr>
                <w:t>N 115-оз</w:t>
              </w:r>
            </w:hyperlink>
            <w:r>
              <w:rPr>
                <w:rFonts w:ascii="Arial" w:hAnsi="Arial" w:cs="Arial"/>
                <w:color w:val="392C69"/>
                <w:sz w:val="20"/>
                <w:szCs w:val="20"/>
              </w:rPr>
              <w:t xml:space="preserve">, от 01.11.2008 </w:t>
            </w:r>
            <w:hyperlink r:id="rId9" w:history="1">
              <w:r>
                <w:rPr>
                  <w:rFonts w:ascii="Arial" w:hAnsi="Arial" w:cs="Arial"/>
                  <w:color w:val="0000FF"/>
                  <w:sz w:val="20"/>
                  <w:szCs w:val="20"/>
                </w:rPr>
                <w:t>N 117-оз</w:t>
              </w:r>
            </w:hyperlink>
            <w:r>
              <w:rPr>
                <w:rFonts w:ascii="Arial" w:hAnsi="Arial" w:cs="Arial"/>
                <w:color w:val="392C69"/>
                <w:sz w:val="20"/>
                <w:szCs w:val="20"/>
              </w:rPr>
              <w:t>,</w:t>
            </w:r>
          </w:p>
          <w:p w:rsidR="0005589D" w:rsidRDefault="0005589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05.06.2009 </w:t>
            </w:r>
            <w:hyperlink r:id="rId10" w:history="1">
              <w:r>
                <w:rPr>
                  <w:rFonts w:ascii="Arial" w:hAnsi="Arial" w:cs="Arial"/>
                  <w:color w:val="0000FF"/>
                  <w:sz w:val="20"/>
                  <w:szCs w:val="20"/>
                </w:rPr>
                <w:t>N 51-оз</w:t>
              </w:r>
            </w:hyperlink>
            <w:r>
              <w:rPr>
                <w:rFonts w:ascii="Arial" w:hAnsi="Arial" w:cs="Arial"/>
                <w:color w:val="392C69"/>
                <w:sz w:val="20"/>
                <w:szCs w:val="20"/>
              </w:rPr>
              <w:t xml:space="preserve">, от 12.03.2010 </w:t>
            </w:r>
            <w:hyperlink r:id="rId11" w:history="1">
              <w:r>
                <w:rPr>
                  <w:rFonts w:ascii="Arial" w:hAnsi="Arial" w:cs="Arial"/>
                  <w:color w:val="0000FF"/>
                  <w:sz w:val="20"/>
                  <w:szCs w:val="20"/>
                </w:rPr>
                <w:t>N 9-оз</w:t>
              </w:r>
            </w:hyperlink>
            <w:r>
              <w:rPr>
                <w:rFonts w:ascii="Arial" w:hAnsi="Arial" w:cs="Arial"/>
                <w:color w:val="392C69"/>
                <w:sz w:val="20"/>
                <w:szCs w:val="20"/>
              </w:rPr>
              <w:t xml:space="preserve">, от 22.07.2010 </w:t>
            </w:r>
            <w:hyperlink r:id="rId12" w:history="1">
              <w:r>
                <w:rPr>
                  <w:rFonts w:ascii="Arial" w:hAnsi="Arial" w:cs="Arial"/>
                  <w:color w:val="0000FF"/>
                  <w:sz w:val="20"/>
                  <w:szCs w:val="20"/>
                </w:rPr>
                <w:t>N 48-оз</w:t>
              </w:r>
            </w:hyperlink>
            <w:r>
              <w:rPr>
                <w:rFonts w:ascii="Arial" w:hAnsi="Arial" w:cs="Arial"/>
                <w:color w:val="392C69"/>
                <w:sz w:val="20"/>
                <w:szCs w:val="20"/>
              </w:rPr>
              <w:t>,</w:t>
            </w:r>
          </w:p>
          <w:p w:rsidR="0005589D" w:rsidRDefault="0005589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17.11.2011 </w:t>
            </w:r>
            <w:hyperlink r:id="rId13" w:history="1">
              <w:r>
                <w:rPr>
                  <w:rFonts w:ascii="Arial" w:hAnsi="Arial" w:cs="Arial"/>
                  <w:color w:val="0000FF"/>
                  <w:sz w:val="20"/>
                  <w:szCs w:val="20"/>
                </w:rPr>
                <w:t>N 93-оз</w:t>
              </w:r>
            </w:hyperlink>
            <w:r>
              <w:rPr>
                <w:rFonts w:ascii="Arial" w:hAnsi="Arial" w:cs="Arial"/>
                <w:color w:val="392C69"/>
                <w:sz w:val="20"/>
                <w:szCs w:val="20"/>
              </w:rPr>
              <w:t xml:space="preserve">, от 04.06.2012 </w:t>
            </w:r>
            <w:hyperlink r:id="rId14" w:history="1">
              <w:r>
                <w:rPr>
                  <w:rFonts w:ascii="Arial" w:hAnsi="Arial" w:cs="Arial"/>
                  <w:color w:val="0000FF"/>
                  <w:sz w:val="20"/>
                  <w:szCs w:val="20"/>
                </w:rPr>
                <w:t>N 39-оз</w:t>
              </w:r>
            </w:hyperlink>
            <w:r>
              <w:rPr>
                <w:rFonts w:ascii="Arial" w:hAnsi="Arial" w:cs="Arial"/>
                <w:color w:val="392C69"/>
                <w:sz w:val="20"/>
                <w:szCs w:val="20"/>
              </w:rPr>
              <w:t xml:space="preserve">, от 04.06.2012 </w:t>
            </w:r>
            <w:hyperlink r:id="rId15" w:history="1">
              <w:r>
                <w:rPr>
                  <w:rFonts w:ascii="Arial" w:hAnsi="Arial" w:cs="Arial"/>
                  <w:color w:val="0000FF"/>
                  <w:sz w:val="20"/>
                  <w:szCs w:val="20"/>
                </w:rPr>
                <w:t>N 40-оз</w:t>
              </w:r>
            </w:hyperlink>
            <w:r>
              <w:rPr>
                <w:rFonts w:ascii="Arial" w:hAnsi="Arial" w:cs="Arial"/>
                <w:color w:val="392C69"/>
                <w:sz w:val="20"/>
                <w:szCs w:val="20"/>
              </w:rPr>
              <w:t>,</w:t>
            </w:r>
          </w:p>
          <w:p w:rsidR="0005589D" w:rsidRDefault="0005589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13.07.2012 </w:t>
            </w:r>
            <w:hyperlink r:id="rId16" w:history="1">
              <w:r>
                <w:rPr>
                  <w:rFonts w:ascii="Arial" w:hAnsi="Arial" w:cs="Arial"/>
                  <w:color w:val="0000FF"/>
                  <w:sz w:val="20"/>
                  <w:szCs w:val="20"/>
                </w:rPr>
                <w:t>N 62-оз</w:t>
              </w:r>
            </w:hyperlink>
            <w:r>
              <w:rPr>
                <w:rFonts w:ascii="Arial" w:hAnsi="Arial" w:cs="Arial"/>
                <w:color w:val="392C69"/>
                <w:sz w:val="20"/>
                <w:szCs w:val="20"/>
              </w:rPr>
              <w:t xml:space="preserve">, от 24.12.2012 </w:t>
            </w:r>
            <w:hyperlink r:id="rId17" w:history="1">
              <w:r>
                <w:rPr>
                  <w:rFonts w:ascii="Arial" w:hAnsi="Arial" w:cs="Arial"/>
                  <w:color w:val="0000FF"/>
                  <w:sz w:val="20"/>
                  <w:szCs w:val="20"/>
                </w:rPr>
                <w:t>N 99-оз</w:t>
              </w:r>
            </w:hyperlink>
            <w:r>
              <w:rPr>
                <w:rFonts w:ascii="Arial" w:hAnsi="Arial" w:cs="Arial"/>
                <w:color w:val="392C69"/>
                <w:sz w:val="20"/>
                <w:szCs w:val="20"/>
              </w:rPr>
              <w:t xml:space="preserve">, от 11.03.2013 </w:t>
            </w:r>
            <w:hyperlink r:id="rId18" w:history="1">
              <w:r>
                <w:rPr>
                  <w:rFonts w:ascii="Arial" w:hAnsi="Arial" w:cs="Arial"/>
                  <w:color w:val="0000FF"/>
                  <w:sz w:val="20"/>
                  <w:szCs w:val="20"/>
                </w:rPr>
                <w:t>N 11-оз</w:t>
              </w:r>
            </w:hyperlink>
            <w:r>
              <w:rPr>
                <w:rFonts w:ascii="Arial" w:hAnsi="Arial" w:cs="Arial"/>
                <w:color w:val="392C69"/>
                <w:sz w:val="20"/>
                <w:szCs w:val="20"/>
              </w:rPr>
              <w:t>,</w:t>
            </w:r>
          </w:p>
          <w:p w:rsidR="0005589D" w:rsidRDefault="0005589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27.12.2013 </w:t>
            </w:r>
            <w:hyperlink r:id="rId19" w:history="1">
              <w:r>
                <w:rPr>
                  <w:rFonts w:ascii="Arial" w:hAnsi="Arial" w:cs="Arial"/>
                  <w:color w:val="0000FF"/>
                  <w:sz w:val="20"/>
                  <w:szCs w:val="20"/>
                </w:rPr>
                <w:t>N 103-оз</w:t>
              </w:r>
            </w:hyperlink>
            <w:r>
              <w:rPr>
                <w:rFonts w:ascii="Arial" w:hAnsi="Arial" w:cs="Arial"/>
                <w:color w:val="392C69"/>
                <w:sz w:val="20"/>
                <w:szCs w:val="20"/>
              </w:rPr>
              <w:t xml:space="preserve">, от 27.07.2015 </w:t>
            </w:r>
            <w:hyperlink r:id="rId20" w:history="1">
              <w:r>
                <w:rPr>
                  <w:rFonts w:ascii="Arial" w:hAnsi="Arial" w:cs="Arial"/>
                  <w:color w:val="0000FF"/>
                  <w:sz w:val="20"/>
                  <w:szCs w:val="20"/>
                </w:rPr>
                <w:t>N 80-оз</w:t>
              </w:r>
            </w:hyperlink>
            <w:r>
              <w:rPr>
                <w:rFonts w:ascii="Arial" w:hAnsi="Arial" w:cs="Arial"/>
                <w:color w:val="392C69"/>
                <w:sz w:val="20"/>
                <w:szCs w:val="20"/>
              </w:rPr>
              <w:t xml:space="preserve">, от 19.10.2015 </w:t>
            </w:r>
            <w:hyperlink r:id="rId21" w:history="1">
              <w:r>
                <w:rPr>
                  <w:rFonts w:ascii="Arial" w:hAnsi="Arial" w:cs="Arial"/>
                  <w:color w:val="0000FF"/>
                  <w:sz w:val="20"/>
                  <w:szCs w:val="20"/>
                </w:rPr>
                <w:t>N 100-оз</w:t>
              </w:r>
            </w:hyperlink>
            <w:r>
              <w:rPr>
                <w:rFonts w:ascii="Arial" w:hAnsi="Arial" w:cs="Arial"/>
                <w:color w:val="392C69"/>
                <w:sz w:val="20"/>
                <w:szCs w:val="20"/>
              </w:rPr>
              <w:t>,</w:t>
            </w:r>
          </w:p>
          <w:p w:rsidR="0005589D" w:rsidRDefault="0005589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28.10.2015 </w:t>
            </w:r>
            <w:hyperlink r:id="rId22" w:history="1">
              <w:r>
                <w:rPr>
                  <w:rFonts w:ascii="Arial" w:hAnsi="Arial" w:cs="Arial"/>
                  <w:color w:val="0000FF"/>
                  <w:sz w:val="20"/>
                  <w:szCs w:val="20"/>
                </w:rPr>
                <w:t>N 101-оз</w:t>
              </w:r>
            </w:hyperlink>
            <w:r>
              <w:rPr>
                <w:rFonts w:ascii="Arial" w:hAnsi="Arial" w:cs="Arial"/>
                <w:color w:val="392C69"/>
                <w:sz w:val="20"/>
                <w:szCs w:val="20"/>
              </w:rPr>
              <w:t xml:space="preserve">, от 12.11.2015 </w:t>
            </w:r>
            <w:hyperlink r:id="rId23" w:history="1">
              <w:r>
                <w:rPr>
                  <w:rFonts w:ascii="Arial" w:hAnsi="Arial" w:cs="Arial"/>
                  <w:color w:val="0000FF"/>
                  <w:sz w:val="20"/>
                  <w:szCs w:val="20"/>
                </w:rPr>
                <w:t>N 108-оз</w:t>
              </w:r>
            </w:hyperlink>
            <w:r>
              <w:rPr>
                <w:rFonts w:ascii="Arial" w:hAnsi="Arial" w:cs="Arial"/>
                <w:color w:val="392C69"/>
                <w:sz w:val="20"/>
                <w:szCs w:val="20"/>
              </w:rPr>
              <w:t xml:space="preserve">, от 11.04.2016 </w:t>
            </w:r>
            <w:hyperlink r:id="rId24" w:history="1">
              <w:r>
                <w:rPr>
                  <w:rFonts w:ascii="Arial" w:hAnsi="Arial" w:cs="Arial"/>
                  <w:color w:val="0000FF"/>
                  <w:sz w:val="20"/>
                  <w:szCs w:val="20"/>
                </w:rPr>
                <w:t>N 20-оз</w:t>
              </w:r>
            </w:hyperlink>
            <w:r>
              <w:rPr>
                <w:rFonts w:ascii="Arial" w:hAnsi="Arial" w:cs="Arial"/>
                <w:color w:val="392C69"/>
                <w:sz w:val="20"/>
                <w:szCs w:val="20"/>
              </w:rPr>
              <w:t>,</w:t>
            </w:r>
          </w:p>
          <w:p w:rsidR="0005589D" w:rsidRDefault="0005589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15.12.2016 </w:t>
            </w:r>
            <w:hyperlink r:id="rId25" w:history="1">
              <w:r>
                <w:rPr>
                  <w:rFonts w:ascii="Arial" w:hAnsi="Arial" w:cs="Arial"/>
                  <w:color w:val="0000FF"/>
                  <w:sz w:val="20"/>
                  <w:szCs w:val="20"/>
                </w:rPr>
                <w:t>N 97-оз</w:t>
              </w:r>
            </w:hyperlink>
            <w:r>
              <w:rPr>
                <w:rFonts w:ascii="Arial" w:hAnsi="Arial" w:cs="Arial"/>
                <w:color w:val="392C69"/>
                <w:sz w:val="20"/>
                <w:szCs w:val="20"/>
              </w:rPr>
              <w:t xml:space="preserve">, от 17.11.2017 </w:t>
            </w:r>
            <w:hyperlink r:id="rId26" w:history="1">
              <w:r>
                <w:rPr>
                  <w:rFonts w:ascii="Arial" w:hAnsi="Arial" w:cs="Arial"/>
                  <w:color w:val="0000FF"/>
                  <w:sz w:val="20"/>
                  <w:szCs w:val="20"/>
                </w:rPr>
                <w:t>N 70-оз</w:t>
              </w:r>
            </w:hyperlink>
            <w:r>
              <w:rPr>
                <w:rFonts w:ascii="Arial" w:hAnsi="Arial" w:cs="Arial"/>
                <w:color w:val="392C69"/>
                <w:sz w:val="20"/>
                <w:szCs w:val="20"/>
              </w:rPr>
              <w:t xml:space="preserve">, от 15.01.2018 </w:t>
            </w:r>
            <w:hyperlink r:id="rId27" w:history="1">
              <w:r>
                <w:rPr>
                  <w:rFonts w:ascii="Arial" w:hAnsi="Arial" w:cs="Arial"/>
                  <w:color w:val="0000FF"/>
                  <w:sz w:val="20"/>
                  <w:szCs w:val="20"/>
                </w:rPr>
                <w:t>N 1-оз</w:t>
              </w:r>
            </w:hyperlink>
            <w:r>
              <w:rPr>
                <w:rFonts w:ascii="Arial" w:hAnsi="Arial" w:cs="Arial"/>
                <w:color w:val="392C69"/>
                <w:sz w:val="20"/>
                <w:szCs w:val="20"/>
              </w:rPr>
              <w:t>,</w:t>
            </w:r>
          </w:p>
          <w:p w:rsidR="0005589D" w:rsidRDefault="0005589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16.04.2018 </w:t>
            </w:r>
            <w:hyperlink r:id="rId28" w:history="1">
              <w:r>
                <w:rPr>
                  <w:rFonts w:ascii="Arial" w:hAnsi="Arial" w:cs="Arial"/>
                  <w:color w:val="0000FF"/>
                  <w:sz w:val="20"/>
                  <w:szCs w:val="20"/>
                </w:rPr>
                <w:t>N 33-оз</w:t>
              </w:r>
            </w:hyperlink>
            <w:r>
              <w:rPr>
                <w:rFonts w:ascii="Arial" w:hAnsi="Arial" w:cs="Arial"/>
                <w:color w:val="392C69"/>
                <w:sz w:val="20"/>
                <w:szCs w:val="20"/>
              </w:rPr>
              <w:t xml:space="preserve">, от 17.07.2018 </w:t>
            </w:r>
            <w:hyperlink r:id="rId29" w:history="1">
              <w:r>
                <w:rPr>
                  <w:rFonts w:ascii="Arial" w:hAnsi="Arial" w:cs="Arial"/>
                  <w:color w:val="0000FF"/>
                  <w:sz w:val="20"/>
                  <w:szCs w:val="20"/>
                </w:rPr>
                <w:t>N 76-оз</w:t>
              </w:r>
            </w:hyperlink>
            <w:r>
              <w:rPr>
                <w:rFonts w:ascii="Arial" w:hAnsi="Arial" w:cs="Arial"/>
                <w:color w:val="392C69"/>
                <w:sz w:val="20"/>
                <w:szCs w:val="20"/>
              </w:rPr>
              <w:t xml:space="preserve">, от 17.04.2019 </w:t>
            </w:r>
            <w:hyperlink r:id="rId30" w:history="1">
              <w:r>
                <w:rPr>
                  <w:rFonts w:ascii="Arial" w:hAnsi="Arial" w:cs="Arial"/>
                  <w:color w:val="0000FF"/>
                  <w:sz w:val="20"/>
                  <w:szCs w:val="20"/>
                </w:rPr>
                <w:t>N 22-оз</w:t>
              </w:r>
            </w:hyperlink>
            <w:r>
              <w:rPr>
                <w:rFonts w:ascii="Arial" w:hAnsi="Arial" w:cs="Arial"/>
                <w:color w:val="392C69"/>
                <w:sz w:val="20"/>
                <w:szCs w:val="20"/>
              </w:rPr>
              <w:t>,</w:t>
            </w:r>
          </w:p>
          <w:p w:rsidR="0005589D" w:rsidRDefault="0005589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17.02.2020 </w:t>
            </w:r>
            <w:hyperlink r:id="rId31" w:history="1">
              <w:r>
                <w:rPr>
                  <w:rFonts w:ascii="Arial" w:hAnsi="Arial" w:cs="Arial"/>
                  <w:color w:val="0000FF"/>
                  <w:sz w:val="20"/>
                  <w:szCs w:val="20"/>
                </w:rPr>
                <w:t>N 16-оз</w:t>
              </w:r>
            </w:hyperlink>
            <w:r>
              <w:rPr>
                <w:rFonts w:ascii="Arial" w:hAnsi="Arial" w:cs="Arial"/>
                <w:color w:val="392C69"/>
                <w:sz w:val="20"/>
                <w:szCs w:val="20"/>
              </w:rPr>
              <w:t xml:space="preserve">, от 09.03.2021 </w:t>
            </w:r>
            <w:hyperlink r:id="rId32" w:history="1">
              <w:r>
                <w:rPr>
                  <w:rFonts w:ascii="Arial" w:hAnsi="Arial" w:cs="Arial"/>
                  <w:color w:val="0000FF"/>
                  <w:sz w:val="20"/>
                  <w:szCs w:val="20"/>
                </w:rPr>
                <w:t>N 14-оз</w:t>
              </w:r>
            </w:hyperlink>
            <w:r>
              <w:rPr>
                <w:rFonts w:ascii="Arial" w:hAnsi="Arial" w:cs="Arial"/>
                <w:color w:val="392C69"/>
                <w:sz w:val="20"/>
                <w:szCs w:val="20"/>
              </w:rPr>
              <w:t xml:space="preserve">, от 05.04.2021 </w:t>
            </w:r>
            <w:hyperlink r:id="rId33" w:history="1">
              <w:r>
                <w:rPr>
                  <w:rFonts w:ascii="Arial" w:hAnsi="Arial" w:cs="Arial"/>
                  <w:color w:val="0000FF"/>
                  <w:sz w:val="20"/>
                  <w:szCs w:val="20"/>
                </w:rPr>
                <w:t>N 32-оз</w:t>
              </w:r>
            </w:hyperlink>
            <w:r>
              <w:rPr>
                <w:rFonts w:ascii="Arial" w:hAnsi="Arial" w:cs="Arial"/>
                <w:color w:val="392C69"/>
                <w:sz w:val="20"/>
                <w:szCs w:val="20"/>
              </w:rPr>
              <w:t>,</w:t>
            </w:r>
          </w:p>
          <w:p w:rsidR="0005589D" w:rsidRDefault="0005589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16.04.2021 </w:t>
            </w:r>
            <w:hyperlink r:id="rId34" w:history="1">
              <w:r>
                <w:rPr>
                  <w:rFonts w:ascii="Arial" w:hAnsi="Arial" w:cs="Arial"/>
                  <w:color w:val="0000FF"/>
                  <w:sz w:val="20"/>
                  <w:szCs w:val="20"/>
                </w:rPr>
                <w:t>N 51-оз</w:t>
              </w:r>
            </w:hyperlink>
            <w:r>
              <w:rPr>
                <w:rFonts w:ascii="Arial" w:hAnsi="Arial" w:cs="Arial"/>
                <w:color w:val="392C69"/>
                <w:sz w:val="20"/>
                <w:szCs w:val="20"/>
              </w:rPr>
              <w:t xml:space="preserve">, от 06.05.2021 </w:t>
            </w:r>
            <w:hyperlink r:id="rId35" w:history="1">
              <w:r>
                <w:rPr>
                  <w:rFonts w:ascii="Arial" w:hAnsi="Arial" w:cs="Arial"/>
                  <w:color w:val="0000FF"/>
                  <w:sz w:val="20"/>
                  <w:szCs w:val="20"/>
                </w:rPr>
                <w:t>N 54-оз</w:t>
              </w:r>
            </w:hyperlink>
            <w:r>
              <w:rPr>
                <w:rFonts w:ascii="Arial" w:hAnsi="Arial" w:cs="Arial"/>
                <w:color w:val="392C69"/>
                <w:sz w:val="20"/>
                <w:szCs w:val="20"/>
              </w:rPr>
              <w:t xml:space="preserve">, от 17.05.2021 </w:t>
            </w:r>
            <w:hyperlink r:id="rId36" w:history="1">
              <w:r>
                <w:rPr>
                  <w:rFonts w:ascii="Arial" w:hAnsi="Arial" w:cs="Arial"/>
                  <w:color w:val="0000FF"/>
                  <w:sz w:val="20"/>
                  <w:szCs w:val="20"/>
                </w:rPr>
                <w:t>N 65-оз</w:t>
              </w:r>
            </w:hyperlink>
            <w:r>
              <w:rPr>
                <w:rFonts w:ascii="Arial" w:hAnsi="Arial" w:cs="Arial"/>
                <w:color w:val="392C69"/>
                <w:sz w:val="20"/>
                <w:szCs w:val="20"/>
              </w:rPr>
              <w:t>,</w:t>
            </w:r>
          </w:p>
          <w:p w:rsidR="0005589D" w:rsidRDefault="0005589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11.06.2021 </w:t>
            </w:r>
            <w:hyperlink r:id="rId37" w:history="1">
              <w:r>
                <w:rPr>
                  <w:rFonts w:ascii="Arial" w:hAnsi="Arial" w:cs="Arial"/>
                  <w:color w:val="0000FF"/>
                  <w:sz w:val="20"/>
                  <w:szCs w:val="20"/>
                </w:rPr>
                <w:t>N 73-оз</w:t>
              </w:r>
            </w:hyperlink>
            <w:r>
              <w:rPr>
                <w:rFonts w:ascii="Arial" w:hAnsi="Arial" w:cs="Arial"/>
                <w:color w:val="392C69"/>
                <w:sz w:val="20"/>
                <w:szCs w:val="20"/>
              </w:rPr>
              <w:t xml:space="preserve">, от 29.11.2021 </w:t>
            </w:r>
            <w:hyperlink r:id="rId38" w:history="1">
              <w:r>
                <w:rPr>
                  <w:rFonts w:ascii="Arial" w:hAnsi="Arial" w:cs="Arial"/>
                  <w:color w:val="0000FF"/>
                  <w:sz w:val="20"/>
                  <w:szCs w:val="20"/>
                </w:rPr>
                <w:t>N 135-оз</w:t>
              </w:r>
            </w:hyperlink>
            <w:r>
              <w:rPr>
                <w:rFonts w:ascii="Arial" w:hAnsi="Arial" w:cs="Arial"/>
                <w:color w:val="392C69"/>
                <w:sz w:val="20"/>
                <w:szCs w:val="20"/>
              </w:rPr>
              <w:t xml:space="preserve">, от 08.02.2022 </w:t>
            </w:r>
            <w:hyperlink r:id="rId39" w:history="1">
              <w:r>
                <w:rPr>
                  <w:rFonts w:ascii="Arial" w:hAnsi="Arial" w:cs="Arial"/>
                  <w:color w:val="0000FF"/>
                  <w:sz w:val="20"/>
                  <w:szCs w:val="20"/>
                </w:rPr>
                <w:t>N 3-оз</w:t>
              </w:r>
            </w:hyperlink>
            <w:r>
              <w:rPr>
                <w:rFonts w:ascii="Arial" w:hAnsi="Arial" w:cs="Arial"/>
                <w:color w:val="392C69"/>
                <w:sz w:val="20"/>
                <w:szCs w:val="20"/>
              </w:rPr>
              <w:t>,</w:t>
            </w:r>
          </w:p>
          <w:p w:rsidR="0005589D" w:rsidRDefault="0005589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26.07.2022 </w:t>
            </w:r>
            <w:hyperlink r:id="rId40" w:history="1">
              <w:r>
                <w:rPr>
                  <w:rFonts w:ascii="Arial" w:hAnsi="Arial" w:cs="Arial"/>
                  <w:color w:val="0000FF"/>
                  <w:sz w:val="20"/>
                  <w:szCs w:val="20"/>
                </w:rPr>
                <w:t>N 94-оз</w:t>
              </w:r>
            </w:hyperlink>
            <w:r>
              <w:rPr>
                <w:rFonts w:ascii="Arial" w:hAnsi="Arial" w:cs="Arial"/>
                <w:color w:val="392C69"/>
                <w:sz w:val="20"/>
                <w:szCs w:val="20"/>
              </w:rPr>
              <w:t xml:space="preserve">, от 03.04.2023 </w:t>
            </w:r>
            <w:hyperlink r:id="rId41" w:history="1">
              <w:r>
                <w:rPr>
                  <w:rFonts w:ascii="Arial" w:hAnsi="Arial" w:cs="Arial"/>
                  <w:color w:val="0000FF"/>
                  <w:sz w:val="20"/>
                  <w:szCs w:val="20"/>
                </w:rPr>
                <w:t>N 31-оз</w:t>
              </w:r>
            </w:hyperlink>
            <w:r>
              <w:rPr>
                <w:rFonts w:ascii="Arial" w:hAnsi="Arial" w:cs="Arial"/>
                <w:color w:val="392C69"/>
                <w:sz w:val="20"/>
                <w:szCs w:val="20"/>
              </w:rPr>
              <w:t xml:space="preserve">, от 06.04.2023 </w:t>
            </w:r>
            <w:hyperlink r:id="rId42" w:history="1">
              <w:r>
                <w:rPr>
                  <w:rFonts w:ascii="Arial" w:hAnsi="Arial" w:cs="Arial"/>
                  <w:color w:val="0000FF"/>
                  <w:sz w:val="20"/>
                  <w:szCs w:val="20"/>
                </w:rPr>
                <w:t>N 32-оз</w:t>
              </w:r>
            </w:hyperlink>
            <w:r>
              <w:rPr>
                <w:rFonts w:ascii="Arial" w:hAnsi="Arial" w:cs="Arial"/>
                <w:color w:val="392C69"/>
                <w:sz w:val="20"/>
                <w:szCs w:val="20"/>
              </w:rPr>
              <w:t>,</w:t>
            </w:r>
          </w:p>
          <w:p w:rsidR="0005589D" w:rsidRDefault="0005589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17.07.2023 </w:t>
            </w:r>
            <w:hyperlink r:id="rId43" w:history="1">
              <w:r>
                <w:rPr>
                  <w:rFonts w:ascii="Arial" w:hAnsi="Arial" w:cs="Arial"/>
                  <w:color w:val="0000FF"/>
                  <w:sz w:val="20"/>
                  <w:szCs w:val="20"/>
                </w:rPr>
                <w:t>N 82-оз</w:t>
              </w:r>
            </w:hyperlink>
            <w:r>
              <w:rPr>
                <w:rFonts w:ascii="Arial" w:hAnsi="Arial" w:cs="Arial"/>
                <w:color w:val="392C69"/>
                <w:sz w:val="20"/>
                <w:szCs w:val="20"/>
              </w:rPr>
              <w:t>,</w:t>
            </w:r>
          </w:p>
          <w:p w:rsidR="0005589D" w:rsidRDefault="0005589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Областным </w:t>
            </w:r>
            <w:hyperlink r:id="rId44" w:history="1">
              <w:r>
                <w:rPr>
                  <w:rFonts w:ascii="Arial" w:hAnsi="Arial" w:cs="Arial"/>
                  <w:color w:val="0000FF"/>
                  <w:sz w:val="20"/>
                  <w:szCs w:val="20"/>
                </w:rPr>
                <w:t>законом</w:t>
              </w:r>
            </w:hyperlink>
            <w:r>
              <w:rPr>
                <w:rFonts w:ascii="Arial" w:hAnsi="Arial" w:cs="Arial"/>
                <w:color w:val="392C69"/>
                <w:sz w:val="20"/>
                <w:szCs w:val="20"/>
              </w:rPr>
              <w:t xml:space="preserve"> Ленинградской области</w:t>
            </w:r>
          </w:p>
          <w:p w:rsidR="0005589D" w:rsidRDefault="0005589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20.03.2014 N 14-оз (ред. 19.10.2015))</w:t>
            </w:r>
          </w:p>
        </w:tc>
        <w:tc>
          <w:tcPr>
            <w:tcW w:w="113" w:type="dxa"/>
            <w:shd w:val="clear" w:color="auto" w:fill="F4F3F8"/>
            <w:tcMar>
              <w:top w:w="0" w:type="dxa"/>
              <w:left w:w="0" w:type="dxa"/>
              <w:bottom w:w="0" w:type="dxa"/>
              <w:right w:w="0" w:type="dxa"/>
            </w:tcMar>
          </w:tcPr>
          <w:p w:rsidR="0005589D" w:rsidRDefault="0005589D">
            <w:pPr>
              <w:autoSpaceDE w:val="0"/>
              <w:autoSpaceDN w:val="0"/>
              <w:adjustRightInd w:val="0"/>
              <w:spacing w:after="0" w:line="240" w:lineRule="auto"/>
              <w:jc w:val="center"/>
              <w:rPr>
                <w:rFonts w:ascii="Arial" w:hAnsi="Arial" w:cs="Arial"/>
                <w:color w:val="392C69"/>
                <w:sz w:val="20"/>
                <w:szCs w:val="20"/>
              </w:rPr>
            </w:pPr>
          </w:p>
        </w:tc>
      </w:tr>
    </w:tbl>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 ОСНОВЫ СТАТУСА ЛЕНИНГРАДСКОЙ ОБЛАСТИ -</w:t>
      </w: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СУБЪЕКТА РОССИЙСКОЙ ФЕДЕРАЦИИ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Ленинградская область - субъект Российской Федерации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Ленинградская область является субъектом Российской Федерации.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Статус Ленинградской области определяется </w:t>
      </w:r>
      <w:hyperlink r:id="rId45"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и Уставом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Во взаимоотношениях с федеральными органами государственной власти Российской Федерации Ленинградская область имеет равные с другими субъектами Российской Федерации права.</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Разграничение предметов ведения и полномочий между федеральными органами государственной власти, органами государственной власти Ленинградской области, органами местного самоуправления Ленинградской области осуществляется </w:t>
      </w:r>
      <w:hyperlink r:id="rId46"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 </w:t>
      </w:r>
      <w:hyperlink r:id="rId47" w:history="1">
        <w:r>
          <w:rPr>
            <w:rFonts w:ascii="Arial" w:hAnsi="Arial" w:cs="Arial"/>
            <w:color w:val="0000FF"/>
            <w:sz w:val="20"/>
            <w:szCs w:val="20"/>
          </w:rPr>
          <w:t>законом</w:t>
        </w:r>
      </w:hyperlink>
      <w:r>
        <w:rPr>
          <w:rFonts w:ascii="Arial" w:hAnsi="Arial" w:cs="Arial"/>
          <w:sz w:val="20"/>
          <w:szCs w:val="20"/>
        </w:rPr>
        <w:t xml:space="preserve"> от 21 декабря 2021 года N 414-ФЗ "Об общих принципах организации публичной власти в субъектах Российской Федерации" (далее - федеральный закон об общих принципах организации публичной власти в субъектах Российской Федерации), иными 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Областного </w:t>
      </w:r>
      <w:hyperlink r:id="rId4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Законодательство Ленинградской области</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4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20.10.2008 N 115-оз)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нормативным правовым актам Ленинградской области (далее также - законодательство Ленинградской области, областное законодательство) относятся:</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принятые в пределах полномочий органов государственной власти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Устав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законы Ленинградской области (далее также - областные законы);</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постановления Губернатора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постановления Законодательного собрания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постановления Правительства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приказы отраслевых, территориальных и иных органов исполнительной власти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принятые в пределах полномочий постановления Избирательной комиссии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Областного </w:t>
      </w:r>
      <w:hyperlink r:id="rId5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Устав Ленинградской области и поправки к нему принимаются в форме областных законов, в том числе областных законов о внесении изменений в Устав Ленинградской области, с учетом требований федерального закона.</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5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17.02.2020 N 16-оз)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Областные законы и иные нормативные правовые акты Ленинградской области не могут противоречить Уставу Ленинградской области. В случае противоречия между Уставом Ленинградской области и областным законом или иным нормативным правовым актом Ленинградской области действует Устав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Отдельные вопросы, связанные с принятием, подписанием, официальным опубликованием, вступлением в силу и применением правовых актов Ленинградской области, которые не были урегулированы федеральными законами и Уставом Ленинградской области, регулируются областным </w:t>
      </w:r>
      <w:hyperlink r:id="rId52" w:history="1">
        <w:r>
          <w:rPr>
            <w:rFonts w:ascii="Arial" w:hAnsi="Arial" w:cs="Arial"/>
            <w:color w:val="0000FF"/>
            <w:sz w:val="20"/>
            <w:szCs w:val="20"/>
          </w:rPr>
          <w:t>законом</w:t>
        </w:r>
      </w:hyperlink>
      <w:r>
        <w:rPr>
          <w:rFonts w:ascii="Arial" w:hAnsi="Arial" w:cs="Arial"/>
          <w:sz w:val="20"/>
          <w:szCs w:val="20"/>
        </w:rPr>
        <w:t xml:space="preserve"> о правовых актах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Основы осуществления публичной власти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Публичная власть в Ленинградской области осуществляется ее населением непосредственно через референдум, в ходе свободных выборов, иных форм прямого волеизъявления, а также через создаваемые в соответствии с </w:t>
      </w:r>
      <w:hyperlink r:id="rId53"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конституционными и федеральными законами, Уставом Ленинградской области, областными законами, уставами муниципальных образований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во взаимодействии с территориальными органами федеральных органов государственной власти и иных федеральных государственных органов.</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5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а также территориальные органы федеральных органов государственной власти и иных федеральных государственных органов, действующие на территории Ленинградской области, входят в единую систему публичной власти в Российской Федерации.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Областным </w:t>
      </w:r>
      <w:hyperlink r:id="rId55"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Государственная власть в Ленинградской области осуществляется на основе разделения на законодательную, исполнительную и судебную.</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5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Систему органов государственной власти Ленинградской области, иных государственных органов Ленинградской области составляют:</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система органов государственной власти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Губернатор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Законодательное собрание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Правительство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отраслевые, территориальные и иные органы исполнительной власти Ленинградской области, входящие в состав Администрации Ленинградской области, являющиеся иными исполнительными органами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иные государственные органы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Избирательная комиссия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Контрольно-счетная палата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Уполномоченный по правам человека в Ленинградской области и аппарат Уполномоченного по правам человека в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Уполномоченный по правам ребенка в Ленинградской области и аппарат Уполномоченного по правам ребенка в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Уполномоченный по защите прав предпринимателей в Ленинградской области и аппарат Уполномоченного по защите прав предпринимателей в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Областного </w:t>
      </w:r>
      <w:hyperlink r:id="rId5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Система органов государственной власти Ленинградской области, иных государственных органов Ленинградской области устанавливается Ленинградской областью самостоятельно в соответствии с основами конституционного строя Российской Федерации, федеральными законами.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Областного </w:t>
      </w:r>
      <w:hyperlink r:id="rId5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 территории Ленинградской области осуществляют свою деятельность мировые судьи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Областным </w:t>
      </w:r>
      <w:hyperlink r:id="rId59"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Полномочия органов государственной власти Ленинградской области</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6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20.10.2008 N 115-оз)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Полномочия органов государственной власти Ленинградской области устанавливаются </w:t>
      </w:r>
      <w:hyperlink r:id="rId61"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w:t>
      </w:r>
      <w:hyperlink r:id="rId62" w:history="1">
        <w:r>
          <w:rPr>
            <w:rFonts w:ascii="Arial" w:hAnsi="Arial" w:cs="Arial"/>
            <w:color w:val="0000FF"/>
            <w:sz w:val="20"/>
            <w:szCs w:val="20"/>
          </w:rPr>
          <w:t>законами</w:t>
        </w:r>
      </w:hyperlink>
      <w:r>
        <w:rPr>
          <w:rFonts w:ascii="Arial" w:hAnsi="Arial" w:cs="Arial"/>
          <w:sz w:val="20"/>
          <w:szCs w:val="20"/>
        </w:rPr>
        <w:t>, Уставом Ленинградской области и законами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6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Основы государственной службы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Правовое регулирование организации, порядка прохождения государственной службы Ленинградской области, а также правового статуса государственного служащего осуществляется федеральными и областными законами.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непосредственного исполнения полномочий органов государственной власти Ленинградской области, иных государственных органов Ленинградской области федеральными законами и областными законами устанавливаются государственные должности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29.12.2005 </w:t>
      </w:r>
      <w:hyperlink r:id="rId64" w:history="1">
        <w:r>
          <w:rPr>
            <w:rFonts w:ascii="Arial" w:hAnsi="Arial" w:cs="Arial"/>
            <w:color w:val="0000FF"/>
            <w:sz w:val="20"/>
            <w:szCs w:val="20"/>
          </w:rPr>
          <w:t>N 128-оз</w:t>
        </w:r>
      </w:hyperlink>
      <w:r>
        <w:rPr>
          <w:rFonts w:ascii="Arial" w:hAnsi="Arial" w:cs="Arial"/>
          <w:sz w:val="20"/>
          <w:szCs w:val="20"/>
        </w:rPr>
        <w:t xml:space="preserve">, от 26.07.2022 </w:t>
      </w:r>
      <w:hyperlink r:id="rId65" w:history="1">
        <w:r>
          <w:rPr>
            <w:rFonts w:ascii="Arial" w:hAnsi="Arial" w:cs="Arial"/>
            <w:color w:val="0000FF"/>
            <w:sz w:val="20"/>
            <w:szCs w:val="20"/>
          </w:rPr>
          <w:t>N 94-оз</w:t>
        </w:r>
      </w:hyperlink>
      <w:r>
        <w:rPr>
          <w:rFonts w:ascii="Arial" w:hAnsi="Arial" w:cs="Arial"/>
          <w:sz w:val="20"/>
          <w:szCs w:val="20"/>
        </w:rPr>
        <w:t>)</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Основы избирательной системы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Выборы депутатов Законодательного собрания Ленинградской области, Губернатора Ленинградской области, депутатов представительных органов местного самоуправления и выборных должностных лиц местного самоуправления Ленинградской области, а также референдум Ленинградской области, местные референдумы в Ленинградской области, отзыв депутата, члена выборного органа местного самоуправления, выборного должностного лица местного самоуправления проводятся в соответствии с федеральными и областными законами на основе всеобщего равного и прямого избирательного права при тайном голосовании.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Областных законов Ленинградской области от 29.12.2005 </w:t>
      </w:r>
      <w:hyperlink r:id="rId66" w:history="1">
        <w:r>
          <w:rPr>
            <w:rFonts w:ascii="Arial" w:hAnsi="Arial" w:cs="Arial"/>
            <w:color w:val="0000FF"/>
            <w:sz w:val="20"/>
            <w:szCs w:val="20"/>
          </w:rPr>
          <w:t>N 128-оз</w:t>
        </w:r>
      </w:hyperlink>
      <w:r>
        <w:rPr>
          <w:rFonts w:ascii="Arial" w:hAnsi="Arial" w:cs="Arial"/>
          <w:sz w:val="20"/>
          <w:szCs w:val="20"/>
        </w:rPr>
        <w:t xml:space="preserve">, от 04.06.2012 </w:t>
      </w:r>
      <w:hyperlink r:id="rId67" w:history="1">
        <w:r>
          <w:rPr>
            <w:rFonts w:ascii="Arial" w:hAnsi="Arial" w:cs="Arial"/>
            <w:color w:val="0000FF"/>
            <w:sz w:val="20"/>
            <w:szCs w:val="20"/>
          </w:rPr>
          <w:t>N 39-оз</w:t>
        </w:r>
      </w:hyperlink>
      <w:r>
        <w:rPr>
          <w:rFonts w:ascii="Arial" w:hAnsi="Arial" w:cs="Arial"/>
          <w:sz w:val="20"/>
          <w:szCs w:val="20"/>
        </w:rPr>
        <w:t xml:space="preserve">, от 26.07.2022 </w:t>
      </w:r>
      <w:hyperlink r:id="rId68" w:history="1">
        <w:r>
          <w:rPr>
            <w:rFonts w:ascii="Arial" w:hAnsi="Arial" w:cs="Arial"/>
            <w:color w:val="0000FF"/>
            <w:sz w:val="20"/>
            <w:szCs w:val="20"/>
          </w:rPr>
          <w:t>N 94-оз</w:t>
        </w:r>
      </w:hyperlink>
      <w:r>
        <w:rPr>
          <w:rFonts w:ascii="Arial" w:hAnsi="Arial" w:cs="Arial"/>
          <w:sz w:val="20"/>
          <w:szCs w:val="20"/>
        </w:rPr>
        <w:t>)</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Подготовка и проведение выборов и референдумов в Ленинградской области осуществляются в соответствии с федеральными и областными законами Избирательной комиссией Ленинградской области - постоянно действующим коллегиальным государственным органом.</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Полномочия, порядок формирования и деятельности Избирательной комиссии Ленинградской области определяются федеральным законом и принятым в соответствии с ним областным законом.</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w:t>
      </w:r>
      <w:hyperlink r:id="rId6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20.10.2008 N 115-оз)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Участие Ленинградской области в международных и внешнеэкономических связях, а также в межрегиональных связях</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29.12.2005 N 128-оз)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Ленинградская область в пределах полномочий, предоставленных </w:t>
      </w:r>
      <w:hyperlink r:id="rId71"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законами и договорами о разграничении предметов ведения и полномочий между федеральными органами государственной власти и органами государственной власти Ленинградской области, обладает правом на осуществление международных и внешнеэкономических связей с субъектами иностранных государств, а также на участие в деятельности международных организаций в рамках органов, созданных специально для этой цели. Ленинградская область с согласия Правительства Российской Федерации вправе осуществлять такие связи и с органами государственной власти иностранных государств.</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7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Ленинградская область вправе самостоятельно заключать договоры, соглашения с другими субъектами Российской Федерации.</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7-1. Столица Ленинградской области</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Областным </w:t>
      </w:r>
      <w:hyperlink r:id="rId73"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03.04.2023 N 31-оз)</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Столицей Ленинградской области является город Гатчина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Официальные символы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Ленинградская область имеет свой герб, флаг и гимн.</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Описание герба и флага Ленинградской области, их графическое изображение, текст и музыкальная редакция гимна Ленинградской области, а также порядок их официального использования устанавливаются областными законами.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Награды и почетные звания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Ленинградской областью могут учреждаться награды и почетные звания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Награды, почетные звания Ленинградской области являются формой поощрения граждан, организаций и трудовых коллективов за выдающиеся заслуги перед Ленинградской областью и ее жителями.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Положения о наградах Ленинградской области утверждаются постановлениями Законодательного собрания, Губернатора и Правительства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20.10.2008 N 115-оз)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Почетные звания Ленинградской области утверждаются областными законами.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w:t>
      </w:r>
      <w:hyperlink r:id="rId75"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20.10.2008 N 115-оз)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2. ОСНОВЫ ТЕРРИТОРИАЛЬНОГО УСТРОЙСТВА</w:t>
      </w: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Территория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Территория Ленинградской области едина и является составной частью территории Российской Федерации. В границы Ленинградской области включаются территории, входящие в состав Ленинградской области по состоянию на 12 декабря 1993 года.</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Официальным документом, закрепляющим границы Ленинградской области, является схема территории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Границы Ленинградской области и их изменение</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Изменение границ Ленинградской области не может быть произведено без согласия населения, выраженного посредством референдума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Границы между Ленинградской областью и другими субъектами Российской Федерации могут быть изменены по взаимному согласию на основании итогов соответствующих референдумов. Соглашение об изменении границ Ленинградской области утверждается постановлением Законодательного собрания Ленинградской области и представляется на утверждение Совета Федерации Федерального Собрания Российской Федерации в соответствии с федеральным законом.</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Определение статуса границ Ленинградской области, совпадающих с государственной границей Российской Федерации, а также установление и изменение прохождения государственной границы Российской Федерации находятся в ведении Российской Федерации, регулируются </w:t>
      </w:r>
      <w:hyperlink r:id="rId76"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и федеральными законами.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Административно-территориальное устройство Ленинградской области</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7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29.12.2005 N 128-оз)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Административно-территориальное устройство Ленинградской области определяется областным законом, проект которого вносится Губернатором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Место размещения органов государственной власти Ленинградской области</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Областного </w:t>
      </w:r>
      <w:hyperlink r:id="rId7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05.04.2021 N 32-оз)</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Органы государственной власти Ленинградской области размещаются на территории города Гатчины Ленинградской области и города Санкт-Петербурга.</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3. ЭКОНОМИЧЕСКАЯ ОСНОВА ДЕЯТЕЛЬНОСТИ ОРГАНОВ</w:t>
      </w: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ГОСУДАРСТВЕННОЙ ВЛАСТИ ЛЕНИНГРАДСКОЙ ОБЛАСТИ</w:t>
      </w:r>
    </w:p>
    <w:p w:rsidR="0005589D" w:rsidRDefault="0005589D" w:rsidP="0005589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7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20.10.2008 N 115-оз)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Экономическая основа деятельности органов государственной власти Ленинградской области и иных государственных органов Ленинградской области</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Областного </w:t>
      </w:r>
      <w:hyperlink r:id="rId8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Экономическую основу деятельности органов государственной власти Ленинградской области и иных государственных органов Ленинградской области составляют находящиеся в собственности Ленинградской области имущество, в том числе имущественные права Ленинградской области, средства областного бюджета Ленинградской области и территориальных государственных внебюджетных фондов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 Собственность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Состав имущества, которое может находиться в собственности Ленинградской области, определяется в соответствии с федеральным законом.</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Особенности возникновения, осуществления и прекращения прав собственности Ленинградской области устанавливаются федеральным законом.</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Управление и распоряжение имуществом, находящимся в собственности Ленинградской области, осуществляются в соответствии с </w:t>
      </w:r>
      <w:hyperlink r:id="rId81"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Гражданским </w:t>
      </w:r>
      <w:hyperlink r:id="rId8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w:t>
      </w:r>
      <w:r>
        <w:rPr>
          <w:rFonts w:ascii="Arial" w:hAnsi="Arial" w:cs="Arial"/>
          <w:sz w:val="20"/>
          <w:szCs w:val="20"/>
        </w:rPr>
        <w:lastRenderedPageBreak/>
        <w:t>соответствии с Уставом Ленинградской области, областными законами и иными нормативными правовыми актами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8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и условия приватизации имущества Ленинградской области, определяются областными законами и иными нормативными правовыми актами Ленинградской области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8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Все имущество Ленинградской области подлежит обязательному учету в порядке, определяемом областным законом, иными нормативными правовыми актами Ленинградской области в соответствии с федеральными законами.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Сведения об имуществе Ленинградской области вносятся в реестр имущества Ленинградской области, </w:t>
      </w:r>
      <w:hyperlink r:id="rId85" w:history="1">
        <w:r>
          <w:rPr>
            <w:rFonts w:ascii="Arial" w:hAnsi="Arial" w:cs="Arial"/>
            <w:color w:val="0000FF"/>
            <w:sz w:val="20"/>
            <w:szCs w:val="20"/>
          </w:rPr>
          <w:t>порядок</w:t>
        </w:r>
      </w:hyperlink>
      <w:r>
        <w:rPr>
          <w:rFonts w:ascii="Arial" w:hAnsi="Arial" w:cs="Arial"/>
          <w:sz w:val="20"/>
          <w:szCs w:val="20"/>
        </w:rPr>
        <w:t xml:space="preserve"> ведения которого устанавливает Правительство Ленинградской области в соответствии с федеральными законами.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Областного </w:t>
      </w:r>
      <w:hyperlink r:id="rId8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Областной бюджет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Ленинградская область имеет собственный бюджет - областной бюджет Ленинградской области (далее также - областной бюджет), который разрабатывается и утверждается в форме областного закона.</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государственной власти Ленинградской области обеспечивают сбалансированность областного бюджета Ленинградской области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Областного </w:t>
      </w:r>
      <w:hyperlink r:id="rId8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Казна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Средства областного бюджета Ленинградской области и имущество Ленинградской области, не закрепленное за государственными предприятиями и учреждениями Ленинградской области, составляют казну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8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4. ГУБЕРНАТОР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Основы статуса Губернатора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Губернатор Ленинградской области является высшим должностным лицом Ленинградской области и возглавляет Правительство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соответствии с принципом единства системы публичной власти Губернатор Ленинградской области одновременно замещает государственную должность Российской Федерации и государственную должность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Областным </w:t>
      </w:r>
      <w:hyperlink r:id="rId89"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Губернатор Ленинградской области при осуществлении своих полномочий руководствуется </w:t>
      </w:r>
      <w:hyperlink r:id="rId90"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законами, правовыми актами Президента Российской Федерации и Правительства Российской Федерации, Уставом Ленинградской области и областными законами.</w:t>
      </w:r>
    </w:p>
    <w:p w:rsidR="0005589D" w:rsidRDefault="0005589D" w:rsidP="0005589D">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5589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5589D" w:rsidRDefault="0005589D">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05589D" w:rsidRDefault="0005589D">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05589D" w:rsidRDefault="0005589D">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В соответствии с Областным </w:t>
            </w:r>
            <w:hyperlink r:id="rId91" w:history="1">
              <w:r>
                <w:rPr>
                  <w:rFonts w:ascii="Arial" w:hAnsi="Arial" w:cs="Arial"/>
                  <w:color w:val="0000FF"/>
                  <w:sz w:val="20"/>
                  <w:szCs w:val="20"/>
                </w:rPr>
                <w:t>законом</w:t>
              </w:r>
            </w:hyperlink>
            <w:r>
              <w:rPr>
                <w:rFonts w:ascii="Arial" w:hAnsi="Arial" w:cs="Arial"/>
                <w:color w:val="392C69"/>
                <w:sz w:val="20"/>
                <w:szCs w:val="20"/>
              </w:rPr>
              <w:t xml:space="preserve"> Ленинградской области от 20.03.2014 N 14-оз со дня вступления в силу областного закона "О Губернаторе Ленинградской области" ст. 18 будет дополнена ч. 3 следующего содержания: "3. Вопросы денежного содержания и дополнительных гарантий деятельности Губернатора Ленинградской области устанавливаются в соответствии с областным законом "О Губернаторе Ленинградской области", если иное не установлено федеральными законами.".</w:t>
            </w:r>
          </w:p>
        </w:tc>
        <w:tc>
          <w:tcPr>
            <w:tcW w:w="113" w:type="dxa"/>
            <w:shd w:val="clear" w:color="auto" w:fill="F4F3F8"/>
            <w:tcMar>
              <w:top w:w="0" w:type="dxa"/>
              <w:left w:w="0" w:type="dxa"/>
              <w:bottom w:w="0" w:type="dxa"/>
              <w:right w:w="0" w:type="dxa"/>
            </w:tcMar>
          </w:tcPr>
          <w:p w:rsidR="0005589D" w:rsidRDefault="0005589D">
            <w:pPr>
              <w:autoSpaceDE w:val="0"/>
              <w:autoSpaceDN w:val="0"/>
              <w:adjustRightInd w:val="0"/>
              <w:spacing w:after="0" w:line="240" w:lineRule="auto"/>
              <w:jc w:val="both"/>
              <w:rPr>
                <w:rFonts w:ascii="Arial" w:hAnsi="Arial" w:cs="Arial"/>
                <w:color w:val="392C69"/>
                <w:sz w:val="20"/>
                <w:szCs w:val="20"/>
              </w:rPr>
            </w:pPr>
          </w:p>
        </w:tc>
      </w:tr>
    </w:tbl>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19. Порядок выборов Губернатора Ленинградской области</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9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04.06.2012 N 39-оз)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Губернатор Ленинградской области избирается гражданами Российской Федерации, проживающими на территории Ленинградской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Губернатором Ленинградской области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93"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 законом пассивным избирательным правом и достигший возраста 30 лет.</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Областного </w:t>
      </w:r>
      <w:hyperlink r:id="rId9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Выборы Губернатора Ленинградской области проводятся в соответствии с федеральным законом об общих принципах организации публичной власти в субъектах Российской Федерации, законодательством Российской Федерации о выборах.</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Областного </w:t>
      </w:r>
      <w:hyperlink r:id="rId9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признания выборов Губернатора Ленинградской области несостоявшимися или недействительными Законодательное собрание Ленинградской области назначает повторные выборы.</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Областной </w:t>
      </w:r>
      <w:hyperlink r:id="rId96"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Губернатор Ленинградской области избирается на пять лет. Срок полномочий Губернатора Ленинградской области исчисляется со дня принесения им присяги. Губернатор Ленинградской области прекращает исполнение своих полномочий с истечением срока его пребывания в должности с момента принесения присяги вновь избранным Губернатором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9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Одно и то же лицо не может занимать должность Губернатора Ленинградской области более двух сроков подряд.</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При вступлении в должность Губернатор Ленинградской области приносит присягу на верность народу и </w:t>
      </w:r>
      <w:hyperlink r:id="rId98"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Уставу Ленинградской области следующего содержания:</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"Клянусь при осуществлении полномочий Губернатора Ленинградской области соблюдать </w:t>
      </w:r>
      <w:hyperlink r:id="rId99"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федеральное законодательство, Устав и законы Ленинградской области, честно и добросовестно исполнять возложенные на меня обязанности, служить процветанию Ленинградской области и благополучию ее жителей.".</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Губернатор Ленинградской области приносит присягу на заседании Законодательного собрания Ленинградской области в присутствии почетных граждан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 момента принесения присяги Губернатор Ленинградской области считается вступившим в должность.</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Основные полномочия Губернатора Ленинградской области</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0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20.10.2008 N 115-оз)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Губернатор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представляет Ленинградскую область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Ленинградской области, вправе подписывать договоры и соглашения от имени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Областного </w:t>
      </w:r>
      <w:hyperlink r:id="rId10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подписывает и обнародует путем опубликования законы Ленинградской области, либо отклоняет областные законы, принятые Законодательным собранием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0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обращается к Законодательному собранию Ленинградской области с ежегодным посланием о положении дел в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1" w:name="Par225"/>
      <w:bookmarkEnd w:id="1"/>
      <w:r>
        <w:rPr>
          <w:rFonts w:ascii="Arial" w:hAnsi="Arial" w:cs="Arial"/>
          <w:sz w:val="20"/>
          <w:szCs w:val="20"/>
        </w:rPr>
        <w:t>3-1) представляет Законодательному собранию Ленинградской области ежегодные отчеты о результатах деятельности Правительства Ленинградской области, в том числе по вопросам, поставленным Законодательным собранием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w:t>
      </w:r>
      <w:hyperlink r:id="rId103"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12.03.2010 N 9-оз)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утратил силу. - Областной </w:t>
      </w:r>
      <w:hyperlink r:id="rId104"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представляет в Законодательное собрание Ленинградской области сводный годовой доклад о ходе реализации и об оценке эффективности государственных программ Ленинградской области, ежегодные отчеты о ходе исполнения плана мероприятий по реализации стратегии социально-экономического развития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w:t>
      </w:r>
      <w:hyperlink r:id="rId105"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17.07.2018 N 76-оз)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вправе требовать созыва внеочередного заседания Законодательного собрания Ленинградской области, а также созывать вновь избранное Законодательное собрание Ленинградской области на первое заседание ранее срока, установленного Уставом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вправе участвовать в работе Законодательного собрания Ленинградской области с правом совещательного голоса;</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обладает правом законодательной инициативы в Законодательное собрание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представляет Законодательному собранию Ленинградской области на утверждение отчет об исполнении областного бюджета Ленинградской области, а также проект стратегии социально-экономического развития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27.07.2015 </w:t>
      </w:r>
      <w:hyperlink r:id="rId106" w:history="1">
        <w:r>
          <w:rPr>
            <w:rFonts w:ascii="Arial" w:hAnsi="Arial" w:cs="Arial"/>
            <w:color w:val="0000FF"/>
            <w:sz w:val="20"/>
            <w:szCs w:val="20"/>
          </w:rPr>
          <w:t>N 80-оз</w:t>
        </w:r>
      </w:hyperlink>
      <w:r>
        <w:rPr>
          <w:rFonts w:ascii="Arial" w:hAnsi="Arial" w:cs="Arial"/>
          <w:sz w:val="20"/>
          <w:szCs w:val="20"/>
        </w:rPr>
        <w:t xml:space="preserve">, от 26.07.2022 </w:t>
      </w:r>
      <w:hyperlink r:id="rId107" w:history="1">
        <w:r>
          <w:rPr>
            <w:rFonts w:ascii="Arial" w:hAnsi="Arial" w:cs="Arial"/>
            <w:color w:val="0000FF"/>
            <w:sz w:val="20"/>
            <w:szCs w:val="20"/>
          </w:rPr>
          <w:t>N 94-оз</w:t>
        </w:r>
      </w:hyperlink>
      <w:r>
        <w:rPr>
          <w:rFonts w:ascii="Arial" w:hAnsi="Arial" w:cs="Arial"/>
          <w:sz w:val="20"/>
          <w:szCs w:val="20"/>
        </w:rPr>
        <w:t>)</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вправе обратиться в Законодательное собрание Ленинградской области с предложением о внесении изменений в постановления Законодательного собрания Ленинградской области либо их отмене, а также обжаловать постановления Законодательного собрания Ленинградской области в судебном порядке;</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вправе принять решение о досрочном прекращении полномочий Законодательного собрания Ленинградской области по основаниям и в порядке, предусмотренным федеральным законом об общих принципах организации публичной власти в субъектах Российской Федерации;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Областного </w:t>
      </w:r>
      <w:hyperlink r:id="rId10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представляет в Законодательное собрание Ленинградской области для одобрения проект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0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подписывает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 и направляет его Президенту Российской Федерации в порядке, предусмотренном федеральным законом;</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формирует Правительство Ленинградской области в соответствии с Уставом Ленинградской области и возглавляет его;</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принимает решения об отставке Правительства Ленинградской области и отдельных членов Правительства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обеспечивает координацию деятельности органов исполнительной власти Ленинградской области с иными органами государственной власти Ленинградской области и государственными органами </w:t>
      </w:r>
      <w:r>
        <w:rPr>
          <w:rFonts w:ascii="Arial" w:hAnsi="Arial" w:cs="Arial"/>
          <w:sz w:val="20"/>
          <w:szCs w:val="20"/>
        </w:rPr>
        <w:lastRenderedPageBreak/>
        <w:t>Ленинградской области. В соответствии с законодательством Российской Федерации организует взаимодействие органов исполнительной власти Ленинградской области с федеральными органами исполнительной власти и их территориальными органами, органами местного самоуправления, входящими в единую систему публичной власти в Российской Федерации;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1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координирует и контролирует деятельность первого вице-губернатора Ленинградской области и вице-губернаторов Ленинградской области, Правительства Ленинградской области и иных исполнительных органов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19.10.2015 </w:t>
      </w:r>
      <w:hyperlink r:id="rId111" w:history="1">
        <w:r>
          <w:rPr>
            <w:rFonts w:ascii="Arial" w:hAnsi="Arial" w:cs="Arial"/>
            <w:color w:val="0000FF"/>
            <w:sz w:val="20"/>
            <w:szCs w:val="20"/>
          </w:rPr>
          <w:t>N 100-оз</w:t>
        </w:r>
      </w:hyperlink>
      <w:r>
        <w:rPr>
          <w:rFonts w:ascii="Arial" w:hAnsi="Arial" w:cs="Arial"/>
          <w:sz w:val="20"/>
          <w:szCs w:val="20"/>
        </w:rPr>
        <w:t xml:space="preserve">, от 26.07.2022 </w:t>
      </w:r>
      <w:hyperlink r:id="rId112" w:history="1">
        <w:r>
          <w:rPr>
            <w:rFonts w:ascii="Arial" w:hAnsi="Arial" w:cs="Arial"/>
            <w:color w:val="0000FF"/>
            <w:sz w:val="20"/>
            <w:szCs w:val="20"/>
          </w:rPr>
          <w:t>N 94-оз</w:t>
        </w:r>
      </w:hyperlink>
      <w:r>
        <w:rPr>
          <w:rFonts w:ascii="Arial" w:hAnsi="Arial" w:cs="Arial"/>
          <w:sz w:val="20"/>
          <w:szCs w:val="20"/>
        </w:rPr>
        <w:t>)</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использует согласительные процедуры для разрешения разногласий между органами государственной власти Ленинградской области и государственными органами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утратил силу. - Областной </w:t>
      </w:r>
      <w:hyperlink r:id="rId113"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наделяет полномочиями сенатора Российской Федерации - представителя от исполнительного органа государственной власти Ленинградской области в порядке, установленном федеральным законом;</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19.10.2015 </w:t>
      </w:r>
      <w:hyperlink r:id="rId114" w:history="1">
        <w:r>
          <w:rPr>
            <w:rFonts w:ascii="Arial" w:hAnsi="Arial" w:cs="Arial"/>
            <w:color w:val="0000FF"/>
            <w:sz w:val="20"/>
            <w:szCs w:val="20"/>
          </w:rPr>
          <w:t>N 100-оз</w:t>
        </w:r>
      </w:hyperlink>
      <w:r>
        <w:rPr>
          <w:rFonts w:ascii="Arial" w:hAnsi="Arial" w:cs="Arial"/>
          <w:sz w:val="20"/>
          <w:szCs w:val="20"/>
        </w:rPr>
        <w:t xml:space="preserve">, от 17.05.2021 </w:t>
      </w:r>
      <w:hyperlink r:id="rId115" w:history="1">
        <w:r>
          <w:rPr>
            <w:rFonts w:ascii="Arial" w:hAnsi="Arial" w:cs="Arial"/>
            <w:color w:val="0000FF"/>
            <w:sz w:val="20"/>
            <w:szCs w:val="20"/>
          </w:rPr>
          <w:t>N 65-оз</w:t>
        </w:r>
      </w:hyperlink>
      <w:r>
        <w:rPr>
          <w:rFonts w:ascii="Arial" w:hAnsi="Arial" w:cs="Arial"/>
          <w:sz w:val="20"/>
          <w:szCs w:val="20"/>
        </w:rPr>
        <w:t>)</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осуществляет полномочия представителя нанимателя (работодателя) в отношении лиц, замещающих государственные должности Ленинградской области в исполнительных органах Ленинградской области, должности государственной гражданской службы Ленинградской области в исполнительных органах Ленинградской области, должности, не являющиеся должностями государственной гражданской службы Ленинградской области, в исполнительных органах Ленинградской области, а также должности государственной гражданской службы Ленинградской области в аппаратах мировых судей, вправе делегировать частично или полностью свои полномочия лицу, замещающему государственную должность Ленинградской области в исполнительных органах Ленинградской области, либо гражданскому служащему Ленинградской области, замещающему должность категории "руководители" в исполнительных органах Ленинградской области, путем издания соответствующего правового акта;</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 ред. Областного </w:t>
      </w:r>
      <w:hyperlink r:id="rId11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19-1) определяет полномочия заместителей Губернатора Ленинградской области - первого вице-губернатора Ленинградской области и вице-губернаторов Ленинградской области, а также права и обязанности членов Правительства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19-1 введен </w:t>
      </w:r>
      <w:hyperlink r:id="rId117"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19.10.2015 N 100-оз)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утверждает внутреннюю структуру и штатные расписания исполнительных органов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22.07.2010 </w:t>
      </w:r>
      <w:hyperlink r:id="rId118" w:history="1">
        <w:r>
          <w:rPr>
            <w:rFonts w:ascii="Arial" w:hAnsi="Arial" w:cs="Arial"/>
            <w:color w:val="0000FF"/>
            <w:sz w:val="20"/>
            <w:szCs w:val="20"/>
          </w:rPr>
          <w:t>N 48-оз</w:t>
        </w:r>
      </w:hyperlink>
      <w:r>
        <w:rPr>
          <w:rFonts w:ascii="Arial" w:hAnsi="Arial" w:cs="Arial"/>
          <w:sz w:val="20"/>
          <w:szCs w:val="20"/>
        </w:rPr>
        <w:t xml:space="preserve">, от 26.07.2022 </w:t>
      </w:r>
      <w:hyperlink r:id="rId119" w:history="1">
        <w:r>
          <w:rPr>
            <w:rFonts w:ascii="Arial" w:hAnsi="Arial" w:cs="Arial"/>
            <w:color w:val="0000FF"/>
            <w:sz w:val="20"/>
            <w:szCs w:val="20"/>
          </w:rPr>
          <w:t>N 94-оз</w:t>
        </w:r>
      </w:hyperlink>
      <w:r>
        <w:rPr>
          <w:rFonts w:ascii="Arial" w:hAnsi="Arial" w:cs="Arial"/>
          <w:sz w:val="20"/>
          <w:szCs w:val="20"/>
        </w:rPr>
        <w:t>)</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утратил силу. - Областной </w:t>
      </w:r>
      <w:hyperlink r:id="rId120"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16.04.2021 N 51-оз;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утратил силу. - Областной </w:t>
      </w:r>
      <w:hyperlink r:id="rId121"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принимает решения о создании и упразднении советов, комиссий и иных постоянно действующих или временных рабочих совещательных органов при Губернаторе Ленинградской области, Правительстве Ленинградской области, а также утверждает положения об их деятельности и персональный состав;</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15.12.2016 N 97-оз)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- 25) утратили силу. - Областной </w:t>
      </w:r>
      <w:hyperlink r:id="rId123"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определяет систему и структуру исполнительных органов Ленинградской области в соответствии с настоящим Уставом;</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введен Областным </w:t>
      </w:r>
      <w:hyperlink r:id="rId124"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определяет основные направления деятельности Правительства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27 введен Областным </w:t>
      </w:r>
      <w:hyperlink r:id="rId125"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w:t>
      </w:r>
      <w:r>
        <w:rPr>
          <w:rFonts w:ascii="Arial" w:hAnsi="Arial" w:cs="Arial"/>
          <w:sz w:val="20"/>
          <w:szCs w:val="20"/>
        </w:rPr>
        <w:lastRenderedPageBreak/>
        <w:t>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и(или) областными законами;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 введен Областным </w:t>
      </w:r>
      <w:hyperlink r:id="rId126"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вправе отрешить от должности главу муниципального образования, главу местной администрации в случае, если в течение месяца со дня вынесения Губернатором Ленинградской области предупреждения, объявления выговора главе муниципального образования, главе местной администрации в соответствии с федеральным законом об общих принципах организации публичной власти в Российской Федерации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 введен Областным </w:t>
      </w:r>
      <w:hyperlink r:id="rId127"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30 введен Областным </w:t>
      </w:r>
      <w:hyperlink r:id="rId128"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осуществляет иные полномочия, отнесенные федеральными законами к компетенции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Областным </w:t>
      </w:r>
      <w:hyperlink r:id="rId129"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осуществляет другие полномочия, отнесенные к компетенции Губернатора Ленинградской области Уставом Ленинградской области или областными законами.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Областным </w:t>
      </w:r>
      <w:hyperlink r:id="rId130"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 Правовые акты Губернатора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Губернатор Ленинградской области в пределах своих полномочий, определенных федеральным законодательством, Уставом Ленинградской области и областными законами, издает постановления и распоряжения.</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Постановления Губернатора Ленинградской области являются нормативными правовыми актами. Распоряжения Губернатора Ленинградской области являются правовыми актами, имеющими ненормативный характер.</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Постановления и распоряжения Губернатора Ленинградской области, принятые в пределах его полномочий, обязательны для исполнения в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22.07.2010 N 48-оз)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Постановления и распоряжения Губернатора Ленинградской области вступают в силу с даты их подписания, если в постановлении или распоряжении не указано иное.</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Постановления Губернатора Ленинградской области,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Областного </w:t>
      </w:r>
      <w:hyperlink r:id="rId13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5. ВРЕМЕННОЕ ИСПОЛНЕНИЕ ОБЯЗАННОСТЕЙ</w:t>
      </w: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ГУБЕРНАТОРА ЛЕНИНГРАДСКОЙ ОБЛАСТИ</w:t>
      </w:r>
    </w:p>
    <w:p w:rsidR="0005589D" w:rsidRDefault="0005589D" w:rsidP="0005589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13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20.10.2008 N 115-оз)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22. Статус лица, временно исполняющего обязанности Губернатора Ленинградской области</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Областного </w:t>
      </w:r>
      <w:hyperlink r:id="rId13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В случаях, предусмотренных </w:t>
      </w:r>
      <w:hyperlink r:id="rId135" w:history="1">
        <w:r>
          <w:rPr>
            <w:rFonts w:ascii="Arial" w:hAnsi="Arial" w:cs="Arial"/>
            <w:color w:val="0000FF"/>
            <w:sz w:val="20"/>
            <w:szCs w:val="20"/>
          </w:rPr>
          <w:t>частями 1</w:t>
        </w:r>
      </w:hyperlink>
      <w:r>
        <w:rPr>
          <w:rFonts w:ascii="Arial" w:hAnsi="Arial" w:cs="Arial"/>
          <w:sz w:val="20"/>
          <w:szCs w:val="20"/>
        </w:rPr>
        <w:t xml:space="preserve"> и </w:t>
      </w:r>
      <w:hyperlink r:id="rId136" w:history="1">
        <w:r>
          <w:rPr>
            <w:rFonts w:ascii="Arial" w:hAnsi="Arial" w:cs="Arial"/>
            <w:color w:val="0000FF"/>
            <w:sz w:val="20"/>
            <w:szCs w:val="20"/>
          </w:rPr>
          <w:t>4 статьи 27</w:t>
        </w:r>
      </w:hyperlink>
      <w:r>
        <w:rPr>
          <w:rFonts w:ascii="Arial" w:hAnsi="Arial" w:cs="Arial"/>
          <w:sz w:val="20"/>
          <w:szCs w:val="20"/>
        </w:rPr>
        <w:t xml:space="preserve"> федерального закона об общих принципах организации публичной власти в Российской Федерации, временно исполняющий обязанности Губернатора Ленинградской области может быть назначен Президентом Российской Федерации.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Временно исполняющий обязанности Губернатора Ленинградской области в указанных случаях не вправе:</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вносить предложения об изменении Устава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распускать Законодательное собрание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случаях, предусмотренных </w:t>
      </w:r>
      <w:hyperlink r:id="rId137" w:history="1">
        <w:r>
          <w:rPr>
            <w:rFonts w:ascii="Arial" w:hAnsi="Arial" w:cs="Arial"/>
            <w:color w:val="0000FF"/>
            <w:sz w:val="20"/>
            <w:szCs w:val="20"/>
          </w:rPr>
          <w:t>частями 2</w:t>
        </w:r>
      </w:hyperlink>
      <w:r>
        <w:rPr>
          <w:rFonts w:ascii="Arial" w:hAnsi="Arial" w:cs="Arial"/>
          <w:sz w:val="20"/>
          <w:szCs w:val="20"/>
        </w:rPr>
        <w:t xml:space="preserve"> и </w:t>
      </w:r>
      <w:hyperlink r:id="rId138" w:history="1">
        <w:r>
          <w:rPr>
            <w:rFonts w:ascii="Arial" w:hAnsi="Arial" w:cs="Arial"/>
            <w:color w:val="0000FF"/>
            <w:sz w:val="20"/>
            <w:szCs w:val="20"/>
          </w:rPr>
          <w:t>3 статьи 27</w:t>
        </w:r>
      </w:hyperlink>
      <w:r>
        <w:rPr>
          <w:rFonts w:ascii="Arial" w:hAnsi="Arial" w:cs="Arial"/>
          <w:sz w:val="20"/>
          <w:szCs w:val="20"/>
        </w:rPr>
        <w:t xml:space="preserve"> федерального закона об общих принципах организации публичной власти в Российской Федерации, временное исполнение обязанностей Губернатора Ленинградской области осуществляется первым вице-губернатором Ленинградской области, первым заместителем Председателя Правительства Ленинградской области, вице-губернатором Ленинградской области, заместителем Председателя Правительства Ленинградской области в соответствии с распределением обязанностей, установленным Губернатором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Временно исполняющий обязанности Губернатора Ленинградской области в указанных случаях не вправе:</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вносить предложения об изменении Устава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распускать Законодательное собрание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принимать решения о сложении полномочий или об отставке Правительства Ленинградской области либо об отставке отдельных членов Правительства Ленинградской области, кроме добровольной отставки по собственному желанию;</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формировать Правительство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наделять полномочиями сенатора Российской Федерации - представителя от исполнительного органа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назначать на государственные должности Ленинградской области в исполнительных органах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досрочно прекращать полномочия лиц, замещающих государственные должности Ленинградской области в исполнительных органах Ленинградской области, не являющихся членами Правительства Ленинградской области, кроме добровольной отставки по собственному желанию;</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приостанавливать действие правовых актов Правительства Ленинградской области, отраслевых, территориальных или иных органов исполнительной власти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изменять структуру исполнительных органов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подписывать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инициировать проведение референдума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подписывать и обнародовать путем опубликования законы Ленинградской области либо отклонять областные законы, принятые Законодательным собранием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Временно исполняющему обязанности Губернатора Ленинградской области предоставляются гарантии лица, замещающего государственную должность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Временно исполняющий обязанности Губернатора Ленинградской области, наделенный полномочиями в соответствии с </w:t>
      </w:r>
      <w:hyperlink r:id="rId139" w:history="1">
        <w:r>
          <w:rPr>
            <w:rFonts w:ascii="Arial" w:hAnsi="Arial" w:cs="Arial"/>
            <w:color w:val="0000FF"/>
            <w:sz w:val="20"/>
            <w:szCs w:val="20"/>
          </w:rPr>
          <w:t>частями 1</w:t>
        </w:r>
      </w:hyperlink>
      <w:r>
        <w:rPr>
          <w:rFonts w:ascii="Arial" w:hAnsi="Arial" w:cs="Arial"/>
          <w:sz w:val="20"/>
          <w:szCs w:val="20"/>
        </w:rPr>
        <w:t xml:space="preserve"> и </w:t>
      </w:r>
      <w:hyperlink r:id="rId140" w:history="1">
        <w:r>
          <w:rPr>
            <w:rFonts w:ascii="Arial" w:hAnsi="Arial" w:cs="Arial"/>
            <w:color w:val="0000FF"/>
            <w:sz w:val="20"/>
            <w:szCs w:val="20"/>
          </w:rPr>
          <w:t>4 статьи 27</w:t>
        </w:r>
      </w:hyperlink>
      <w:r>
        <w:rPr>
          <w:rFonts w:ascii="Arial" w:hAnsi="Arial" w:cs="Arial"/>
          <w:sz w:val="20"/>
          <w:szCs w:val="20"/>
        </w:rPr>
        <w:t xml:space="preserve"> федерального закона об общих принципах организации публичной власти в Российской Федерации, является лицом, одновременно замещающим государственную должность Российской Федерации и государственную должность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Временно исполняющий обязанности Губернатора Ленинградской области при осуществлении полномочий Губернатора Ленинградской области руководствуется </w:t>
      </w:r>
      <w:hyperlink r:id="rId141"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законами, правовыми актами Президента Российской Федерации и Правительства Российской Федерации, Уставом Ленинградской области и областными законами.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 временно исполняющего обязанности Губернатора Ленинградской области в соответствии и с учетом особенностей, предусмотренных федеральным законом об общих принципах организации публичной власти в субъектах Российской Федерации, распространяются обязанности, ограничения и запреты, установленные федеральным законодательством для высшего должностного лица субъекта Российской Федерации в целях противодействия коррупции.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Временно исполнявший обязанности Губернатора Ленинградской области на основании правового акта Губернатора Ленинградской области подотчетен Губернатору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Статьи 23 - 24. Утратили силу. - Областной </w:t>
      </w:r>
      <w:hyperlink r:id="rId142"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6. ЗАКОНОДАТЕЛЬНОЕ СОБРАНИЕ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 Основы статуса Законодательного собрания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Законодательное собрание Ленинградской области является представительным и единственным законодательным органом государственной власти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Законодательное собрание Ленинградской области является постоянно действующим органом государственной власти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Областного </w:t>
      </w:r>
      <w:hyperlink r:id="rId14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Законодательное собрание Ленинградской области обладает правами юридического лица, имеет гербовую печать.</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Законодательное собрание Ленинградской области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Законодательное собрание Ленинградской области управляет и распоряжается средствами областного бюджета Ленинградской области, предусмотренными на обеспечение его деятельности.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4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Расходы на обеспечение деятельности Законодательного собрания Ленинградской области предусматриваются в областном бюджете отдельно от других расходов в соответствии с бюджетной классификацией Российской Федерации.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Установленное число депутатов Законодательного собрания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состав Законодательного собрания Ленинградской области входят пятьдесят депутатов.</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Число депутатов, работающих в Законодательном собрании Ленинградской области на профессиональной (постоянной) основе, устанавливается областным законом.</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4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27. Порядок выборов в Законодательное собрание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Депутаты Законодательного собрания Ленинградской области избираются гражданами Российской Федерации, проживающими на территории Ленинградской области и обладающими в соответствии с федеральным законом активным избирательным правом.</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08.02.2022 </w:t>
      </w:r>
      <w:hyperlink r:id="rId146" w:history="1">
        <w:r>
          <w:rPr>
            <w:rFonts w:ascii="Arial" w:hAnsi="Arial" w:cs="Arial"/>
            <w:color w:val="0000FF"/>
            <w:sz w:val="20"/>
            <w:szCs w:val="20"/>
          </w:rPr>
          <w:t>N 3-оз</w:t>
        </w:r>
      </w:hyperlink>
      <w:r>
        <w:rPr>
          <w:rFonts w:ascii="Arial" w:hAnsi="Arial" w:cs="Arial"/>
          <w:sz w:val="20"/>
          <w:szCs w:val="20"/>
        </w:rPr>
        <w:t xml:space="preserve">, от 26.07.2022 </w:t>
      </w:r>
      <w:hyperlink r:id="rId147" w:history="1">
        <w:r>
          <w:rPr>
            <w:rFonts w:ascii="Arial" w:hAnsi="Arial" w:cs="Arial"/>
            <w:color w:val="0000FF"/>
            <w:sz w:val="20"/>
            <w:szCs w:val="20"/>
          </w:rPr>
          <w:t>N 94-оз</w:t>
        </w:r>
      </w:hyperlink>
      <w:r>
        <w:rPr>
          <w:rFonts w:ascii="Arial" w:hAnsi="Arial" w:cs="Arial"/>
          <w:sz w:val="20"/>
          <w:szCs w:val="20"/>
        </w:rPr>
        <w:t>)</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Депутатом Законодательного собрания Ленинградской области может быть избран гражданин Российской Федерации, достигший 21 года, постоянно проживающий в Российской Федерации, не имеющий гражданства (подданства) иностранного государства либо вида на жительство или иного документа, </w:t>
      </w:r>
      <w:r>
        <w:rPr>
          <w:rFonts w:ascii="Arial" w:hAnsi="Arial" w:cs="Arial"/>
          <w:sz w:val="20"/>
          <w:szCs w:val="20"/>
        </w:rPr>
        <w:lastRenderedPageBreak/>
        <w:t>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Уставом Ленинградской области и областными законами пассивным избирательным правом.</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Областного </w:t>
      </w:r>
      <w:hyperlink r:id="rId14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08.02.2022 N 3-оз)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Срок полномочий депутатов Законодательного собрания Ленинградской области одного созыва - составляет пять лет.</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4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День голосования на выборах депутатов Законодательного собрания Ленинградской области определяется в соответствии с Федеральным </w:t>
      </w:r>
      <w:hyperlink r:id="rId150" w:history="1">
        <w:r>
          <w:rPr>
            <w:rFonts w:ascii="Arial" w:hAnsi="Arial" w:cs="Arial"/>
            <w:color w:val="0000FF"/>
            <w:sz w:val="20"/>
            <w:szCs w:val="20"/>
          </w:rPr>
          <w:t>законом</w:t>
        </w:r>
      </w:hyperlink>
      <w:r>
        <w:rPr>
          <w:rFonts w:ascii="Arial" w:hAnsi="Arial" w:cs="Arial"/>
          <w:sz w:val="20"/>
          <w:szCs w:val="20"/>
        </w:rPr>
        <w:t xml:space="preserve"> "Об основных гарантиях избирательных прав и права на участие в референдуме граждан Российской Федерации.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w:t>
      </w:r>
      <w:hyperlink r:id="rId15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29.12.2005 N 128-оз)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Законодательное собрание Ленинградской области вправе осуществлять свои полномочия, если в его состав избрано не менее двух третей от установленного числа депутатов.</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5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исключен. - </w:t>
      </w:r>
      <w:hyperlink r:id="rId153"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29.12.2005 N 128-оз.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Вновь избранное Законодательное собрание Ленинградской области собирается на первое заседание не позднее чем на двадцатый день после избрания.</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Статус депутата, порядок подготовки и проведения выборов, гарантии депутатской деятельности, ограничения и запреты, установленные для депутатов, регулируются федеральными законами, областными законами.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Областного </w:t>
      </w:r>
      <w:hyperlink r:id="rId15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Полномочия Законодательного собрания Ленинградской области могут быть прекращены досрочно в случаях и в порядке, предусмотренных федеральным законом об общих принципах организации публичной власти в субъектах Российской Федерации.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5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28. Структура Законодательного собрания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структуру Законодательного собрания Ленинградской области входят: Председатель Законодательного собрания Ленинградской области, заместители Председателя Законодательного собрания Ленинградской области, постоянные комиссии Законодательного собрания Ленинградской области, Совет Законодательного собрания Ленинградской области, депутатские фракции Законодательного собрания Ленинградской области и иные депутатские объединения Законодательного собрания Ленинградской области, не являющиеся депутатскими фракциями, аппарат Законодательного собрания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08.02.2022 </w:t>
      </w:r>
      <w:hyperlink r:id="rId156" w:history="1">
        <w:r>
          <w:rPr>
            <w:rFonts w:ascii="Arial" w:hAnsi="Arial" w:cs="Arial"/>
            <w:color w:val="0000FF"/>
            <w:sz w:val="20"/>
            <w:szCs w:val="20"/>
          </w:rPr>
          <w:t>N 3-оз</w:t>
        </w:r>
      </w:hyperlink>
      <w:r>
        <w:rPr>
          <w:rFonts w:ascii="Arial" w:hAnsi="Arial" w:cs="Arial"/>
          <w:sz w:val="20"/>
          <w:szCs w:val="20"/>
        </w:rPr>
        <w:t xml:space="preserve">, от 26.07.2022 </w:t>
      </w:r>
      <w:hyperlink r:id="rId157" w:history="1">
        <w:r>
          <w:rPr>
            <w:rFonts w:ascii="Arial" w:hAnsi="Arial" w:cs="Arial"/>
            <w:color w:val="0000FF"/>
            <w:sz w:val="20"/>
            <w:szCs w:val="20"/>
          </w:rPr>
          <w:t>N 94-оз</w:t>
        </w:r>
      </w:hyperlink>
      <w:r>
        <w:rPr>
          <w:rFonts w:ascii="Arial" w:hAnsi="Arial" w:cs="Arial"/>
          <w:sz w:val="20"/>
          <w:szCs w:val="20"/>
        </w:rPr>
        <w:t>)</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Председатель Законодательного собрания Ленинградской области руководит деятельностью Законодательного собрания Ленинградской области, Председатель Законодательного собрания Ленинградской области избирается на заседании Законодательного собрания Ленинградской области из числа депутатов тайным голосованием на срок полномочий Законодательного собрания.</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5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08.02.2022 N 3-оз)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Председатель Законодательного собрания Ленинградской области осуществляет свои полномочия на профессиональной (постоянной) основе и подотчетен в своей деятельности Законодательному собранию.</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17.02.2020 </w:t>
      </w:r>
      <w:hyperlink r:id="rId159" w:history="1">
        <w:r>
          <w:rPr>
            <w:rFonts w:ascii="Arial" w:hAnsi="Arial" w:cs="Arial"/>
            <w:color w:val="0000FF"/>
            <w:sz w:val="20"/>
            <w:szCs w:val="20"/>
          </w:rPr>
          <w:t>N 16-оз</w:t>
        </w:r>
      </w:hyperlink>
      <w:r>
        <w:rPr>
          <w:rFonts w:ascii="Arial" w:hAnsi="Arial" w:cs="Arial"/>
          <w:sz w:val="20"/>
          <w:szCs w:val="20"/>
        </w:rPr>
        <w:t xml:space="preserve">, от 26.07.2022 </w:t>
      </w:r>
      <w:hyperlink r:id="rId160" w:history="1">
        <w:r>
          <w:rPr>
            <w:rFonts w:ascii="Arial" w:hAnsi="Arial" w:cs="Arial"/>
            <w:color w:val="0000FF"/>
            <w:sz w:val="20"/>
            <w:szCs w:val="20"/>
          </w:rPr>
          <w:t>N 94-оз</w:t>
        </w:r>
      </w:hyperlink>
      <w:r>
        <w:rPr>
          <w:rFonts w:ascii="Arial" w:hAnsi="Arial" w:cs="Arial"/>
          <w:sz w:val="20"/>
          <w:szCs w:val="20"/>
        </w:rPr>
        <w:t>)</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Председатель Законодательного собрания Ленинградской области осуществляет следующие полномочия:</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принимает решения о проведении очередных заседаний и созывает внеочередные заседания Законодательного собрания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Областного </w:t>
      </w:r>
      <w:hyperlink r:id="rId16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17.02.2020 N 16-оз)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осуществляет руководство подготовкой заседаний Законодательного собрания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организует работу заседаний и ведет заседания Законодательного собрания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обеспечивает соблюдение </w:t>
      </w:r>
      <w:hyperlink r:id="rId162" w:history="1">
        <w:r>
          <w:rPr>
            <w:rFonts w:ascii="Arial" w:hAnsi="Arial" w:cs="Arial"/>
            <w:color w:val="0000FF"/>
            <w:sz w:val="20"/>
            <w:szCs w:val="20"/>
          </w:rPr>
          <w:t>Регламента</w:t>
        </w:r>
      </w:hyperlink>
      <w:r>
        <w:rPr>
          <w:rFonts w:ascii="Arial" w:hAnsi="Arial" w:cs="Arial"/>
          <w:sz w:val="20"/>
          <w:szCs w:val="20"/>
        </w:rPr>
        <w:t xml:space="preserve"> Законодательного собрания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подписывает правовые акты Законодательного собрания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2" w:name="Par373"/>
      <w:bookmarkEnd w:id="2"/>
      <w:r>
        <w:rPr>
          <w:rFonts w:ascii="Arial" w:hAnsi="Arial" w:cs="Arial"/>
          <w:sz w:val="20"/>
          <w:szCs w:val="20"/>
        </w:rPr>
        <w:t>6) представляет на утверждение Законодательного собрания Ленинградской области проекты структуры Законодательного собрания Ленинградской области и штатной численности аппарата Законодательного собрания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17.11.2011 </w:t>
      </w:r>
      <w:hyperlink r:id="rId163" w:history="1">
        <w:r>
          <w:rPr>
            <w:rFonts w:ascii="Arial" w:hAnsi="Arial" w:cs="Arial"/>
            <w:color w:val="0000FF"/>
            <w:sz w:val="20"/>
            <w:szCs w:val="20"/>
          </w:rPr>
          <w:t>N 93-оз</w:t>
        </w:r>
      </w:hyperlink>
      <w:r>
        <w:rPr>
          <w:rFonts w:ascii="Arial" w:hAnsi="Arial" w:cs="Arial"/>
          <w:sz w:val="20"/>
          <w:szCs w:val="20"/>
        </w:rPr>
        <w:t xml:space="preserve">, от 08.02.2022 </w:t>
      </w:r>
      <w:hyperlink r:id="rId164" w:history="1">
        <w:r>
          <w:rPr>
            <w:rFonts w:ascii="Arial" w:hAnsi="Arial" w:cs="Arial"/>
            <w:color w:val="0000FF"/>
            <w:sz w:val="20"/>
            <w:szCs w:val="20"/>
          </w:rPr>
          <w:t>N 3-оз</w:t>
        </w:r>
      </w:hyperlink>
      <w:r>
        <w:rPr>
          <w:rFonts w:ascii="Arial" w:hAnsi="Arial" w:cs="Arial"/>
          <w:sz w:val="20"/>
          <w:szCs w:val="20"/>
        </w:rPr>
        <w:t>)</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3" w:name="Par375"/>
      <w:bookmarkEnd w:id="3"/>
      <w:r>
        <w:rPr>
          <w:rFonts w:ascii="Arial" w:hAnsi="Arial" w:cs="Arial"/>
          <w:sz w:val="20"/>
          <w:szCs w:val="20"/>
        </w:rPr>
        <w:t>6-1) представляет на согласование Законодательного собрания проект бюджетной сметы Законодательного собрания Ленинградской области на очередной финансовый год и утверждает ее;</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введен </w:t>
      </w:r>
      <w:hyperlink r:id="rId165"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17.11.2011 N 93-оз)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утверждает штатное расписание Законодательного собрания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6-2 введен Областным </w:t>
      </w:r>
      <w:hyperlink r:id="rId166"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08.02.2022 N 3-оз)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4" w:name="Par379"/>
      <w:bookmarkEnd w:id="4"/>
      <w:r>
        <w:rPr>
          <w:rFonts w:ascii="Arial" w:hAnsi="Arial" w:cs="Arial"/>
          <w:sz w:val="20"/>
          <w:szCs w:val="20"/>
        </w:rPr>
        <w:t>7) распределяет обязанности между заместителями Председателя Законодательного собрания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осуществляет общее руководство работой аппарата Законодательного собрания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организует обеспечение предоставления депутатам Законодательного собрания Ленинградской области гарантий осуществления депутатской деятельности, установленных федеральными и областными законами;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Областным </w:t>
      </w:r>
      <w:hyperlink r:id="rId167"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17.02.2020 N 16-оз)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осуществляет полномочия представителя нанимателя в отношении государственных гражданских служащих Ленинградской области, проходящих гражданскую службу в аппарате Законодательного собрания Ленинградской области, вправе делегировать частично или полностью свои полномочия лицу, замещающему государственную должность Ленинградской области в Законодательном собрании Ленинградской области, либо гражданскому служащему Ленинградской области, замещающему должность категории "руководители" в Законодательном собрании Ленинградской области, путем издания соответствующего правового акта;</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17.11.2017 </w:t>
      </w:r>
      <w:hyperlink r:id="rId168" w:history="1">
        <w:r>
          <w:rPr>
            <w:rFonts w:ascii="Arial" w:hAnsi="Arial" w:cs="Arial"/>
            <w:color w:val="0000FF"/>
            <w:sz w:val="20"/>
            <w:szCs w:val="20"/>
          </w:rPr>
          <w:t>N 70-оз</w:t>
        </w:r>
      </w:hyperlink>
      <w:r>
        <w:rPr>
          <w:rFonts w:ascii="Arial" w:hAnsi="Arial" w:cs="Arial"/>
          <w:sz w:val="20"/>
          <w:szCs w:val="20"/>
        </w:rPr>
        <w:t xml:space="preserve">, от 26.07.2022 </w:t>
      </w:r>
      <w:hyperlink r:id="rId169" w:history="1">
        <w:r>
          <w:rPr>
            <w:rFonts w:ascii="Arial" w:hAnsi="Arial" w:cs="Arial"/>
            <w:color w:val="0000FF"/>
            <w:sz w:val="20"/>
            <w:szCs w:val="20"/>
          </w:rPr>
          <w:t>N 94-оз</w:t>
        </w:r>
      </w:hyperlink>
      <w:r>
        <w:rPr>
          <w:rFonts w:ascii="Arial" w:hAnsi="Arial" w:cs="Arial"/>
          <w:sz w:val="20"/>
          <w:szCs w:val="20"/>
        </w:rPr>
        <w:t>)</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осуществляет функции работодателя в отношении работников, замещающих должности, не являющиеся должностями государственной гражданской службы Ленинградской области, предусмотренные штатным расписанием Законодательного собрания Ленинградской области, вправе делегировать частично или полностью свои полномочия лицу, замещающему государственную должность Ленинградской области в Законодательном собрании Ленинградской области, либо гражданскому служащему Ленинградской области, замещающему должность категории "руководители" в Законодательном собрании Ленинградской области, путем издания соответствующего правового акта;</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17.11.2017 </w:t>
      </w:r>
      <w:hyperlink r:id="rId170" w:history="1">
        <w:r>
          <w:rPr>
            <w:rFonts w:ascii="Arial" w:hAnsi="Arial" w:cs="Arial"/>
            <w:color w:val="0000FF"/>
            <w:sz w:val="20"/>
            <w:szCs w:val="20"/>
          </w:rPr>
          <w:t>N 70-оз</w:t>
        </w:r>
      </w:hyperlink>
      <w:r>
        <w:rPr>
          <w:rFonts w:ascii="Arial" w:hAnsi="Arial" w:cs="Arial"/>
          <w:sz w:val="20"/>
          <w:szCs w:val="20"/>
        </w:rPr>
        <w:t xml:space="preserve">, от 08.02.2022 </w:t>
      </w:r>
      <w:hyperlink r:id="rId171" w:history="1">
        <w:r>
          <w:rPr>
            <w:rFonts w:ascii="Arial" w:hAnsi="Arial" w:cs="Arial"/>
            <w:color w:val="0000FF"/>
            <w:sz w:val="20"/>
            <w:szCs w:val="20"/>
          </w:rPr>
          <w:t>N 3-оз</w:t>
        </w:r>
      </w:hyperlink>
      <w:r>
        <w:rPr>
          <w:rFonts w:ascii="Arial" w:hAnsi="Arial" w:cs="Arial"/>
          <w:sz w:val="20"/>
          <w:szCs w:val="20"/>
        </w:rPr>
        <w:t xml:space="preserve">, от 26.07.2022 </w:t>
      </w:r>
      <w:hyperlink r:id="rId172" w:history="1">
        <w:r>
          <w:rPr>
            <w:rFonts w:ascii="Arial" w:hAnsi="Arial" w:cs="Arial"/>
            <w:color w:val="0000FF"/>
            <w:sz w:val="20"/>
            <w:szCs w:val="20"/>
          </w:rPr>
          <w:t>N 94-оз</w:t>
        </w:r>
      </w:hyperlink>
      <w:r>
        <w:rPr>
          <w:rFonts w:ascii="Arial" w:hAnsi="Arial" w:cs="Arial"/>
          <w:sz w:val="20"/>
          <w:szCs w:val="20"/>
        </w:rPr>
        <w:t>)</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открывает и закрывает расчетные и другие счета Законодательного собрания Ленинградской области в кредитных учреждениях и является распорядителем средств, предусмотренных в областном бюджете на содержание Законодательного собрания, от имени Законодательного собрания Ленинградской области распоряжается движимым имуществом в соответствии с </w:t>
      </w:r>
      <w:hyperlink w:anchor="Par443" w:history="1">
        <w:r>
          <w:rPr>
            <w:rFonts w:ascii="Arial" w:hAnsi="Arial" w:cs="Arial"/>
            <w:color w:val="0000FF"/>
            <w:sz w:val="20"/>
            <w:szCs w:val="20"/>
          </w:rPr>
          <w:t>подпунктом 14-1 пункта 1 статьи 29</w:t>
        </w:r>
      </w:hyperlink>
      <w:r>
        <w:rPr>
          <w:rFonts w:ascii="Arial" w:hAnsi="Arial" w:cs="Arial"/>
          <w:sz w:val="20"/>
          <w:szCs w:val="20"/>
        </w:rPr>
        <w:t xml:space="preserve"> Устава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7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29.12.2005 N 128-оз)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без доверенности представляет Законодательное собрание Ленинградской области и выдает доверенности на представление интересов Законодательного собрания в судах, иных органах государственной власти, в органах местного самоуправления;</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13) представляет Законодательное собрание Ленинградской области в Российской Федерации, а также за ее пределами;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решает иные вопросы, отнесенные к компетенции Председателя Законодательного собрания областными законами и постановлениями Законодательного собрания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Председатель Законодательного собрания Ленинградской области по вопросам своих полномочий издает распоряжения.</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В случае временного отсутствия Председателя Законодательного собрания Ленинградской области или невозможности исполнения им своих полномочий полномочия Председателя Законодательного собрания Ленинградской области, за исключением полномочий, установленных </w:t>
      </w:r>
      <w:hyperlink w:anchor="Par373" w:history="1">
        <w:r>
          <w:rPr>
            <w:rFonts w:ascii="Arial" w:hAnsi="Arial" w:cs="Arial"/>
            <w:color w:val="0000FF"/>
            <w:sz w:val="20"/>
            <w:szCs w:val="20"/>
          </w:rPr>
          <w:t>пунктами 6</w:t>
        </w:r>
      </w:hyperlink>
      <w:r>
        <w:rPr>
          <w:rFonts w:ascii="Arial" w:hAnsi="Arial" w:cs="Arial"/>
          <w:sz w:val="20"/>
          <w:szCs w:val="20"/>
        </w:rPr>
        <w:t xml:space="preserve">, </w:t>
      </w:r>
      <w:hyperlink w:anchor="Par375" w:history="1">
        <w:r>
          <w:rPr>
            <w:rFonts w:ascii="Arial" w:hAnsi="Arial" w:cs="Arial"/>
            <w:color w:val="0000FF"/>
            <w:sz w:val="20"/>
            <w:szCs w:val="20"/>
          </w:rPr>
          <w:t>6-1</w:t>
        </w:r>
      </w:hyperlink>
      <w:r>
        <w:rPr>
          <w:rFonts w:ascii="Arial" w:hAnsi="Arial" w:cs="Arial"/>
          <w:sz w:val="20"/>
          <w:szCs w:val="20"/>
        </w:rPr>
        <w:t xml:space="preserve"> и </w:t>
      </w:r>
      <w:hyperlink w:anchor="Par379" w:history="1">
        <w:r>
          <w:rPr>
            <w:rFonts w:ascii="Arial" w:hAnsi="Arial" w:cs="Arial"/>
            <w:color w:val="0000FF"/>
            <w:sz w:val="20"/>
            <w:szCs w:val="20"/>
          </w:rPr>
          <w:t>7 части 2</w:t>
        </w:r>
      </w:hyperlink>
      <w:r>
        <w:rPr>
          <w:rFonts w:ascii="Arial" w:hAnsi="Arial" w:cs="Arial"/>
          <w:sz w:val="20"/>
          <w:szCs w:val="20"/>
        </w:rPr>
        <w:t xml:space="preserve"> настоящей статьи, осуществляет один из его заместителей в соответствии с распоряжением Председателя Законодательного собрания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2-1 введена Областным </w:t>
      </w:r>
      <w:hyperlink r:id="rId174"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17.02.2020 N 16-оз)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Добровольное сложение Председателем Законодательного собрания Ленинградской области своих полномочий удовлетворяется на основании его письменного заявления на заседании Законодательного собрания Ленинградской области большинством голосов от установленного числа депутатов.</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7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08.02.2022 N 3-оз)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Председатель Законодательного собрания Ленинградской области вправе созвать внеочередное заседание Законодательного собрания по вопросу о добровольном сложении им своих полномочий не позднее двух недель с момента подачи заявления о добровольном сложении полномочий.</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Законодательного собрания Ленинградской области удовлетворить заявление Председателя Законодательного собрания Ленинградской области о добровольном сложении им своих полномочий Председатель Законодательного собрания вправе сложить свои полномочия по истечении двух недель после подачи заявления путем издания распоряжения о сложении им своих полномочий с одновременным назначением исполняющим обязанности Председателя Законодательного собрания Ленинградской области одного из заместителей Председателя Законодательного собрания.</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 инициативе не менее половины от избранного числа депутатов на голосовании может быть поставлен вопрос о досрочном прекращении полномочий Председателя Законодательного собрания Ленинградской области. Решение о досрочном прекращении полномочий Председателя Законодательного собрания Ленинградской области принимается двумя третями голосов от числа избранных депутатов.</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7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08.02.2022 N 3-оз)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Законодательным собранием Ленинградской области принято решение о досрочном прекращении полномочий Председателя Законодательного собрания Ленинградской области, выборы Председателя Законодательного собрания проводятся на этом же заседании Законодательного собрания либо назначаются на ближайшее заседание Законодательного собрания. Если по результатам голосования выборы Председателя Законодательного собрания Ленинградской области признаны несостоявшимися, выборы Председателя Законодательного собрания Ленинградской области переносятся на ближайшее заседание Законодательного собрания.</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избрания Председателя Законодательного собрания Ленинградской области его полномочия по решению Законодательного собрания исполняет один из заместителей Председателя Законодательного собрания.</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Выборы Председателя Законодательного собрания Ленинградской области, добровольное сложение им своих полномочий, досрочное прекращение полномочий Председателя Законодательного собрания по инициативе депутатов Законодательного собрания Ленинградской области осуществляются в соответствии с Положением об избрании и освобождении от должности Председателя Законодательного собрания Ленинградской области, утверждаемым Законодательным собранием.</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полномочий Председателя Законодательного собрания Ленинградской области при досрочном прекращении его полномочий по решению Законодательного собрания Ленинградской области заканчивается с момента принятия указанного решения.</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полномочий вновь избранного Председателя Законодательного собрания Ленинградской области исчисляется со дня его избрания.</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29. Основные полномочия Законодательного собрания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соответствии с </w:t>
      </w:r>
      <w:hyperlink r:id="rId177"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конституционными законами, федеральными законами и Уставом Ленинградской области Законодательное собрание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7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5" w:name="Par411"/>
      <w:bookmarkEnd w:id="5"/>
      <w:r>
        <w:rPr>
          <w:rFonts w:ascii="Arial" w:hAnsi="Arial" w:cs="Arial"/>
          <w:sz w:val="20"/>
          <w:szCs w:val="20"/>
        </w:rPr>
        <w:t>1) осуществляет законодательное регулирование по предметам ведения Ленинградской области и предметам совместного ведения Российской Федерации и субъектов Российской Федерации в пределах полномочий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6" w:name="Par412"/>
      <w:bookmarkEnd w:id="6"/>
      <w:r>
        <w:rPr>
          <w:rFonts w:ascii="Arial" w:hAnsi="Arial" w:cs="Arial"/>
          <w:sz w:val="20"/>
          <w:szCs w:val="20"/>
        </w:rPr>
        <w:t>2) принимает Устав Ленинградской области и поправки к нему;</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7" w:name="Par413"/>
      <w:bookmarkEnd w:id="7"/>
      <w:r>
        <w:rPr>
          <w:rFonts w:ascii="Arial" w:hAnsi="Arial" w:cs="Arial"/>
          <w:sz w:val="20"/>
          <w:szCs w:val="20"/>
        </w:rPr>
        <w:t>3) обладает правом законодательной инициативы в Федеральном Собрании Российской Федерации;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8" w:name="Par414"/>
      <w:bookmarkEnd w:id="8"/>
      <w:r>
        <w:rPr>
          <w:rFonts w:ascii="Arial" w:hAnsi="Arial" w:cs="Arial"/>
          <w:sz w:val="20"/>
          <w:szCs w:val="20"/>
        </w:rPr>
        <w:t xml:space="preserve">3-1) по представлению Губернатора Ленинградской области согласовывает назначение на должность первого заместителя Председателя Правительства Ленинградской области и заместителей Председателя Правительства Ленинградской области в соответствии со </w:t>
      </w:r>
      <w:hyperlink w:anchor="Par584" w:history="1">
        <w:r>
          <w:rPr>
            <w:rFonts w:ascii="Arial" w:hAnsi="Arial" w:cs="Arial"/>
            <w:color w:val="0000FF"/>
            <w:sz w:val="20"/>
            <w:szCs w:val="20"/>
          </w:rPr>
          <w:t>статьей 36</w:t>
        </w:r>
      </w:hyperlink>
      <w:r>
        <w:rPr>
          <w:rFonts w:ascii="Arial" w:hAnsi="Arial" w:cs="Arial"/>
          <w:sz w:val="20"/>
          <w:szCs w:val="20"/>
        </w:rPr>
        <w:t xml:space="preserve"> Устава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 ред. </w:t>
      </w:r>
      <w:hyperlink r:id="rId17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19.10.2015 N 100-оз)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9" w:name="Par416"/>
      <w:bookmarkEnd w:id="9"/>
      <w:r>
        <w:rPr>
          <w:rFonts w:ascii="Arial" w:hAnsi="Arial" w:cs="Arial"/>
          <w:sz w:val="20"/>
          <w:szCs w:val="20"/>
        </w:rPr>
        <w:t>4) наделяет полномочиями сенатора Российской Федерации - представителя от Законодательного собрания Ленинградской области в порядке, установленном федеральным законом;</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Областного </w:t>
      </w:r>
      <w:hyperlink r:id="rId18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16.04.2021 N 51-оз)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осуществляет контроль за соблюдением и исполнением областных законов, исполнением областного бюджета Ленинградской области, исполнением бюджетов территориальных государственных внебюджетных фондов Ленинградской области, соблюдением установленного порядка распоряжения собственностью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8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10" w:name="Par420"/>
      <w:bookmarkEnd w:id="10"/>
      <w:r>
        <w:rPr>
          <w:rFonts w:ascii="Arial" w:hAnsi="Arial" w:cs="Arial"/>
          <w:sz w:val="20"/>
          <w:szCs w:val="20"/>
        </w:rPr>
        <w:t>6) рассматривает на своих заседаниях принесенные прокурором протесты на Устав Ленинградской области, областные законы и постановления Законодательного собрания Ленинградской области, а также внесенные прокурором в Законодательное собрание представления об устранении нарушения закона;</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11" w:name="Par421"/>
      <w:bookmarkEnd w:id="11"/>
      <w:r>
        <w:rPr>
          <w:rFonts w:ascii="Arial" w:hAnsi="Arial" w:cs="Arial"/>
          <w:sz w:val="20"/>
          <w:szCs w:val="20"/>
        </w:rPr>
        <w:t>7) утверждает областной бюджет Ленинградской области и отчет о его исполнении;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8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12" w:name="Par423"/>
      <w:bookmarkEnd w:id="12"/>
      <w:r>
        <w:rPr>
          <w:rFonts w:ascii="Arial" w:hAnsi="Arial" w:cs="Arial"/>
          <w:sz w:val="20"/>
          <w:szCs w:val="20"/>
        </w:rPr>
        <w:t>7-1) заслушивает ежегодный отчет о результатах деятельности Правительства Ленинградской области, в том числе по вопросам, поставленным Законодательным собранием Ленинградской области, представляемый Губернатором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7-1 в ред. Областного </w:t>
      </w:r>
      <w:hyperlink r:id="rId18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13" w:name="Par425"/>
      <w:bookmarkEnd w:id="13"/>
      <w:r>
        <w:rPr>
          <w:rFonts w:ascii="Arial" w:hAnsi="Arial" w:cs="Arial"/>
          <w:sz w:val="20"/>
          <w:szCs w:val="20"/>
        </w:rPr>
        <w:t>7-2) заслушивает информацию о деятельности территориальных органов федеральных органов исполнительной власти и органов местного самоуправления в Ленинградской области, определяет порядок участия в заседаниях Законодательного собрания Ленинградской области руководителей исполнительных органов Ленинградской области в соответствии с федеральным законом об общих принципах организации публичной власти в субъектах Российской Федерации;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7-2 в ред. Областного </w:t>
      </w:r>
      <w:hyperlink r:id="rId18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14" w:name="Par427"/>
      <w:bookmarkEnd w:id="14"/>
      <w:r>
        <w:rPr>
          <w:rFonts w:ascii="Arial" w:hAnsi="Arial" w:cs="Arial"/>
          <w:sz w:val="20"/>
          <w:szCs w:val="20"/>
        </w:rPr>
        <w:t xml:space="preserve">7-3) по результатам рассмотрения отчета, указанного в </w:t>
      </w:r>
      <w:hyperlink w:anchor="Par225" w:history="1">
        <w:r>
          <w:rPr>
            <w:rFonts w:ascii="Arial" w:hAnsi="Arial" w:cs="Arial"/>
            <w:color w:val="0000FF"/>
            <w:sz w:val="20"/>
            <w:szCs w:val="20"/>
          </w:rPr>
          <w:t>пункте 3-1 статьи 20</w:t>
        </w:r>
      </w:hyperlink>
      <w:r>
        <w:rPr>
          <w:rFonts w:ascii="Arial" w:hAnsi="Arial" w:cs="Arial"/>
          <w:sz w:val="20"/>
          <w:szCs w:val="20"/>
        </w:rPr>
        <w:t xml:space="preserve"> настоящего областного закона, принимает решение, содержащее рекомендации Губернатору Ленинградской области по улучшению организации работы соответствующих организаций;</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7-3 введен Областным </w:t>
      </w:r>
      <w:hyperlink r:id="rId185"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16.04.2018 N 33-оз; в ред. Областного </w:t>
      </w:r>
      <w:hyperlink r:id="rId18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15" w:name="Par429"/>
      <w:bookmarkEnd w:id="15"/>
      <w:r>
        <w:rPr>
          <w:rFonts w:ascii="Arial" w:hAnsi="Arial" w:cs="Arial"/>
          <w:sz w:val="20"/>
          <w:szCs w:val="20"/>
        </w:rPr>
        <w:t>8) осуществляет нормативное регулирование в области местного самоуправления в случаях и порядке, установленных федеральным законодательством;</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устанавливает порядок назначения и проведения референдума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 устанавливает порядок проведения выборов в Законодательное собрание Ленинградской области, порядок проведения выборов Губернатора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Областного </w:t>
      </w:r>
      <w:hyperlink r:id="rId18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устанавливает порядок проведения выборов в органы местного самоуправления на территории Ленинградской области, устанавливает порядок подготовки и проведения местных референдумов;</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 ред. Областного </w:t>
      </w:r>
      <w:hyperlink r:id="rId18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утверждает порядок осуществления стратегического планирования в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11-1 введен Областным </w:t>
      </w:r>
      <w:hyperlink r:id="rId189"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17.07.2018 N 76-оз; в ред. Областного </w:t>
      </w:r>
      <w:hyperlink r:id="rId19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утверждает стратегию социально-экономического развития Ленинградской области, представленную Губернатором Ленинградской области, изменения и дополнения к ней;</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w:t>
      </w:r>
      <w:hyperlink r:id="rId19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27.07.2015 N 80-оз)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соответствии с законодательством Российской Федерации о налогах и сборах осуществляет установление, введение в действие (прекращение действия) налогов и сборов, определяет налоговые ставки (ставки сборов), порядок и сроки уплаты налогов, сборов, устанавливает (отменяет) налоговые льготы (льготы по сборам) и(или) основания и порядок их применения;</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 ред. Областного </w:t>
      </w:r>
      <w:hyperlink r:id="rId19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16" w:name="Par441"/>
      <w:bookmarkEnd w:id="16"/>
      <w:r>
        <w:rPr>
          <w:rFonts w:ascii="Arial" w:hAnsi="Arial" w:cs="Arial"/>
          <w:sz w:val="20"/>
          <w:szCs w:val="20"/>
        </w:rPr>
        <w:t>14) устанавливает порядок управления и распоряжения собственностью Ленинградской области, в том числе акциями (долями участия, паями) Ленинградской области в уставных (складочных) капиталах организаций;</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9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17" w:name="Par443"/>
      <w:bookmarkEnd w:id="17"/>
      <w:r>
        <w:rPr>
          <w:rFonts w:ascii="Arial" w:hAnsi="Arial" w:cs="Arial"/>
          <w:sz w:val="20"/>
          <w:szCs w:val="20"/>
        </w:rPr>
        <w:t>14-1) распоряжается движимым имуществом Ленинградской области, приобретенным Законодательным собранием Ленинградской области за счет средств, предусмотренных в областном бюджете на обеспечение деятельности Законодательного собрания;</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18" w:name="Par444"/>
      <w:bookmarkEnd w:id="18"/>
      <w:r>
        <w:rPr>
          <w:rFonts w:ascii="Arial" w:hAnsi="Arial" w:cs="Arial"/>
          <w:sz w:val="20"/>
          <w:szCs w:val="20"/>
        </w:rPr>
        <w:t>15) утверждает заключение и расторжение договоров и соглашений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9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19" w:name="Par446"/>
      <w:bookmarkEnd w:id="19"/>
      <w:r>
        <w:rPr>
          <w:rFonts w:ascii="Arial" w:hAnsi="Arial" w:cs="Arial"/>
          <w:sz w:val="20"/>
          <w:szCs w:val="20"/>
        </w:rPr>
        <w:t>16) устанавливает административно-территориальное устройство Ленинградской области и порядок его изменения;</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9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утратил силу. - Областной </w:t>
      </w:r>
      <w:hyperlink r:id="rId196"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20" w:name="Par449"/>
      <w:bookmarkEnd w:id="20"/>
      <w:r>
        <w:rPr>
          <w:rFonts w:ascii="Arial" w:hAnsi="Arial" w:cs="Arial"/>
          <w:sz w:val="20"/>
          <w:szCs w:val="20"/>
        </w:rPr>
        <w:t>18) принимает Регламент Законодательного собрания Ленинградской области и решает вопросы внутреннего распорядка своей деятельности;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назначает выборы в Законодательное собрание Ленинградской области, выборы Губернатора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04.06.2012 </w:t>
      </w:r>
      <w:hyperlink r:id="rId197" w:history="1">
        <w:r>
          <w:rPr>
            <w:rFonts w:ascii="Arial" w:hAnsi="Arial" w:cs="Arial"/>
            <w:color w:val="0000FF"/>
            <w:sz w:val="20"/>
            <w:szCs w:val="20"/>
          </w:rPr>
          <w:t>N 39-оз</w:t>
        </w:r>
      </w:hyperlink>
      <w:r>
        <w:rPr>
          <w:rFonts w:ascii="Arial" w:hAnsi="Arial" w:cs="Arial"/>
          <w:sz w:val="20"/>
          <w:szCs w:val="20"/>
        </w:rPr>
        <w:t xml:space="preserve">, от 26.07.2022 </w:t>
      </w:r>
      <w:hyperlink r:id="rId198" w:history="1">
        <w:r>
          <w:rPr>
            <w:rFonts w:ascii="Arial" w:hAnsi="Arial" w:cs="Arial"/>
            <w:color w:val="0000FF"/>
            <w:sz w:val="20"/>
            <w:szCs w:val="20"/>
          </w:rPr>
          <w:t>N 94-оз</w:t>
        </w:r>
      </w:hyperlink>
      <w:r>
        <w:rPr>
          <w:rFonts w:ascii="Arial" w:hAnsi="Arial" w:cs="Arial"/>
          <w:sz w:val="20"/>
          <w:szCs w:val="20"/>
        </w:rPr>
        <w:t>)</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назначает референдум Ленинградской области в случаях, предусмотренных областным законом;</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оформляет решение о недоверии (доверии) Губернатору Ленинградской области, а также решение о недоверии (доверии) руководителям исполнительных органов Ленинградской области, в назначении которых на должность Законодательное собрание Ленинградской области принимало участие в соответствии с настоящим Уставом;</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19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утверждает соглашение об изменении границ Ленинградской области с другими субъектами Российской Федерации;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21" w:name="Par456"/>
      <w:bookmarkEnd w:id="21"/>
      <w:r>
        <w:rPr>
          <w:rFonts w:ascii="Arial" w:hAnsi="Arial" w:cs="Arial"/>
          <w:sz w:val="20"/>
          <w:szCs w:val="20"/>
        </w:rPr>
        <w:t>23) принимает участие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 ред. Областного </w:t>
      </w:r>
      <w:hyperlink r:id="rId20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23-1) утратил силу. - Областной </w:t>
      </w:r>
      <w:hyperlink r:id="rId201"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16.04.2021 N 51-оз;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22" w:name="Par459"/>
      <w:bookmarkEnd w:id="22"/>
      <w:r>
        <w:rPr>
          <w:rFonts w:ascii="Arial" w:hAnsi="Arial" w:cs="Arial"/>
          <w:sz w:val="20"/>
          <w:szCs w:val="20"/>
        </w:rPr>
        <w:t>24) утверждает бюджет территориального государственного внебюджетного фонда Ленинградской области и отчет о его исполнении;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в ред. Областного </w:t>
      </w:r>
      <w:hyperlink r:id="rId20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утратил силу. - Областной </w:t>
      </w:r>
      <w:hyperlink r:id="rId203"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09.03.2021 N 14-оз;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23" w:name="Par462"/>
      <w:bookmarkEnd w:id="23"/>
      <w:r>
        <w:rPr>
          <w:rFonts w:ascii="Arial" w:hAnsi="Arial" w:cs="Arial"/>
          <w:sz w:val="20"/>
          <w:szCs w:val="20"/>
        </w:rPr>
        <w:t>26) назначает на должности мировых судей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0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09.03.2021 N 14-оз)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утратил силу. - </w:t>
      </w:r>
      <w:hyperlink r:id="rId205"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12.03.2010 N 9-оз;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24" w:name="Par465"/>
      <w:bookmarkEnd w:id="24"/>
      <w:r>
        <w:rPr>
          <w:rFonts w:ascii="Arial" w:hAnsi="Arial" w:cs="Arial"/>
          <w:sz w:val="20"/>
          <w:szCs w:val="20"/>
        </w:rPr>
        <w:t xml:space="preserve">28) обращается к Губернатору Ленинградской области или в исполнительные органы Ленинградской области с предложениями о внесении изменений и(или) дополнений в акты, принятые им, а также исполнительными органами Ленинградской области,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указанных актов </w:t>
      </w:r>
      <w:hyperlink r:id="rId206"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17.11.2017 </w:t>
      </w:r>
      <w:hyperlink r:id="rId207" w:history="1">
        <w:r>
          <w:rPr>
            <w:rFonts w:ascii="Arial" w:hAnsi="Arial" w:cs="Arial"/>
            <w:color w:val="0000FF"/>
            <w:sz w:val="20"/>
            <w:szCs w:val="20"/>
          </w:rPr>
          <w:t>N 70-оз</w:t>
        </w:r>
      </w:hyperlink>
      <w:r>
        <w:rPr>
          <w:rFonts w:ascii="Arial" w:hAnsi="Arial" w:cs="Arial"/>
          <w:sz w:val="20"/>
          <w:szCs w:val="20"/>
        </w:rPr>
        <w:t xml:space="preserve">, от 26.07.2022 </w:t>
      </w:r>
      <w:hyperlink r:id="rId208" w:history="1">
        <w:r>
          <w:rPr>
            <w:rFonts w:ascii="Arial" w:hAnsi="Arial" w:cs="Arial"/>
            <w:color w:val="0000FF"/>
            <w:sz w:val="20"/>
            <w:szCs w:val="20"/>
          </w:rPr>
          <w:t>N 94-оз</w:t>
        </w:r>
      </w:hyperlink>
      <w:r>
        <w:rPr>
          <w:rFonts w:ascii="Arial" w:hAnsi="Arial" w:cs="Arial"/>
          <w:sz w:val="20"/>
          <w:szCs w:val="20"/>
        </w:rPr>
        <w:t>)</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устанавливает предельные объемы эмиссии ценных бумаг, эмитируемых исполнительными органами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0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25" w:name="Par469"/>
      <w:bookmarkEnd w:id="25"/>
      <w:r>
        <w:rPr>
          <w:rFonts w:ascii="Arial" w:hAnsi="Arial" w:cs="Arial"/>
          <w:sz w:val="20"/>
          <w:szCs w:val="20"/>
        </w:rPr>
        <w:t>30) одобряет проект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30 в ред. Областного </w:t>
      </w:r>
      <w:hyperlink r:id="rId21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утратил силу. - Областной </w:t>
      </w:r>
      <w:hyperlink r:id="rId211"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26" w:name="Par472"/>
      <w:bookmarkEnd w:id="26"/>
      <w:r>
        <w:rPr>
          <w:rFonts w:ascii="Arial" w:hAnsi="Arial" w:cs="Arial"/>
          <w:sz w:val="20"/>
          <w:szCs w:val="20"/>
        </w:rPr>
        <w:t>32) в пределах полномочий, определенных федеральным законом, осуществляет наделение органов местного самоуправления отдельными государственными полномочиями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Областным </w:t>
      </w:r>
      <w:hyperlink r:id="rId212"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осуществляет иные полномочия, установленные </w:t>
      </w:r>
      <w:hyperlink r:id="rId213"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законами, Уставом Ленинградской области и другими областными законами.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Областным </w:t>
      </w:r>
      <w:hyperlink r:id="rId214"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Полномочия Законодательного собрания Ленинградской области, предусмотренные </w:t>
      </w:r>
      <w:hyperlink w:anchor="Par411" w:history="1">
        <w:r>
          <w:rPr>
            <w:rFonts w:ascii="Arial" w:hAnsi="Arial" w:cs="Arial"/>
            <w:color w:val="0000FF"/>
            <w:sz w:val="20"/>
            <w:szCs w:val="20"/>
          </w:rPr>
          <w:t>пунктами 1</w:t>
        </w:r>
      </w:hyperlink>
      <w:r>
        <w:rPr>
          <w:rFonts w:ascii="Arial" w:hAnsi="Arial" w:cs="Arial"/>
          <w:sz w:val="20"/>
          <w:szCs w:val="20"/>
        </w:rPr>
        <w:t xml:space="preserve">, </w:t>
      </w:r>
      <w:hyperlink w:anchor="Par412" w:history="1">
        <w:r>
          <w:rPr>
            <w:rFonts w:ascii="Arial" w:hAnsi="Arial" w:cs="Arial"/>
            <w:color w:val="0000FF"/>
            <w:sz w:val="20"/>
            <w:szCs w:val="20"/>
          </w:rPr>
          <w:t>2</w:t>
        </w:r>
      </w:hyperlink>
      <w:r>
        <w:rPr>
          <w:rFonts w:ascii="Arial" w:hAnsi="Arial" w:cs="Arial"/>
          <w:sz w:val="20"/>
          <w:szCs w:val="20"/>
        </w:rPr>
        <w:t xml:space="preserve">, </w:t>
      </w:r>
      <w:hyperlink w:anchor="Par421" w:history="1">
        <w:r>
          <w:rPr>
            <w:rFonts w:ascii="Arial" w:hAnsi="Arial" w:cs="Arial"/>
            <w:color w:val="0000FF"/>
            <w:sz w:val="20"/>
            <w:szCs w:val="20"/>
          </w:rPr>
          <w:t>7</w:t>
        </w:r>
      </w:hyperlink>
      <w:r>
        <w:rPr>
          <w:rFonts w:ascii="Arial" w:hAnsi="Arial" w:cs="Arial"/>
          <w:sz w:val="20"/>
          <w:szCs w:val="20"/>
        </w:rPr>
        <w:t xml:space="preserve">, </w:t>
      </w:r>
      <w:hyperlink w:anchor="Par429" w:history="1">
        <w:r>
          <w:rPr>
            <w:rFonts w:ascii="Arial" w:hAnsi="Arial" w:cs="Arial"/>
            <w:color w:val="0000FF"/>
            <w:sz w:val="20"/>
            <w:szCs w:val="20"/>
          </w:rPr>
          <w:t>8</w:t>
        </w:r>
      </w:hyperlink>
      <w:r>
        <w:rPr>
          <w:rFonts w:ascii="Arial" w:hAnsi="Arial" w:cs="Arial"/>
          <w:sz w:val="20"/>
          <w:szCs w:val="20"/>
        </w:rPr>
        <w:t xml:space="preserve"> - </w:t>
      </w:r>
      <w:hyperlink w:anchor="Par441" w:history="1">
        <w:r>
          <w:rPr>
            <w:rFonts w:ascii="Arial" w:hAnsi="Arial" w:cs="Arial"/>
            <w:color w:val="0000FF"/>
            <w:sz w:val="20"/>
            <w:szCs w:val="20"/>
          </w:rPr>
          <w:t>14</w:t>
        </w:r>
      </w:hyperlink>
      <w:r>
        <w:rPr>
          <w:rFonts w:ascii="Arial" w:hAnsi="Arial" w:cs="Arial"/>
          <w:sz w:val="20"/>
          <w:szCs w:val="20"/>
        </w:rPr>
        <w:t xml:space="preserve">, </w:t>
      </w:r>
      <w:hyperlink w:anchor="Par444" w:history="1">
        <w:r>
          <w:rPr>
            <w:rFonts w:ascii="Arial" w:hAnsi="Arial" w:cs="Arial"/>
            <w:color w:val="0000FF"/>
            <w:sz w:val="20"/>
            <w:szCs w:val="20"/>
          </w:rPr>
          <w:t>15</w:t>
        </w:r>
      </w:hyperlink>
      <w:r>
        <w:rPr>
          <w:rFonts w:ascii="Arial" w:hAnsi="Arial" w:cs="Arial"/>
          <w:sz w:val="20"/>
          <w:szCs w:val="20"/>
        </w:rPr>
        <w:t xml:space="preserve">, </w:t>
      </w:r>
      <w:hyperlink w:anchor="Par446" w:history="1">
        <w:r>
          <w:rPr>
            <w:rFonts w:ascii="Arial" w:hAnsi="Arial" w:cs="Arial"/>
            <w:color w:val="0000FF"/>
            <w:sz w:val="20"/>
            <w:szCs w:val="20"/>
          </w:rPr>
          <w:t>16</w:t>
        </w:r>
      </w:hyperlink>
      <w:r>
        <w:rPr>
          <w:rFonts w:ascii="Arial" w:hAnsi="Arial" w:cs="Arial"/>
          <w:sz w:val="20"/>
          <w:szCs w:val="20"/>
        </w:rPr>
        <w:t xml:space="preserve">, </w:t>
      </w:r>
      <w:hyperlink w:anchor="Par459" w:history="1">
        <w:r>
          <w:rPr>
            <w:rFonts w:ascii="Arial" w:hAnsi="Arial" w:cs="Arial"/>
            <w:color w:val="0000FF"/>
            <w:sz w:val="20"/>
            <w:szCs w:val="20"/>
          </w:rPr>
          <w:t>24</w:t>
        </w:r>
      </w:hyperlink>
      <w:r>
        <w:rPr>
          <w:rFonts w:ascii="Arial" w:hAnsi="Arial" w:cs="Arial"/>
          <w:sz w:val="20"/>
          <w:szCs w:val="20"/>
        </w:rPr>
        <w:t xml:space="preserve"> и </w:t>
      </w:r>
      <w:hyperlink w:anchor="Par472" w:history="1">
        <w:r>
          <w:rPr>
            <w:rFonts w:ascii="Arial" w:hAnsi="Arial" w:cs="Arial"/>
            <w:color w:val="0000FF"/>
            <w:sz w:val="20"/>
            <w:szCs w:val="20"/>
          </w:rPr>
          <w:t>32 части 1</w:t>
        </w:r>
      </w:hyperlink>
      <w:r>
        <w:rPr>
          <w:rFonts w:ascii="Arial" w:hAnsi="Arial" w:cs="Arial"/>
          <w:sz w:val="20"/>
          <w:szCs w:val="20"/>
        </w:rPr>
        <w:t xml:space="preserve"> настоящей статьи, и иные полномочия, реализация которых в соответствии с </w:t>
      </w:r>
      <w:hyperlink r:id="rId215"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законами осуществляется законом субъекта Российской Федерации, реализуются областными законами.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04.06.2012 </w:t>
      </w:r>
      <w:hyperlink r:id="rId216" w:history="1">
        <w:r>
          <w:rPr>
            <w:rFonts w:ascii="Arial" w:hAnsi="Arial" w:cs="Arial"/>
            <w:color w:val="0000FF"/>
            <w:sz w:val="20"/>
            <w:szCs w:val="20"/>
          </w:rPr>
          <w:t>N 39-оз</w:t>
        </w:r>
      </w:hyperlink>
      <w:r>
        <w:rPr>
          <w:rFonts w:ascii="Arial" w:hAnsi="Arial" w:cs="Arial"/>
          <w:sz w:val="20"/>
          <w:szCs w:val="20"/>
        </w:rPr>
        <w:t xml:space="preserve">, от 26.07.2022 </w:t>
      </w:r>
      <w:hyperlink r:id="rId217" w:history="1">
        <w:r>
          <w:rPr>
            <w:rFonts w:ascii="Arial" w:hAnsi="Arial" w:cs="Arial"/>
            <w:color w:val="0000FF"/>
            <w:sz w:val="20"/>
            <w:szCs w:val="20"/>
          </w:rPr>
          <w:t>N 94-оз</w:t>
        </w:r>
      </w:hyperlink>
      <w:r>
        <w:rPr>
          <w:rFonts w:ascii="Arial" w:hAnsi="Arial" w:cs="Arial"/>
          <w:sz w:val="20"/>
          <w:szCs w:val="20"/>
        </w:rPr>
        <w:t>)</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Полномочия Законодательного собрания Ленинградской области, предусмотренные </w:t>
      </w:r>
      <w:hyperlink w:anchor="Par413" w:history="1">
        <w:r>
          <w:rPr>
            <w:rFonts w:ascii="Arial" w:hAnsi="Arial" w:cs="Arial"/>
            <w:color w:val="0000FF"/>
            <w:sz w:val="20"/>
            <w:szCs w:val="20"/>
          </w:rPr>
          <w:t>пунктами 3</w:t>
        </w:r>
      </w:hyperlink>
      <w:r>
        <w:rPr>
          <w:rFonts w:ascii="Arial" w:hAnsi="Arial" w:cs="Arial"/>
          <w:sz w:val="20"/>
          <w:szCs w:val="20"/>
        </w:rPr>
        <w:t xml:space="preserve">, </w:t>
      </w:r>
      <w:hyperlink w:anchor="Par414" w:history="1">
        <w:r>
          <w:rPr>
            <w:rFonts w:ascii="Arial" w:hAnsi="Arial" w:cs="Arial"/>
            <w:color w:val="0000FF"/>
            <w:sz w:val="20"/>
            <w:szCs w:val="20"/>
          </w:rPr>
          <w:t>3-1</w:t>
        </w:r>
      </w:hyperlink>
      <w:r>
        <w:rPr>
          <w:rFonts w:ascii="Arial" w:hAnsi="Arial" w:cs="Arial"/>
          <w:sz w:val="20"/>
          <w:szCs w:val="20"/>
        </w:rPr>
        <w:t xml:space="preserve">, </w:t>
      </w:r>
      <w:hyperlink w:anchor="Par416" w:history="1">
        <w:r>
          <w:rPr>
            <w:rFonts w:ascii="Arial" w:hAnsi="Arial" w:cs="Arial"/>
            <w:color w:val="0000FF"/>
            <w:sz w:val="20"/>
            <w:szCs w:val="20"/>
          </w:rPr>
          <w:t>4</w:t>
        </w:r>
      </w:hyperlink>
      <w:r>
        <w:rPr>
          <w:rFonts w:ascii="Arial" w:hAnsi="Arial" w:cs="Arial"/>
          <w:sz w:val="20"/>
          <w:szCs w:val="20"/>
        </w:rPr>
        <w:t xml:space="preserve"> - </w:t>
      </w:r>
      <w:hyperlink w:anchor="Par420" w:history="1">
        <w:r>
          <w:rPr>
            <w:rFonts w:ascii="Arial" w:hAnsi="Arial" w:cs="Arial"/>
            <w:color w:val="0000FF"/>
            <w:sz w:val="20"/>
            <w:szCs w:val="20"/>
          </w:rPr>
          <w:t>6</w:t>
        </w:r>
      </w:hyperlink>
      <w:r>
        <w:rPr>
          <w:rFonts w:ascii="Arial" w:hAnsi="Arial" w:cs="Arial"/>
          <w:sz w:val="20"/>
          <w:szCs w:val="20"/>
        </w:rPr>
        <w:t xml:space="preserve">, </w:t>
      </w:r>
      <w:hyperlink w:anchor="Par423" w:history="1">
        <w:r>
          <w:rPr>
            <w:rFonts w:ascii="Arial" w:hAnsi="Arial" w:cs="Arial"/>
            <w:color w:val="0000FF"/>
            <w:sz w:val="20"/>
            <w:szCs w:val="20"/>
          </w:rPr>
          <w:t>7-1</w:t>
        </w:r>
      </w:hyperlink>
      <w:r>
        <w:rPr>
          <w:rFonts w:ascii="Arial" w:hAnsi="Arial" w:cs="Arial"/>
          <w:sz w:val="20"/>
          <w:szCs w:val="20"/>
        </w:rPr>
        <w:t xml:space="preserve">, </w:t>
      </w:r>
      <w:hyperlink w:anchor="Par425" w:history="1">
        <w:r>
          <w:rPr>
            <w:rFonts w:ascii="Arial" w:hAnsi="Arial" w:cs="Arial"/>
            <w:color w:val="0000FF"/>
            <w:sz w:val="20"/>
            <w:szCs w:val="20"/>
          </w:rPr>
          <w:t>7-2</w:t>
        </w:r>
      </w:hyperlink>
      <w:r>
        <w:rPr>
          <w:rFonts w:ascii="Arial" w:hAnsi="Arial" w:cs="Arial"/>
          <w:sz w:val="20"/>
          <w:szCs w:val="20"/>
        </w:rPr>
        <w:t xml:space="preserve">, </w:t>
      </w:r>
      <w:hyperlink w:anchor="Par427" w:history="1">
        <w:r>
          <w:rPr>
            <w:rFonts w:ascii="Arial" w:hAnsi="Arial" w:cs="Arial"/>
            <w:color w:val="0000FF"/>
            <w:sz w:val="20"/>
            <w:szCs w:val="20"/>
          </w:rPr>
          <w:t>7-3</w:t>
        </w:r>
      </w:hyperlink>
      <w:r>
        <w:rPr>
          <w:rFonts w:ascii="Arial" w:hAnsi="Arial" w:cs="Arial"/>
          <w:sz w:val="20"/>
          <w:szCs w:val="20"/>
        </w:rPr>
        <w:t xml:space="preserve">, </w:t>
      </w:r>
      <w:hyperlink w:anchor="Par449" w:history="1">
        <w:r>
          <w:rPr>
            <w:rFonts w:ascii="Arial" w:hAnsi="Arial" w:cs="Arial"/>
            <w:color w:val="0000FF"/>
            <w:sz w:val="20"/>
            <w:szCs w:val="20"/>
          </w:rPr>
          <w:t>18</w:t>
        </w:r>
      </w:hyperlink>
      <w:r>
        <w:rPr>
          <w:rFonts w:ascii="Arial" w:hAnsi="Arial" w:cs="Arial"/>
          <w:sz w:val="20"/>
          <w:szCs w:val="20"/>
        </w:rPr>
        <w:t xml:space="preserve"> - </w:t>
      </w:r>
      <w:hyperlink w:anchor="Par456" w:history="1">
        <w:r>
          <w:rPr>
            <w:rFonts w:ascii="Arial" w:hAnsi="Arial" w:cs="Arial"/>
            <w:color w:val="0000FF"/>
            <w:sz w:val="20"/>
            <w:szCs w:val="20"/>
          </w:rPr>
          <w:t>23</w:t>
        </w:r>
      </w:hyperlink>
      <w:r>
        <w:rPr>
          <w:rFonts w:ascii="Arial" w:hAnsi="Arial" w:cs="Arial"/>
          <w:sz w:val="20"/>
          <w:szCs w:val="20"/>
        </w:rPr>
        <w:t xml:space="preserve">, </w:t>
      </w:r>
      <w:hyperlink w:anchor="Par462" w:history="1">
        <w:r>
          <w:rPr>
            <w:rFonts w:ascii="Arial" w:hAnsi="Arial" w:cs="Arial"/>
            <w:color w:val="0000FF"/>
            <w:sz w:val="20"/>
            <w:szCs w:val="20"/>
          </w:rPr>
          <w:t>26</w:t>
        </w:r>
      </w:hyperlink>
      <w:r>
        <w:rPr>
          <w:rFonts w:ascii="Arial" w:hAnsi="Arial" w:cs="Arial"/>
          <w:sz w:val="20"/>
          <w:szCs w:val="20"/>
        </w:rPr>
        <w:t xml:space="preserve"> и </w:t>
      </w:r>
      <w:hyperlink w:anchor="Par465" w:history="1">
        <w:r>
          <w:rPr>
            <w:rFonts w:ascii="Arial" w:hAnsi="Arial" w:cs="Arial"/>
            <w:color w:val="0000FF"/>
            <w:sz w:val="20"/>
            <w:szCs w:val="20"/>
          </w:rPr>
          <w:t>28</w:t>
        </w:r>
      </w:hyperlink>
      <w:r>
        <w:rPr>
          <w:rFonts w:ascii="Arial" w:hAnsi="Arial" w:cs="Arial"/>
          <w:sz w:val="20"/>
          <w:szCs w:val="20"/>
        </w:rPr>
        <w:t xml:space="preserve"> - </w:t>
      </w:r>
      <w:hyperlink w:anchor="Par469" w:history="1">
        <w:r>
          <w:rPr>
            <w:rFonts w:ascii="Arial" w:hAnsi="Arial" w:cs="Arial"/>
            <w:color w:val="0000FF"/>
            <w:sz w:val="20"/>
            <w:szCs w:val="20"/>
          </w:rPr>
          <w:t>30 части 1</w:t>
        </w:r>
      </w:hyperlink>
      <w:r>
        <w:rPr>
          <w:rFonts w:ascii="Arial" w:hAnsi="Arial" w:cs="Arial"/>
          <w:sz w:val="20"/>
          <w:szCs w:val="20"/>
        </w:rPr>
        <w:t xml:space="preserve"> настоящей статьи, и иные полномочия, реализация которых в соответствии с </w:t>
      </w:r>
      <w:hyperlink r:id="rId218"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законами осуществляется законодательным органом субъекта Российской Федерации.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17.11.2017 </w:t>
      </w:r>
      <w:hyperlink r:id="rId219" w:history="1">
        <w:r>
          <w:rPr>
            <w:rFonts w:ascii="Arial" w:hAnsi="Arial" w:cs="Arial"/>
            <w:color w:val="0000FF"/>
            <w:sz w:val="20"/>
            <w:szCs w:val="20"/>
          </w:rPr>
          <w:t>N 70-оз</w:t>
        </w:r>
      </w:hyperlink>
      <w:r>
        <w:rPr>
          <w:rFonts w:ascii="Arial" w:hAnsi="Arial" w:cs="Arial"/>
          <w:sz w:val="20"/>
          <w:szCs w:val="20"/>
        </w:rPr>
        <w:t xml:space="preserve">, от 26.07.2022 </w:t>
      </w:r>
      <w:hyperlink r:id="rId220" w:history="1">
        <w:r>
          <w:rPr>
            <w:rFonts w:ascii="Arial" w:hAnsi="Arial" w:cs="Arial"/>
            <w:color w:val="0000FF"/>
            <w:sz w:val="20"/>
            <w:szCs w:val="20"/>
          </w:rPr>
          <w:t>N 94-оз</w:t>
        </w:r>
      </w:hyperlink>
      <w:r>
        <w:rPr>
          <w:rFonts w:ascii="Arial" w:hAnsi="Arial" w:cs="Arial"/>
          <w:sz w:val="20"/>
          <w:szCs w:val="20"/>
        </w:rPr>
        <w:t>)</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Полномочия Законодательного собрания Ленинградской области, предусмотренные </w:t>
      </w:r>
      <w:hyperlink w:anchor="Par443" w:history="1">
        <w:r>
          <w:rPr>
            <w:rFonts w:ascii="Arial" w:hAnsi="Arial" w:cs="Arial"/>
            <w:color w:val="0000FF"/>
            <w:sz w:val="20"/>
            <w:szCs w:val="20"/>
          </w:rPr>
          <w:t>пунктом 14-1 части 1</w:t>
        </w:r>
      </w:hyperlink>
      <w:r>
        <w:rPr>
          <w:rFonts w:ascii="Arial" w:hAnsi="Arial" w:cs="Arial"/>
          <w:sz w:val="20"/>
          <w:szCs w:val="20"/>
        </w:rPr>
        <w:t xml:space="preserve"> настоящей статьи, реализуются распоряжением Председателя Законодательного собрания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w:t>
      </w:r>
      <w:hyperlink r:id="rId22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04.06.2012 N 39-оз)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Контрольно-счетная палата Ленинградской области является постоянно действующим государственным органом внешнего государственного финансового контроля и образуется Законодательным собранием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2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Контрольно-счетная палата Ленинградской области является обязательным государственным органом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2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Председатель Контрольно-счетной палаты Ленинградской области, заместители председателя и аудиторы Контрольно-счетной палаты Ленинградской области назначаются на должность Законодательным собранием Ленинградской области сроком на пять лет.</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2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29.11.2021 N 135-оз)</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Областного </w:t>
      </w:r>
      <w:hyperlink r:id="rId22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06.05.2021 N 54-оз)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30. Основы взаимодействия Законодательного собрания Ленинградской области и исполнительных органов Ленинградской области</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Областного </w:t>
      </w:r>
      <w:hyperlink r:id="rId22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соответствии с конституционным принципом разделения властей Законодательное собрание Ленинградской области и исполнительные органы Ленинградской области осуществляют свои полномочия самостоятельно.</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27" w:name="Par494"/>
      <w:bookmarkEnd w:id="27"/>
      <w:r>
        <w:rPr>
          <w:rFonts w:ascii="Arial" w:hAnsi="Arial" w:cs="Arial"/>
          <w:sz w:val="20"/>
          <w:szCs w:val="20"/>
        </w:rPr>
        <w:t>2. Нормативные правовые акты Губернатора Ленинградской области, исполнительных органов Ленинградской области направляются в Законодательное собрание Ленинградской области в сроки, установленные областным законом.</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Законодательное собрание Ленинградской области вправе обратиться к Губернатору Ленинградской области или в исполнительные органы Ленинградской области с предложением о внесении изменений и(или) дополнений в акты, указанные в </w:t>
      </w:r>
      <w:hyperlink w:anchor="Par494" w:history="1">
        <w:r>
          <w:rPr>
            <w:rFonts w:ascii="Arial" w:hAnsi="Arial" w:cs="Arial"/>
            <w:color w:val="0000FF"/>
            <w:sz w:val="20"/>
            <w:szCs w:val="20"/>
          </w:rPr>
          <w:t>части 2</w:t>
        </w:r>
      </w:hyperlink>
      <w:r>
        <w:rPr>
          <w:rFonts w:ascii="Arial" w:hAnsi="Arial" w:cs="Arial"/>
          <w:sz w:val="20"/>
          <w:szCs w:val="20"/>
        </w:rP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227"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указанных нормативных правовых актов.</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Губернатор Ленинградской области вправе обратиться в Законодательное собрание Ленинградской области с предложением о внесении изменений и(или) дополнений в постановления Законодательного собрания Ленинградской области либо об их отмене, а также вправе обжаловать указанные постановления в судебном порядке.</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Законодательное собрание Ленинградской области направляет Губернатору Ленинградской области планы законопроектной работы и проекты областных законов.</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 заседаниях Законодательного собрания Ленинградской области и его органов вправе присутствовать представители исполнительных органов Ленинградской области в соответствии с нормативными правовыми актами Российской Федерации и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На заседаниях исполнительных органов Ленинградской области вправе присутствовать депутаты либо по поручению Законодательного собрания Ленинградской области или Председателя Законодательного собрания Ленинградской области работники аппарата Законодательного собрания Ленинградской области в соответствии с нормативными правовыми актами Российской Федерации и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Законодательное собрание Ленинградской области принимает участие в согласовании назначения на должность отдельных членов Правительства Ленинградской области,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w:t>
      </w:r>
      <w:hyperlink w:anchor="Par584" w:history="1">
        <w:r>
          <w:rPr>
            <w:rFonts w:ascii="Arial" w:hAnsi="Arial" w:cs="Arial"/>
            <w:color w:val="0000FF"/>
            <w:sz w:val="20"/>
            <w:szCs w:val="20"/>
          </w:rPr>
          <w:t>статьей 36</w:t>
        </w:r>
      </w:hyperlink>
      <w:r>
        <w:rPr>
          <w:rFonts w:ascii="Arial" w:hAnsi="Arial" w:cs="Arial"/>
          <w:sz w:val="20"/>
          <w:szCs w:val="20"/>
        </w:rPr>
        <w:t xml:space="preserve"> настоящего Устава и областным законом, а в отношении руководителей территориальных органов федеральных органов исполнительной власти также федеральным законом.</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Законодательное собрание Ленинградской области вправе выразить недоверие руководителям исполнительных органов Ленинградской области, являющимся членами Правительства Ленинградской области, в назначении которых на должность оно принимало участие, в соответствии со </w:t>
      </w:r>
      <w:hyperlink w:anchor="Par584" w:history="1">
        <w:r>
          <w:rPr>
            <w:rFonts w:ascii="Arial" w:hAnsi="Arial" w:cs="Arial"/>
            <w:color w:val="0000FF"/>
            <w:sz w:val="20"/>
            <w:szCs w:val="20"/>
          </w:rPr>
          <w:t>статьей 36</w:t>
        </w:r>
      </w:hyperlink>
      <w:r>
        <w:rPr>
          <w:rFonts w:ascii="Arial" w:hAnsi="Arial" w:cs="Arial"/>
          <w:sz w:val="20"/>
          <w:szCs w:val="20"/>
        </w:rPr>
        <w:t xml:space="preserve"> настоящего Устава и </w:t>
      </w:r>
      <w:hyperlink r:id="rId228" w:history="1">
        <w:r>
          <w:rPr>
            <w:rFonts w:ascii="Arial" w:hAnsi="Arial" w:cs="Arial"/>
            <w:color w:val="0000FF"/>
            <w:sz w:val="20"/>
            <w:szCs w:val="20"/>
          </w:rPr>
          <w:t>Регламентом</w:t>
        </w:r>
      </w:hyperlink>
      <w:r>
        <w:rPr>
          <w:rFonts w:ascii="Arial" w:hAnsi="Arial" w:cs="Arial"/>
          <w:sz w:val="20"/>
          <w:szCs w:val="20"/>
        </w:rPr>
        <w:t xml:space="preserve"> Законодательного собрания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Право законодательной инициативы в Законодательном собрании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Право законодательной инициативы в Законодательном собрании Ленинградской области принадлежит депутатам Законодательного собрания Ленинградской области, Губернатору Ленинградской области, Правительству Ленинградской области, Избирательной комиссии Ленинградской области, представительным органам местного самоуправления, прокурору Ленинградской области, председателю Ленинградского областного суда по вопросам его ведения, председателю Контрольно-счетной палаты Ленинградской области по вопросам ее ведения.</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01.11.2008 </w:t>
      </w:r>
      <w:hyperlink r:id="rId229" w:history="1">
        <w:r>
          <w:rPr>
            <w:rFonts w:ascii="Arial" w:hAnsi="Arial" w:cs="Arial"/>
            <w:color w:val="0000FF"/>
            <w:sz w:val="20"/>
            <w:szCs w:val="20"/>
          </w:rPr>
          <w:t>N 117-оз</w:t>
        </w:r>
      </w:hyperlink>
      <w:r>
        <w:rPr>
          <w:rFonts w:ascii="Arial" w:hAnsi="Arial" w:cs="Arial"/>
          <w:sz w:val="20"/>
          <w:szCs w:val="20"/>
        </w:rPr>
        <w:t xml:space="preserve">, от 12.03.2010 </w:t>
      </w:r>
      <w:hyperlink r:id="rId230" w:history="1">
        <w:r>
          <w:rPr>
            <w:rFonts w:ascii="Arial" w:hAnsi="Arial" w:cs="Arial"/>
            <w:color w:val="0000FF"/>
            <w:sz w:val="20"/>
            <w:szCs w:val="20"/>
          </w:rPr>
          <w:t>N 9-оз</w:t>
        </w:r>
      </w:hyperlink>
      <w:r>
        <w:rPr>
          <w:rFonts w:ascii="Arial" w:hAnsi="Arial" w:cs="Arial"/>
          <w:sz w:val="20"/>
          <w:szCs w:val="20"/>
        </w:rPr>
        <w:t xml:space="preserve">, от 17.11.2011 </w:t>
      </w:r>
      <w:hyperlink r:id="rId231" w:history="1">
        <w:r>
          <w:rPr>
            <w:rFonts w:ascii="Arial" w:hAnsi="Arial" w:cs="Arial"/>
            <w:color w:val="0000FF"/>
            <w:sz w:val="20"/>
            <w:szCs w:val="20"/>
          </w:rPr>
          <w:t>N 93-оз</w:t>
        </w:r>
      </w:hyperlink>
      <w:r>
        <w:rPr>
          <w:rFonts w:ascii="Arial" w:hAnsi="Arial" w:cs="Arial"/>
          <w:sz w:val="20"/>
          <w:szCs w:val="20"/>
        </w:rPr>
        <w:t xml:space="preserve">, от 26.07.2022 </w:t>
      </w:r>
      <w:hyperlink r:id="rId232" w:history="1">
        <w:r>
          <w:rPr>
            <w:rFonts w:ascii="Arial" w:hAnsi="Arial" w:cs="Arial"/>
            <w:color w:val="0000FF"/>
            <w:sz w:val="20"/>
            <w:szCs w:val="20"/>
          </w:rPr>
          <w:t>N 94-оз</w:t>
        </w:r>
      </w:hyperlink>
      <w:r>
        <w:rPr>
          <w:rFonts w:ascii="Arial" w:hAnsi="Arial" w:cs="Arial"/>
          <w:sz w:val="20"/>
          <w:szCs w:val="20"/>
        </w:rPr>
        <w:t>)</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Проекты областных законов, внесенные Губернатором Ленинградской области в Законодательное собрание Ленинградской области, рассматриваются по его предложению в первоочередном порядке.</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Проекты областных законов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и(или) оснований и порядка их применения, другие проекты областных законов, предусматривающие расходы, финансовое обеспечение которых осуществляется за счет средств областного бюджета Ленинградской области, а также иные проекты областных законов в случаях, предусмотренных областными законами, рассматриваются Законодательным собранием Ленинградской области по представлению Губернатора Ленинградской области либо при наличии заключения Губернатора Ленинградской области. Данное заключение представляется в Законодательное собрание в течение 20 дней с момента получения соответствующего проекта областного закона Губернатором Ленинградской области. Проекты областных законов по вопросам административно-территориального устройства рассматриваются Законодательным собранием Ленинградской области по представлению Губернатора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11.03.2013 </w:t>
      </w:r>
      <w:hyperlink r:id="rId233" w:history="1">
        <w:r>
          <w:rPr>
            <w:rFonts w:ascii="Arial" w:hAnsi="Arial" w:cs="Arial"/>
            <w:color w:val="0000FF"/>
            <w:sz w:val="20"/>
            <w:szCs w:val="20"/>
          </w:rPr>
          <w:t>N 11-оз</w:t>
        </w:r>
      </w:hyperlink>
      <w:r>
        <w:rPr>
          <w:rFonts w:ascii="Arial" w:hAnsi="Arial" w:cs="Arial"/>
          <w:sz w:val="20"/>
          <w:szCs w:val="20"/>
        </w:rPr>
        <w:t xml:space="preserve">, от 26.07.2022 </w:t>
      </w:r>
      <w:hyperlink r:id="rId234" w:history="1">
        <w:r>
          <w:rPr>
            <w:rFonts w:ascii="Arial" w:hAnsi="Arial" w:cs="Arial"/>
            <w:color w:val="0000FF"/>
            <w:sz w:val="20"/>
            <w:szCs w:val="20"/>
          </w:rPr>
          <w:t>N 94-оз</w:t>
        </w:r>
      </w:hyperlink>
      <w:r>
        <w:rPr>
          <w:rFonts w:ascii="Arial" w:hAnsi="Arial" w:cs="Arial"/>
          <w:sz w:val="20"/>
          <w:szCs w:val="20"/>
        </w:rPr>
        <w:t>)</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32. Порядок принятия Законодательным собранием Ленинградской области правовых актов</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Устав Ленинградской области, областные законы о внесении изменений в Устав Ленинградской области, а также поправки к законопроектам о внесении изменений в Устав Ленинградской области принимаются в порядке, предусмотренном для принятия областного закона, большинством не менее двух третей голосов от установленного числа депутатов Законодательного собрания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3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17.02.2020 N 16-оз)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28" w:name="Par515"/>
      <w:bookmarkEnd w:id="28"/>
      <w:r>
        <w:rPr>
          <w:rFonts w:ascii="Arial" w:hAnsi="Arial" w:cs="Arial"/>
          <w:sz w:val="20"/>
          <w:szCs w:val="20"/>
        </w:rPr>
        <w:t>2. Областные законы принимаются большинством голосов от установленного числа депутатов Законодательного собрания Ленинградской области, если иное не предусмотрено федеральным законом об общих принципах организации публичной власти в субъектах Российской Федерации.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3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Постановления Законодательного собрания Ленинградской области принимаются большинством голосов от установленного числа депутатов, если иное не предусмотрено федеральным законом об общих принципах организации публичной власти в субъектах Российской Федерации.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3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Проект областного закона рассматривается Законодательным собранием Ленинградской области в трех чтениях. Решение о принятии либо отклонении проекта областного закона, а также о принятии областного закона оформляется постановлением Законодательного собрания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3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33. Порядок подписания, опубликования и вступления в силу правовых актов, принимаемых Законодательным собранием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bookmarkStart w:id="29" w:name="Par524"/>
      <w:bookmarkEnd w:id="29"/>
      <w:r>
        <w:rPr>
          <w:rFonts w:ascii="Arial" w:hAnsi="Arial" w:cs="Arial"/>
          <w:sz w:val="20"/>
          <w:szCs w:val="20"/>
        </w:rPr>
        <w:t>1. Устав Ленинградской области, областной закон, принятый Законодательным собранием Ленинградской области, в течение 14 календарных дней с момента принятия направляется Губернатору Ленинградской области, который в течение 14 календарных дней с момента поступления обнародует путем опубликования Устав Ленинградской области, подписывает и обнародует путем опубликования областной закон либо отклоняет областной закон.</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3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случае отклонения Губернатором Ленинградской области областного закона отклоненный закон возвращается в Законодательное собрание Ленинградской области с мотивированным обоснованием его отклонения либо с предложением о внесении в него изменений и дополнений.</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4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отклоненному Губернатором Ленинградской области областному закону Законодательное собрание Ленинградской области принимает одно из следующих решений:</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4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согласиться с решением Губернатора Ленинградской области об отклонении областного закона и снять отклоненный областной закон с дальнейшего рассмотрения Законодательного собрания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4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создать согласительную комиссию для преодоления разногласий по отклоненному областному закону;</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4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одобрить отклоненный областной закон в ранее принятой редакции.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4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преодоления разногласий по отклоненному Губернатором Ленинградской области областному закону Законодательное собрание Ленинградской области вправе принять постановление о создании согласительной комиссии в составе десяти членов.</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4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Персональный состав пяти представителей Законодательного собрания Ленинградской области в согласительной комиссии утверждается постановлением Законодательного собрания.</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Персональный состав пяти представителей Губернатора Ленинградской области в согласительной комиссии утверждается распоряжением Губернатора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согласительной комиссии считается принятым, если по каждому предложению Губернатора Ленинградской области члены согласительной комиссии пришли к мнению, выраженному большинством голосов членов согласительной комиссии.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Согласованный текст областного закона в редакции, предложенной согласительной комиссией, принимается в соответствии с </w:t>
      </w:r>
      <w:hyperlink w:anchor="Par515" w:history="1">
        <w:r>
          <w:rPr>
            <w:rFonts w:ascii="Arial" w:hAnsi="Arial" w:cs="Arial"/>
            <w:color w:val="0000FF"/>
            <w:sz w:val="20"/>
            <w:szCs w:val="20"/>
          </w:rPr>
          <w:t>частью 2 статьи 32</w:t>
        </w:r>
      </w:hyperlink>
      <w:r>
        <w:rPr>
          <w:rFonts w:ascii="Arial" w:hAnsi="Arial" w:cs="Arial"/>
          <w:sz w:val="20"/>
          <w:szCs w:val="20"/>
        </w:rPr>
        <w:t xml:space="preserve"> настоящего Устава в одном чтении.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4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отклонения Губернатором Ленинградской области областного закона указанный правовой акт может быть одобрен в ранее принятой редакции большинством не менее двух третей голосов от установленного числа депутатов.</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4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Областной закон, одобренный в ранее принятой редакции, не может быть повторно отклонен Губернатором Ленинградской области и подлежит подписанию и обнародованию путем опубликования в двухнедельный срок с момента получения Губернатором Ленинградской области указанного областного закона.</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4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Законодательное собрание Ленинградской области приняло решение одобрить областной закон в ранее принятой редакции, а сроки вступления в силу областного закона или отдельных их положений нуждаются в уточнении в связи с продлением рассмотрения проекта областного закона, Законодательное собрание Ленинградской области вправе принять решение об изменении сроков вступления в силу областного закона в порядке, установленном </w:t>
      </w:r>
      <w:hyperlink r:id="rId249" w:history="1">
        <w:r>
          <w:rPr>
            <w:rFonts w:ascii="Arial" w:hAnsi="Arial" w:cs="Arial"/>
            <w:color w:val="0000FF"/>
            <w:sz w:val="20"/>
            <w:szCs w:val="20"/>
          </w:rPr>
          <w:t>Регламентом</w:t>
        </w:r>
      </w:hyperlink>
      <w:r>
        <w:rPr>
          <w:rFonts w:ascii="Arial" w:hAnsi="Arial" w:cs="Arial"/>
          <w:sz w:val="20"/>
          <w:szCs w:val="20"/>
        </w:rPr>
        <w:t xml:space="preserve"> Законодательного собрания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Областным </w:t>
      </w:r>
      <w:hyperlink r:id="rId250"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17.07.2018 N 76-оз; в ред. Областного </w:t>
      </w:r>
      <w:hyperlink r:id="rId25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Устав Ленинградской области, областные законы подлежат официальному опубликованию в порядке, предусмотренном Уставом Ленинградской области и областным законом.</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4-1. Внесение в Конституционный Суд Российской Федерации запроса Президента Российской Федерации о проверке конституционности областного закона до его обнародования Губернатором Ленинградской области приостанавливает течение установленного </w:t>
      </w:r>
      <w:hyperlink w:anchor="Par524" w:history="1">
        <w:r>
          <w:rPr>
            <w:rFonts w:ascii="Arial" w:hAnsi="Arial" w:cs="Arial"/>
            <w:color w:val="0000FF"/>
            <w:sz w:val="20"/>
            <w:szCs w:val="20"/>
          </w:rPr>
          <w:t>частью 1</w:t>
        </w:r>
      </w:hyperlink>
      <w:r>
        <w:rPr>
          <w:rFonts w:ascii="Arial" w:hAnsi="Arial" w:cs="Arial"/>
          <w:sz w:val="20"/>
          <w:szCs w:val="20"/>
        </w:rPr>
        <w:t xml:space="preserve"> настоящей статьи срока для обнародования областного закона до вынесения решения Конституционного Суда Российской Федерации по данному запросу и исключает обнародование такого областного закона до вынесения указанного решения. В случае обнародования областного закона до вынесения решения Конституционного Суда Российской Федерации данное обнародование не порождает правовых последствий.</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Областным </w:t>
      </w:r>
      <w:hyperlink r:id="rId252"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Устав Ленинградской области и областные законы вступают в силу по истечении 10 дней после дня их официального опубликования, если федеральным законом и(или) самими Уставом Ленинградской области, областным законом не установлен другой порядок вступления их в силу.</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Областного </w:t>
      </w:r>
      <w:hyperlink r:id="rId25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Постановления Законодательного собрания Ленинградской области вступают в силу со дня их принятия Законодательным собранием Ленинградской области, если в постановлении не указано иное. Постановления Законодательного собрания Ленинградской области,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Областного </w:t>
      </w:r>
      <w:hyperlink r:id="rId25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Правовые акты Законодательного собрания Ленинградской области, принятые в пределах его полномочий, обязательны для исполнения всеми находящимися на территории Ленинградской области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5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7. АДМИНИСТРАЦИЯ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34. Администрация Ленинградской области</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Областного </w:t>
      </w:r>
      <w:hyperlink r:id="rId25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Администрация Ленинградской области представляет собой систему исполнительных органов Ленинградской области, включающую в себя:</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Губернатора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Правительство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исполнительные органы Ленинградской области, к которым относятся отраслевые, территориальные и иные органы исполнительной власти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Система и структура исполнительных органов Ленинградской области определяются Губернатором Ленинградской области в соответствии с настоящим Уставом.</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35. Правительство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Правительство Ленинградской области является высшим исполнительным органом Ленинградской области. Правительство Ленинградской области является постоянно действующим органом исполнительной власти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5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Правительство Ленинградской области обладает правами юридического лица, имеет гербовую печать.</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Финансирование Правительства Ленинградской области и иных органов исполнительной власти Ленинградской области, входящих в состав Администрации Ленинградской области, осуществляется за счет средств областного бюджета, предусмотренных отдельной статьей.</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Структура Правительства Ленинградской области устанавливается Губернатором Ленинградской области в соответствии с настоящим Уставом.</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Областного </w:t>
      </w:r>
      <w:hyperlink r:id="rId25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w:t>
      </w:r>
      <w:hyperlink r:id="rId259"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04.06.2012 N 40-оз.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Правительство Ленинградской области подготавливает для представления Законодательному собранию Ленинградской области Губернатором Ленинградской области ежегодные отчеты о результатах своей деятельности, в том числе по вопросам, поставленным Законодательным собранием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ежегодный отчет о результатах деятельности Правительства Ленинградской области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Ленинградской области и учредителем которых является Ленинградская область,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территории Ленинградской области и учредителями которых являются муниципальные образования Ленинградской области. Результаты независимой оценки качества 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официальном интернет-портале Администрации Ленинградской области в информационно-телекоммуникационной сети "Интернет" (www.lenobl.ru)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Подготовка ежегодных отчетов о результатах деятельности Правительства Ленинградской области, в том числе по вопросам, поставленным Законодательным собранием Ленинградской области, осуществляется в порядке, предусмотренном </w:t>
      </w:r>
      <w:hyperlink r:id="rId260" w:history="1">
        <w:r>
          <w:rPr>
            <w:rFonts w:ascii="Arial" w:hAnsi="Arial" w:cs="Arial"/>
            <w:color w:val="0000FF"/>
            <w:sz w:val="20"/>
            <w:szCs w:val="20"/>
          </w:rPr>
          <w:t>Регламентом</w:t>
        </w:r>
      </w:hyperlink>
      <w:r>
        <w:rPr>
          <w:rFonts w:ascii="Arial" w:hAnsi="Arial" w:cs="Arial"/>
          <w:sz w:val="20"/>
          <w:szCs w:val="20"/>
        </w:rPr>
        <w:t xml:space="preserve"> Правительства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Областного </w:t>
      </w:r>
      <w:hyperlink r:id="rId26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30" w:name="Par584"/>
      <w:bookmarkEnd w:id="30"/>
      <w:r>
        <w:rPr>
          <w:rFonts w:ascii="Arial" w:eastAsiaTheme="minorHAnsi" w:hAnsi="Arial" w:cs="Arial"/>
          <w:color w:val="auto"/>
          <w:sz w:val="20"/>
          <w:szCs w:val="20"/>
        </w:rPr>
        <w:t>Статья 36. Структура и порядок формирования Правительства Ленинградской области. Форма участия Законодательного собрания Ленинградской области в согласовании назначения на должность отдельных членов Правительства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6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6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19.10.2015 N 100-оз)</w:t>
      </w:r>
    </w:p>
    <w:p w:rsidR="0005589D" w:rsidRDefault="0005589D" w:rsidP="0005589D">
      <w:pPr>
        <w:autoSpaceDE w:val="0"/>
        <w:autoSpaceDN w:val="0"/>
        <w:adjustRightInd w:val="0"/>
        <w:spacing w:after="0" w:line="240" w:lineRule="auto"/>
        <w:jc w:val="both"/>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Структура Правительства Ленинградской области включает Губернатора Ленинградской области, являющегося Председателем Правительства Ленинградской области, и следующих членов Правительства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первый заместитель Председателя Правительства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заместители Председателя Правительства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лица, введенные в состав Правительства Ленинградской области Губернатором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Правительство Ленинградской области формируется Губернатором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6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31" w:name="Par594"/>
      <w:bookmarkEnd w:id="31"/>
      <w:r>
        <w:rPr>
          <w:rFonts w:ascii="Arial" w:hAnsi="Arial" w:cs="Arial"/>
          <w:sz w:val="20"/>
          <w:szCs w:val="20"/>
        </w:rPr>
        <w:t>3. Первый заместитель Председателя Правительства Ленинградской области и заместители Председателя Правительства Ленинградской области назначаются на должность Губернатором Ленинградской области по согласованию с Законодательным собранием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Губернатор Ленинградской области вносит в Законодательное собрание Ленинградской области представление о согласовании кандидатур для назначения членов Правительства Ленинградской области, указанных в </w:t>
      </w:r>
      <w:hyperlink w:anchor="Par594" w:history="1">
        <w:r>
          <w:rPr>
            <w:rFonts w:ascii="Arial" w:hAnsi="Arial" w:cs="Arial"/>
            <w:color w:val="0000FF"/>
            <w:sz w:val="20"/>
            <w:szCs w:val="20"/>
          </w:rPr>
          <w:t>части 3</w:t>
        </w:r>
      </w:hyperlink>
      <w:r>
        <w:rPr>
          <w:rFonts w:ascii="Arial" w:hAnsi="Arial" w:cs="Arial"/>
          <w:sz w:val="20"/>
          <w:szCs w:val="20"/>
        </w:rPr>
        <w:t xml:space="preserve"> настоящей статьи, в течение одного месяца после своего вступления в должность или после досрочного освобождения от должности указанных должностных лиц по любым основаниям.</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32" w:name="Par596"/>
      <w:bookmarkEnd w:id="32"/>
      <w:r>
        <w:rPr>
          <w:rFonts w:ascii="Arial" w:hAnsi="Arial" w:cs="Arial"/>
          <w:sz w:val="20"/>
          <w:szCs w:val="20"/>
        </w:rPr>
        <w:t xml:space="preserve">5. Законодательное собрание Ленинградской области рассматривает представленные кандидатуры для назначения членов Правительства Ленинградской области, указанных в </w:t>
      </w:r>
      <w:hyperlink w:anchor="Par594" w:history="1">
        <w:r>
          <w:rPr>
            <w:rFonts w:ascii="Arial" w:hAnsi="Arial" w:cs="Arial"/>
            <w:color w:val="0000FF"/>
            <w:sz w:val="20"/>
            <w:szCs w:val="20"/>
          </w:rPr>
          <w:t>части 3</w:t>
        </w:r>
      </w:hyperlink>
      <w:r>
        <w:rPr>
          <w:rFonts w:ascii="Arial" w:hAnsi="Arial" w:cs="Arial"/>
          <w:sz w:val="20"/>
          <w:szCs w:val="20"/>
        </w:rPr>
        <w:t xml:space="preserve"> настоящей статьи, в течение двух недель со дня внесения предложения о кандидатурах.</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В случае, если кандидатура для назначения члена Правительства Ленинградской области не будет согласована Законодательным собранием Ленинградской области в срок, установленный </w:t>
      </w:r>
      <w:hyperlink w:anchor="Par596" w:history="1">
        <w:r>
          <w:rPr>
            <w:rFonts w:ascii="Arial" w:hAnsi="Arial" w:cs="Arial"/>
            <w:color w:val="0000FF"/>
            <w:sz w:val="20"/>
            <w:szCs w:val="20"/>
          </w:rPr>
          <w:t>частью 5</w:t>
        </w:r>
      </w:hyperlink>
      <w:r>
        <w:rPr>
          <w:rFonts w:ascii="Arial" w:hAnsi="Arial" w:cs="Arial"/>
          <w:sz w:val="20"/>
          <w:szCs w:val="20"/>
        </w:rPr>
        <w:t xml:space="preserve"> настоящей статьи, Губернатор Ленинградской области вправе повторно внести в Законодательное собрание Ленинградской области представление о согласовании той же кандидатуры.</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Если Законодательное собрание Ленинградской области повторно не согласовало предложенную Губернатором Ленинградской области кандидатуру члена Правительства Ленинградской области, Губернатор Ленинградской области вносит представление о согласовании новой кандидатуры для назначения на ту же должность.</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Законодательное собрание Ленинградской области вправе выразить недоверие членам Правительства Ленинградской области, указанным в </w:t>
      </w:r>
      <w:hyperlink w:anchor="Par594" w:history="1">
        <w:r>
          <w:rPr>
            <w:rFonts w:ascii="Arial" w:hAnsi="Arial" w:cs="Arial"/>
            <w:color w:val="0000FF"/>
            <w:sz w:val="20"/>
            <w:szCs w:val="20"/>
          </w:rPr>
          <w:t>части 3</w:t>
        </w:r>
      </w:hyperlink>
      <w:r>
        <w:rPr>
          <w:rFonts w:ascii="Arial" w:hAnsi="Arial" w:cs="Arial"/>
          <w:sz w:val="20"/>
          <w:szCs w:val="20"/>
        </w:rPr>
        <w:t xml:space="preserve"> настоящей статьи, если указанные лица являются руководителями исполнительных органов Ленинградской области. Принятие Законодательным собранием Ленинградской области решения о недоверии указанным членам Правительства Ленинградской области может являться для Губернатора Ленинградской области основанием для их отставки.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8 в ред. Областного </w:t>
      </w:r>
      <w:hyperlink r:id="rId26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Губернатор Ленинградской области и члены Правительства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участвуют в заседаниях Правительства Ленинградской области с правом решающего голоса;</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участвуют в планировании деятельности Правительства Ленинградской области в порядке, установленном </w:t>
      </w:r>
      <w:hyperlink r:id="rId266" w:history="1">
        <w:r>
          <w:rPr>
            <w:rFonts w:ascii="Arial" w:hAnsi="Arial" w:cs="Arial"/>
            <w:color w:val="0000FF"/>
            <w:sz w:val="20"/>
            <w:szCs w:val="20"/>
          </w:rPr>
          <w:t>Регламентом</w:t>
        </w:r>
      </w:hyperlink>
      <w:r>
        <w:rPr>
          <w:rFonts w:ascii="Arial" w:hAnsi="Arial" w:cs="Arial"/>
          <w:sz w:val="20"/>
          <w:szCs w:val="20"/>
        </w:rPr>
        <w:t xml:space="preserve"> Правительства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осуществляют иные права и обязанности, предусмотренные правовыми актами Правительства Ленинградской области и Губернатора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Порядок деятельности Правительства Ленинградской области определяется настоящим Уставом и </w:t>
      </w:r>
      <w:hyperlink r:id="rId267" w:history="1">
        <w:r>
          <w:rPr>
            <w:rFonts w:ascii="Arial" w:hAnsi="Arial" w:cs="Arial"/>
            <w:color w:val="0000FF"/>
            <w:sz w:val="20"/>
            <w:szCs w:val="20"/>
          </w:rPr>
          <w:t>Регламентом</w:t>
        </w:r>
      </w:hyperlink>
      <w:r>
        <w:rPr>
          <w:rFonts w:ascii="Arial" w:hAnsi="Arial" w:cs="Arial"/>
          <w:sz w:val="20"/>
          <w:szCs w:val="20"/>
        </w:rPr>
        <w:t xml:space="preserve"> Правительства Ленинградской области, утверждаемым постановлением Правительства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37. Сложение Правительством Ленинградской области полномочий. Отставка Правительства Ленинградской области</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Областного </w:t>
      </w:r>
      <w:hyperlink r:id="rId26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Правительство Ленинградской области слагает полномочия перед вновь избранным Губернатором Ленинградской области. Решение о сложении Правительством Ленинградской области полномочий оформляется распоряжением Губернатора Ленинградской области в день вступления в должность Губернатора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Правительство Ленинградской области слагает полномочия в связи с досрочным прекращением полномочий Губернатора Ленинградской области в случаях, установленных федеральным законом об общих принципах организации публичной власти в субъектах Российской Федерации.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иных случаях Губернатор Ленинградской области принимает решение об отставке Правительства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Правительство Ленинградской области может подать в отставку, которая принимается или отклоняется Губернатором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сложения полномочий или отставки Правительство Ленинградской области продолжает действовать до сформирования нового Правительства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Губернатор Ленинградской области вправе принять решение об отставке отдельных членов Правительства Ленинградской области, в том числе в предусмотренном настоящим Уставом случае выражения Законодательным собранием Ленинградской области недоверия руководителям исполнительных органов Ленинградской области, являющимся членами Правительства Ленинградской области, в назначении которых на должность оно принимало участие.</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Член Правительства Ленинградской области вправе подать в отставку.</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Гарантии, предоставляемые лицам, замещавшим государственные должности Ленинградской области, в связи с прекращением полномочий, не распространяются на членов Правительства Ленинградской области в отставке в случаях:</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предусмотренных законодательством Российской Федерации о противодействии коррупции, федеральным законом об общих принципах организации публичной власти в Российской Федерации, иными федеральными законами;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в отношении указанных членов Правительства Ленинградской области Губернатором Ленинградской области принято решение об отставке на основании выражения Законодательным собранием Ленинградской области недоверия как руководителям исполнительных органов Ленинградской области, являющимся членами Правительства Ленинградской области, в назначении которых на должность оно принимало участие.</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38. Основные полномочия Правительства Ленинградской области</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6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20.10.2008 N 115-оз)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Правительство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обеспечивает разработку и осуществление мер, направленных на социально-экономическое развитие Ленинградской области,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Областного </w:t>
      </w:r>
      <w:hyperlink r:id="rId27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7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осуществляет меры по сохранению и развитию этнокультурного многообразия народов Российской Федерации, проживающих на территории Ленинградской области,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Областным </w:t>
      </w:r>
      <w:hyperlink r:id="rId272"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Областным </w:t>
      </w:r>
      <w:hyperlink r:id="rId273"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введен Областным </w:t>
      </w:r>
      <w:hyperlink r:id="rId274"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введен Областным </w:t>
      </w:r>
      <w:hyperlink r:id="rId275"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разрабатывает и вносит на рассмотрение Законодательного собрания Ленинградской области проект областного бюджета;</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27.07.2015 </w:t>
      </w:r>
      <w:hyperlink r:id="rId276" w:history="1">
        <w:r>
          <w:rPr>
            <w:rFonts w:ascii="Arial" w:hAnsi="Arial" w:cs="Arial"/>
            <w:color w:val="0000FF"/>
            <w:sz w:val="20"/>
            <w:szCs w:val="20"/>
          </w:rPr>
          <w:t>N 80-оз</w:t>
        </w:r>
      </w:hyperlink>
      <w:r>
        <w:rPr>
          <w:rFonts w:ascii="Arial" w:hAnsi="Arial" w:cs="Arial"/>
          <w:sz w:val="20"/>
          <w:szCs w:val="20"/>
        </w:rPr>
        <w:t xml:space="preserve">, от 17.07.2018 </w:t>
      </w:r>
      <w:hyperlink r:id="rId277" w:history="1">
        <w:r>
          <w:rPr>
            <w:rFonts w:ascii="Arial" w:hAnsi="Arial" w:cs="Arial"/>
            <w:color w:val="0000FF"/>
            <w:sz w:val="20"/>
            <w:szCs w:val="20"/>
          </w:rPr>
          <w:t>N 76-оз</w:t>
        </w:r>
      </w:hyperlink>
      <w:r>
        <w:rPr>
          <w:rFonts w:ascii="Arial" w:hAnsi="Arial" w:cs="Arial"/>
          <w:sz w:val="20"/>
          <w:szCs w:val="20"/>
        </w:rPr>
        <w:t xml:space="preserve">, от 26.07.2022 </w:t>
      </w:r>
      <w:hyperlink r:id="rId278" w:history="1">
        <w:r>
          <w:rPr>
            <w:rFonts w:ascii="Arial" w:hAnsi="Arial" w:cs="Arial"/>
            <w:color w:val="0000FF"/>
            <w:sz w:val="20"/>
            <w:szCs w:val="20"/>
          </w:rPr>
          <w:t>N 94-оз</w:t>
        </w:r>
      </w:hyperlink>
      <w:r>
        <w:rPr>
          <w:rFonts w:ascii="Arial" w:hAnsi="Arial" w:cs="Arial"/>
          <w:sz w:val="20"/>
          <w:szCs w:val="20"/>
        </w:rPr>
        <w:t>)</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определяет порядок разработки и корректировки документов стратегического планирования, находящихся в его ведении, и утверждает (одобряет) такие документы;</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w:t>
      </w:r>
      <w:hyperlink r:id="rId279"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17.07.2018 N 76-оз)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обеспечивает исполнение областного бюджета Ленинградской области, готовит отчет об исполнении указанного бюджета, ежегодные отчеты о результатах деятельности Правительства Ленинградской области, сводный годовой доклад о ходе реализации и об оценке эффективности государственных программ Ленинградской области, ежегодные отчеты о ходе исполнения плана мероприятий по реализации стратегии социально-экономического развития Ленинградской области для представления их Губернатором Ленинградской области в Законодательное собрание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15.01.2018 </w:t>
      </w:r>
      <w:hyperlink r:id="rId280" w:history="1">
        <w:r>
          <w:rPr>
            <w:rFonts w:ascii="Arial" w:hAnsi="Arial" w:cs="Arial"/>
            <w:color w:val="0000FF"/>
            <w:sz w:val="20"/>
            <w:szCs w:val="20"/>
          </w:rPr>
          <w:t>N 1-оз</w:t>
        </w:r>
      </w:hyperlink>
      <w:r>
        <w:rPr>
          <w:rFonts w:ascii="Arial" w:hAnsi="Arial" w:cs="Arial"/>
          <w:sz w:val="20"/>
          <w:szCs w:val="20"/>
        </w:rPr>
        <w:t xml:space="preserve">, от 26.07.2022 </w:t>
      </w:r>
      <w:hyperlink r:id="rId281" w:history="1">
        <w:r>
          <w:rPr>
            <w:rFonts w:ascii="Arial" w:hAnsi="Arial" w:cs="Arial"/>
            <w:color w:val="0000FF"/>
            <w:sz w:val="20"/>
            <w:szCs w:val="20"/>
          </w:rPr>
          <w:t>N 94-оз</w:t>
        </w:r>
      </w:hyperlink>
      <w:r>
        <w:rPr>
          <w:rFonts w:ascii="Arial" w:hAnsi="Arial" w:cs="Arial"/>
          <w:sz w:val="20"/>
          <w:szCs w:val="20"/>
        </w:rPr>
        <w:t>)</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формирует отраслевые, территориальные и иные органы исполнительной власти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управляет и распоряжается собственностью Ленинградской области в соответствии с законами Ленинградской области, а также управляет федеральной собственностью, переданной в управление Ленинградской области в соответствии с федеральными законами и иными нормативными правовыми актами Российской Федерации;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282"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законам и иным нормативным правовым актам Российской Федерации, Уставу Ленинградской области, областным законам и иным нормативным правовым актам Ленинградской области, а также вправе обратиться в суд;</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8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 - 8) утратили силу. - Областной </w:t>
      </w:r>
      <w:hyperlink r:id="rId284" w:history="1">
        <w:r>
          <w:rPr>
            <w:rFonts w:ascii="Arial" w:hAnsi="Arial" w:cs="Arial"/>
            <w:color w:val="0000FF"/>
            <w:sz w:val="20"/>
            <w:szCs w:val="20"/>
          </w:rPr>
          <w:t>закон</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осуществляет иные полномочия, установленные федеральными законами, настоящим Уставом, областными законами,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в том числе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Областного </w:t>
      </w:r>
      <w:hyperlink r:id="rId285"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Если в федеральных законах, договорах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 правовых актах Президента Российской Федерации и Правительства Российской Федерации определяются полномочия органов государственной власти субъекта Российской Федерации без указаний их статуса, такие полномочия осуществляет Правительство Ленинградской области, если иное не установлено федеральным или областным законом.</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8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Правительство Ленинградской области вправе полностью или частично передавать осуществление своих полномочий отраслевым, территориальным и иным органам исполнительной власти Ленинградской области, если это не противоречит федеральным законам, указам Президента Российской Федерации, постановлениям Правительства Российской Федерации, Уставу Ленинградской области или областным законам.</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39. Правовые акты Правительства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пределах своих полномочий Правительство Ленинградской области принимает правовые акты.</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8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Нормативные правовые акты Правительства Ленинградской области принимаются в форме постановлений Правительства Ленинградской области и вступают в силу с даты их официального опубликования, если иной срок не установлен в этих правовых актах или Уставом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Правовые акты Правительства Ленинградской области, имеющие ненормативный характер, принимаются в форме распоряжений Правительства Ленинградской области и вступают в силу с даты их подписания Губернатором Ленинградской области или членом Правительства Ленинградской области, </w:t>
      </w:r>
      <w:r>
        <w:rPr>
          <w:rFonts w:ascii="Arial" w:hAnsi="Arial" w:cs="Arial"/>
          <w:sz w:val="20"/>
          <w:szCs w:val="20"/>
        </w:rPr>
        <w:lastRenderedPageBreak/>
        <w:t>уполномоченным Правительством Ленинградской области, если иной срок не установлен в этих правовых актах или Уставом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88"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06.04.2023 N 32-оз)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Постановления и распоряжения Правительства Ленинградской области, принятые в пределах его полномочий, обязательны к исполнению в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w:t>
      </w:r>
      <w:hyperlink r:id="rId28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22.07.2010 N 48-оз)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Нормативные правовые акты Правительства Ленинградской области,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Областного </w:t>
      </w:r>
      <w:hyperlink r:id="rId29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40. Отраслевые, территориальные и иные органы исполнительной власти Ленинградской области</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9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20.10.2008 N 115-оз)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Отраслевые, территориальные и иные органы исполнительной власти Ленинградской области формируются, реорганизуются и упраздняются Правительством Ленинградской области в соответствии с системой и структурой исполнительных органов Ленинградской области, определенными Губернатором Ленинградской области, с учетом требований, установленных федеральными законами и настоящим Уставом.</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9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Отраслевые органы исполнительной власти Ленинградской области формируются Правительством Ленинградской области в целях осуществления закрепленных за ними полномочий и функций на всей территории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Территориальные органы исполнительной власти Ленинградской области формируются Правительством Ленинградской области в целях осуществления закрепленных за ними полномочий и функций в пределах границ одной или нескольких административно-территориальных единиц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целях исполнения полномочий по обеспечению деятельности Губернатора Ленинградской области как высшего должностного лица Ленинградской области, Правительства Ленинградской области как высшего исполнительного органа Ленинградской области Правительством Ленинградской области формируются иные органы исполнительной власти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29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Положения об отраслевых, территориальных и иных органах исполнительной власти утверждает Правительство Ленинградской области, если иное не предусмотрено федеральными законами.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w:t>
      </w:r>
      <w:hyperlink r:id="rId29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22.07.2010 N 48-оз)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40-1. Меры ответственности, применяемые к руководителям исполнительных органов Ленинградской области в случае издания нормативного правового акта, противоречащего Конституции Российской Федерации, федеральным конституционным законам, федеральным законам, областным законам или иным нормативным правовым актам Ленинградской области</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Областным </w:t>
      </w:r>
      <w:hyperlink r:id="rId295"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17.07.2023 N 82-оз)</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Губернатор Ленинградской области вправе вынести предупреждение назначенному им руководителю исполнительного органа Ленинградской области в случае издания исполнительным органом Ленинградской области нормативного правового акта, противоречащего </w:t>
      </w:r>
      <w:hyperlink r:id="rId296"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федеральным законам, областным законам или иным нормативным правовым актам Ленинградской области, если такие противоречия установлены соответствующим судом, а руководитель исполнительного органа Ленинградской области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Если в течение месяца со дня вынесения Губернатором Ленинградской области предупреждения назначенному им руководителю исполнительного органа Ленинградской области указанное лицо не приняло в пределах своих полномочий мер по устранению причин, послуживших основанием для </w:t>
      </w:r>
      <w:r>
        <w:rPr>
          <w:rFonts w:ascii="Arial" w:hAnsi="Arial" w:cs="Arial"/>
          <w:sz w:val="20"/>
          <w:szCs w:val="20"/>
        </w:rPr>
        <w:lastRenderedPageBreak/>
        <w:t xml:space="preserve">вынесения ему предупреждения, Губернатор Ленинградской области принимает решение об освобождении руководителя исполнительного органа Ленинградской области от должности за однократное грубое нарушение работником трудовых обязанностей в соответствии с </w:t>
      </w:r>
      <w:hyperlink r:id="rId297" w:history="1">
        <w:r>
          <w:rPr>
            <w:rFonts w:ascii="Arial" w:hAnsi="Arial" w:cs="Arial"/>
            <w:color w:val="0000FF"/>
            <w:sz w:val="20"/>
            <w:szCs w:val="20"/>
          </w:rPr>
          <w:t>пунктом 10 части первой статьи 81</w:t>
        </w:r>
      </w:hyperlink>
      <w:r>
        <w:rPr>
          <w:rFonts w:ascii="Arial" w:hAnsi="Arial" w:cs="Arial"/>
          <w:sz w:val="20"/>
          <w:szCs w:val="20"/>
        </w:rPr>
        <w:t xml:space="preserve"> Трудового кодекса Российской Федерации либо за однократное грубое нарушение гражданским служащим, замещающим должность гражданской службы категории "руководители", своих должностных обязанностей, повлекшее за собой причинение вреда государственному органу и(или) нарушение законодательства Российской Федерации, в соответствии с </w:t>
      </w:r>
      <w:hyperlink r:id="rId298" w:history="1">
        <w:r>
          <w:rPr>
            <w:rFonts w:ascii="Arial" w:hAnsi="Arial" w:cs="Arial"/>
            <w:color w:val="0000FF"/>
            <w:sz w:val="20"/>
            <w:szCs w:val="20"/>
          </w:rPr>
          <w:t>пунктом 6 части 1 статьи 37</w:t>
        </w:r>
      </w:hyperlink>
      <w:r>
        <w:rPr>
          <w:rFonts w:ascii="Arial" w:hAnsi="Arial" w:cs="Arial"/>
          <w:sz w:val="20"/>
          <w:szCs w:val="20"/>
        </w:rPr>
        <w:t xml:space="preserve"> Федерального закона от 27 июля 2004 года N 79-ФЗ "О государственной гражданской службе Российской Федерации".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8. МИРОВЫЕ СУДЬИ ЛЕНИНГРАДСКОЙ ОБЛАСТИ</w:t>
      </w:r>
    </w:p>
    <w:p w:rsidR="0005589D" w:rsidRDefault="0005589D" w:rsidP="0005589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Областного </w:t>
      </w:r>
      <w:hyperlink r:id="rId299" w:history="1">
        <w:r>
          <w:rPr>
            <w:rFonts w:ascii="Arial" w:hAnsi="Arial" w:cs="Arial"/>
            <w:color w:val="0000FF"/>
            <w:sz w:val="20"/>
            <w:szCs w:val="20"/>
          </w:rPr>
          <w:t>закона</w:t>
        </w:r>
      </w:hyperlink>
      <w:r>
        <w:rPr>
          <w:rFonts w:ascii="Arial" w:hAnsi="Arial" w:cs="Arial"/>
          <w:sz w:val="20"/>
          <w:szCs w:val="20"/>
        </w:rPr>
        <w:t xml:space="preserve"> Ленинградской области</w:t>
      </w:r>
    </w:p>
    <w:p w:rsidR="0005589D" w:rsidRDefault="0005589D" w:rsidP="0005589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09.03.2021 N 14-оз)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41. Утратила силу. - Областной </w:t>
      </w:r>
      <w:hyperlink r:id="rId300"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Ленинградской области от 09.03.2021 N 14-оз.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42. Основы статуса мировых судей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Мировые судьи Ленинградской области являются судьями общей юрисдикции и входят в единую судебную систему Российской Федерации.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Полномочия, порядок создания должностей мировых судей и иные вопросы деятельности мировых судей регламентируются </w:t>
      </w:r>
      <w:hyperlink r:id="rId301"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конституционными законами и федеральными законами, а также принятыми в соответствии с ними областными законами.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302"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20.10.2008 N 115-оз)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8-1. УПОЛНОМОЧЕННЫЙ ПО ПРАВАМ ЧЕЛОВЕКА</w:t>
      </w: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ЛЕНИНГРАДСКОЙ ОБЛАСТИ</w:t>
      </w:r>
    </w:p>
    <w:p w:rsidR="0005589D" w:rsidRDefault="0005589D" w:rsidP="0005589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w:t>
      </w:r>
      <w:hyperlink r:id="rId303"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12.03.2010 N 9-оз)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42-1. Основы статуса Уполномоченного по правам человека в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Уполномоченный по правам человека в Ленинградской области - государственная должность Ленинградской области, которая учреждается областным законом в целях обеспечения дополнительных гарантий государственной защиты прав и свобод человека и гражданина на территории Ленинградской области.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Областного </w:t>
      </w:r>
      <w:hyperlink r:id="rId304"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17.05.2021 N 65-оз)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Уполномоченный по правам человека в Ленинградской области избирается на должность и досрочно освобождается от должности Законодательным собранием Ленинградской области в порядке, установленном областным законом.</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11.04.2016 </w:t>
      </w:r>
      <w:hyperlink r:id="rId305" w:history="1">
        <w:r>
          <w:rPr>
            <w:rFonts w:ascii="Arial" w:hAnsi="Arial" w:cs="Arial"/>
            <w:color w:val="0000FF"/>
            <w:sz w:val="20"/>
            <w:szCs w:val="20"/>
          </w:rPr>
          <w:t>N 20-оз</w:t>
        </w:r>
      </w:hyperlink>
      <w:r>
        <w:rPr>
          <w:rFonts w:ascii="Arial" w:hAnsi="Arial" w:cs="Arial"/>
          <w:sz w:val="20"/>
          <w:szCs w:val="20"/>
        </w:rPr>
        <w:t xml:space="preserve">, от 11.06.2021 </w:t>
      </w:r>
      <w:hyperlink r:id="rId306" w:history="1">
        <w:r>
          <w:rPr>
            <w:rFonts w:ascii="Arial" w:hAnsi="Arial" w:cs="Arial"/>
            <w:color w:val="0000FF"/>
            <w:sz w:val="20"/>
            <w:szCs w:val="20"/>
          </w:rPr>
          <w:t>N 73-оз</w:t>
        </w:r>
      </w:hyperlink>
      <w:r>
        <w:rPr>
          <w:rFonts w:ascii="Arial" w:hAnsi="Arial" w:cs="Arial"/>
          <w:sz w:val="20"/>
          <w:szCs w:val="20"/>
        </w:rPr>
        <w:t>)</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Уполномоченный по правам человека в Ленинградской области и аппарат Уполномоченного по правам человека в Ленинградской области являются государственным органом Ленинградской области с правами юридического лица.</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11.04.2016 N 20-оз)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8-2. УПОЛНОМОЧЕННЫЙ ПО ПРАВАМ РЕБЕНКА</w:t>
      </w: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ЛЕНИНГРАДСКОЙ ОБЛАСТИ</w:t>
      </w:r>
    </w:p>
    <w:p w:rsidR="0005589D" w:rsidRDefault="0005589D" w:rsidP="0005589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w:t>
      </w:r>
      <w:hyperlink r:id="rId308" w:history="1">
        <w:r>
          <w:rPr>
            <w:rFonts w:ascii="Arial" w:hAnsi="Arial" w:cs="Arial"/>
            <w:color w:val="0000FF"/>
            <w:sz w:val="20"/>
            <w:szCs w:val="20"/>
          </w:rPr>
          <w:t>Законом</w:t>
        </w:r>
      </w:hyperlink>
      <w:r>
        <w:rPr>
          <w:rFonts w:ascii="Arial" w:hAnsi="Arial" w:cs="Arial"/>
          <w:sz w:val="20"/>
          <w:szCs w:val="20"/>
        </w:rPr>
        <w:t xml:space="preserve"> Ленинградской области</w:t>
      </w:r>
    </w:p>
    <w:p w:rsidR="0005589D" w:rsidRDefault="0005589D" w:rsidP="0005589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24.12.2012 N 99-оз)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42-2. Основы статуса Уполномоченного по правам ребенка в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Уполномоченный по правам ребенка в Ленинградской области - государственная должность Ленинградской области, которая учреждается областным законом в целях обеспечения дополнительных гарантий эффективного функционирования механизмов реализации, соблюдения и защиты прав и законных интересов детей органами государственной власти Ленинградской области, органами местного самоуправления, образовательными и медицинскими организациями, организациями, оказывающими социальные и иные услуги детям и семьям, имеющим детей, и должностными лицами.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30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17.04.2019 N 22-оз)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Уполномоченный по правам ребенка в Ленинградской области назначается на должность и его полномочия досрочно прекращаются в порядке, установленном областным законом, по согласованию с Уполномоченным при Президенте Российской Федерации по правам ребенка.</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Областного </w:t>
      </w:r>
      <w:hyperlink r:id="rId310"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11.06.2021 N 73-оз)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Уполномоченный по правам ребенка в Ленинградской области и аппарат Уполномоченного по правам ребенка в Ленинградской области являются государственным органом Ленинградской области с правами юридического лица.</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1"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11.04.2016 N 20-оз)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8-3. УПОЛНОМОЧЕННЫЙ ПО ЗАЩИТЕ ПРАВ ПРЕДПРИНИМАТЕЛЕЙ</w:t>
      </w: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ЛЕНИНГРАДСКОЙ ОБЛАСТИ</w:t>
      </w:r>
    </w:p>
    <w:p w:rsidR="0005589D" w:rsidRDefault="0005589D" w:rsidP="0005589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(введена </w:t>
      </w:r>
      <w:hyperlink r:id="rId312" w:history="1">
        <w:r>
          <w:rPr>
            <w:rFonts w:ascii="Arial" w:hAnsi="Arial" w:cs="Arial"/>
            <w:color w:val="0000FF"/>
            <w:sz w:val="20"/>
            <w:szCs w:val="20"/>
          </w:rPr>
          <w:t>Законом</w:t>
        </w:r>
      </w:hyperlink>
      <w:r>
        <w:rPr>
          <w:rFonts w:ascii="Arial" w:hAnsi="Arial" w:cs="Arial"/>
          <w:sz w:val="20"/>
          <w:szCs w:val="20"/>
        </w:rPr>
        <w:t xml:space="preserve"> Ленинградской области</w:t>
      </w:r>
    </w:p>
    <w:p w:rsidR="0005589D" w:rsidRDefault="0005589D" w:rsidP="0005589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27.12.2013 N 103-оз)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42-3. Основы статуса Уполномоченного по защите прав предпринимателей в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Уполномоченный по защите прав предпринимателей в Ленинградской области - государственная должность Ленинградской области, которая учреждается областным законом в целях эффективной защиты прав и интересов предпринимателей в Ленинградской области, их соблюдения и уважения органами государственной власти Ленинградской области, органами местного самоуправления и должностными лицами.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Назначение кандидата на должность Уполномоченного по защите прав предпринимателей в Ленинградской области осуществляется в порядке, установленном областным законом, по согласованию с Уполномоченным при Президенте Российской Федерации по защите прав предпринимателей с учетом мнения предпринимательского сообщества.</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Досрочное прекращение полномочий Уполномоченного по защите прав предпринимателей в Ленинградской области осуществляется в порядке, установленном областным законом, по представлению Уполномоченного при Президенте Российской Федерации по защите прав предпринимателей либо с его согласия.</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Областного </w:t>
      </w:r>
      <w:hyperlink r:id="rId31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11.06.2021 N 73-оз)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Уполномоченный по защите прав предпринимателей в Ленинградской области и аппарат Уполномоченного по защите прав предпринимателей в Ленинградской области являются государственным органом Ленинградской области с правами юридического лица.</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Областных законов Ленинградской области от 11.04.2016 </w:t>
      </w:r>
      <w:hyperlink r:id="rId314" w:history="1">
        <w:r>
          <w:rPr>
            <w:rFonts w:ascii="Arial" w:hAnsi="Arial" w:cs="Arial"/>
            <w:color w:val="0000FF"/>
            <w:sz w:val="20"/>
            <w:szCs w:val="20"/>
          </w:rPr>
          <w:t>N 20-оз</w:t>
        </w:r>
      </w:hyperlink>
      <w:r>
        <w:rPr>
          <w:rFonts w:ascii="Arial" w:hAnsi="Arial" w:cs="Arial"/>
          <w:sz w:val="20"/>
          <w:szCs w:val="20"/>
        </w:rPr>
        <w:t xml:space="preserve">, от 11.06.2021 </w:t>
      </w:r>
      <w:hyperlink r:id="rId315" w:history="1">
        <w:r>
          <w:rPr>
            <w:rFonts w:ascii="Arial" w:hAnsi="Arial" w:cs="Arial"/>
            <w:color w:val="0000FF"/>
            <w:sz w:val="20"/>
            <w:szCs w:val="20"/>
          </w:rPr>
          <w:t>N 73-оз</w:t>
        </w:r>
      </w:hyperlink>
      <w:r>
        <w:rPr>
          <w:rFonts w:ascii="Arial" w:hAnsi="Arial" w:cs="Arial"/>
          <w:sz w:val="20"/>
          <w:szCs w:val="20"/>
        </w:rPr>
        <w:t>)</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9. МЕСТНОЕ САМОУПРАВЛЕНИЕ В ЛЕНИНГРАДСКОЙ ОБЛАСТИ</w:t>
      </w:r>
    </w:p>
    <w:p w:rsidR="0005589D" w:rsidRDefault="0005589D" w:rsidP="0005589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316"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20.10.2008 N 115-оз)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43. Участие органов государственной власти Ленинградской области в решении задач местного самоуправления</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317"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государственной власти Ленинградской области содействуют развитию местного самоуправления на территории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указанных целях органы государственной власти Ленинградской области в пределах своих полномочий:</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обеспечивают государственные гарантии прав населения на осуществление местного самоуправления;</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осуществляют правовое регулирование вопросов организации местного самоуправления в Ленинградской области в случаях и порядке, установленных федеральным законом об общих принципах организации публичной власти в субъектах Российской Федерации и федеральным законом, устанавливающим общие принципы организации местного самоуправления;</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осуществляют правовое регулирование прав, обязанностей и ответственности органов государственной власти Ленинградской области и их должностных лиц в области местного самоуправления в случаях и порядке, установленных федеральными законами;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осуществляют в соответствии с федеральным законом об общих принципах организации публичной власти в субъектах Российской Федерации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осуществляют права и обязанности в соответствии с Бюджетным </w:t>
      </w:r>
      <w:hyperlink r:id="rId31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другими федеральными законами.</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Областного </w:t>
      </w:r>
      <w:hyperlink r:id="rId319"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Осуществление исполнительно-распорядительных и контрольных полномочий органами государственной власти Ленинградской области в отношении муниципальных образований и органов местного самоуправления допускается только в случаях и порядке, установленных </w:t>
      </w:r>
      <w:hyperlink r:id="rId320"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противоречия Устава Ленинградской области, областного закона, иного нормативного правового акта Ленинградской области,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321"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федеральным конституционным законам, федеральным законам применяются </w:t>
      </w:r>
      <w:hyperlink r:id="rId322"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федеральные конституционные законы и федеральные законы.</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Областного </w:t>
      </w:r>
      <w:hyperlink r:id="rId323" w:history="1">
        <w:r>
          <w:rPr>
            <w:rFonts w:ascii="Arial" w:hAnsi="Arial" w:cs="Arial"/>
            <w:color w:val="0000FF"/>
            <w:sz w:val="20"/>
            <w:szCs w:val="20"/>
          </w:rPr>
          <w:t>закона</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bookmarkStart w:id="33" w:name="Par756"/>
      <w:bookmarkEnd w:id="33"/>
      <w:r>
        <w:rPr>
          <w:rFonts w:ascii="Arial" w:hAnsi="Arial" w:cs="Arial"/>
          <w:sz w:val="20"/>
          <w:szCs w:val="20"/>
        </w:rPr>
        <w:t>4. Областными законами может осуществляться перераспределение полномочий между органами местного самоуправления и органами государственной власти Ленинградской области в соответствии с федеральным законом об общих принципах организации публичной власти в субъектах Российской Федерации и 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собрания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Такие областные законы вступают в силу с начала очередного финансового года.</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Областным </w:t>
      </w:r>
      <w:hyperlink r:id="rId324"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Не допускается отнесение к полномочиям органов государственной власти Ленинградской области в порядке, установленном </w:t>
      </w:r>
      <w:hyperlink w:anchor="Par756" w:history="1">
        <w:r>
          <w:rPr>
            <w:rFonts w:ascii="Arial" w:hAnsi="Arial" w:cs="Arial"/>
            <w:color w:val="0000FF"/>
            <w:sz w:val="20"/>
            <w:szCs w:val="20"/>
          </w:rPr>
          <w:t>частью 4</w:t>
        </w:r>
      </w:hyperlink>
      <w:r>
        <w:rPr>
          <w:rFonts w:ascii="Arial" w:hAnsi="Arial" w:cs="Arial"/>
          <w:sz w:val="20"/>
          <w:szCs w:val="20"/>
        </w:rPr>
        <w:t xml:space="preserve"> настоящей статьи, полномочий органов местного самоуправления, перераспределение которых не допускается в соответствии с федеральным законом, устанавливающим общие принципы организации местного самоуправления.</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Областным </w:t>
      </w:r>
      <w:hyperlink r:id="rId325"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Допускается наделение органов местного самоуправления отдельными полномочиями, осуществляемыми органами государственной власти Ленинградской области в соответствии с </w:t>
      </w:r>
      <w:hyperlink w:anchor="Par756" w:history="1">
        <w:r>
          <w:rPr>
            <w:rFonts w:ascii="Arial" w:hAnsi="Arial" w:cs="Arial"/>
            <w:color w:val="0000FF"/>
            <w:sz w:val="20"/>
            <w:szCs w:val="20"/>
          </w:rPr>
          <w:t>частью 4</w:t>
        </w:r>
      </w:hyperlink>
      <w:r>
        <w:rPr>
          <w:rFonts w:ascii="Arial" w:hAnsi="Arial" w:cs="Arial"/>
          <w:sz w:val="20"/>
          <w:szCs w:val="20"/>
        </w:rPr>
        <w:t xml:space="preserve"> настоящей статьи, в порядке и на срок, определяемые федеральным законом, устанавливающим общие принципы организации местного самоуправления, областным законом.</w:t>
      </w:r>
    </w:p>
    <w:p w:rsidR="0005589D" w:rsidRDefault="0005589D" w:rsidP="0005589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Областным </w:t>
      </w:r>
      <w:hyperlink r:id="rId326" w:history="1">
        <w:r>
          <w:rPr>
            <w:rFonts w:ascii="Arial" w:hAnsi="Arial" w:cs="Arial"/>
            <w:color w:val="0000FF"/>
            <w:sz w:val="20"/>
            <w:szCs w:val="20"/>
          </w:rPr>
          <w:t>законом</w:t>
        </w:r>
      </w:hyperlink>
      <w:r>
        <w:rPr>
          <w:rFonts w:ascii="Arial" w:hAnsi="Arial" w:cs="Arial"/>
          <w:sz w:val="20"/>
          <w:szCs w:val="20"/>
        </w:rPr>
        <w:t xml:space="preserve"> Ленинградской области от 26.07.2022 N 94-оз)</w:t>
      </w:r>
    </w:p>
    <w:p w:rsidR="0005589D" w:rsidRDefault="0005589D" w:rsidP="0005589D">
      <w:pPr>
        <w:autoSpaceDE w:val="0"/>
        <w:autoSpaceDN w:val="0"/>
        <w:adjustRightInd w:val="0"/>
        <w:spacing w:after="0" w:line="240" w:lineRule="auto"/>
        <w:ind w:firstLine="540"/>
        <w:jc w:val="both"/>
        <w:rPr>
          <w:rFonts w:ascii="Arial" w:hAnsi="Arial" w:cs="Arial"/>
          <w:sz w:val="20"/>
          <w:szCs w:val="20"/>
        </w:rPr>
      </w:pPr>
    </w:p>
    <w:p w:rsidR="0005589D" w:rsidRDefault="0005589D" w:rsidP="0005589D">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44. Государственные гарантии прав населения на местное самоуправление в Ленинградской области</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Местному самоуправлению в Ленинградской области гарантировано право на компенсацию дополнительных расходов, возникших в результате решений, принятых органами государственной власти Ленинградской области.</w:t>
      </w:r>
    </w:p>
    <w:p w:rsidR="0005589D" w:rsidRDefault="0005589D" w:rsidP="0005589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государственной власти Ленинградской области обязаны содействовать участию населения в непосредственном осуществлении им местного самоуправления.</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 -</w:t>
      </w:r>
    </w:p>
    <w:p w:rsidR="0005589D" w:rsidRDefault="0005589D" w:rsidP="0005589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05589D" w:rsidRDefault="0005589D" w:rsidP="0005589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05589D" w:rsidRDefault="0005589D" w:rsidP="0005589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А.Беляков</w:t>
      </w:r>
    </w:p>
    <w:p w:rsidR="0005589D" w:rsidRDefault="0005589D" w:rsidP="0005589D">
      <w:pPr>
        <w:autoSpaceDE w:val="0"/>
        <w:autoSpaceDN w:val="0"/>
        <w:adjustRightInd w:val="0"/>
        <w:spacing w:after="0" w:line="240" w:lineRule="auto"/>
        <w:rPr>
          <w:rFonts w:ascii="Arial" w:hAnsi="Arial" w:cs="Arial"/>
          <w:sz w:val="20"/>
          <w:szCs w:val="20"/>
        </w:rPr>
      </w:pPr>
      <w:r>
        <w:rPr>
          <w:rFonts w:ascii="Arial" w:hAnsi="Arial" w:cs="Arial"/>
          <w:sz w:val="20"/>
          <w:szCs w:val="20"/>
        </w:rPr>
        <w:t>г. Санкт-Петербург</w:t>
      </w:r>
    </w:p>
    <w:p w:rsidR="0005589D" w:rsidRDefault="0005589D" w:rsidP="0005589D">
      <w:pPr>
        <w:autoSpaceDE w:val="0"/>
        <w:autoSpaceDN w:val="0"/>
        <w:adjustRightInd w:val="0"/>
        <w:spacing w:before="200" w:after="0" w:line="240" w:lineRule="auto"/>
        <w:rPr>
          <w:rFonts w:ascii="Arial" w:hAnsi="Arial" w:cs="Arial"/>
          <w:sz w:val="20"/>
          <w:szCs w:val="20"/>
        </w:rPr>
      </w:pPr>
      <w:r>
        <w:rPr>
          <w:rFonts w:ascii="Arial" w:hAnsi="Arial" w:cs="Arial"/>
          <w:sz w:val="20"/>
          <w:szCs w:val="20"/>
        </w:rPr>
        <w:t>27 октября 1994 года</w:t>
      </w:r>
    </w:p>
    <w:p w:rsidR="0005589D" w:rsidRDefault="0005589D" w:rsidP="0005589D">
      <w:pPr>
        <w:autoSpaceDE w:val="0"/>
        <w:autoSpaceDN w:val="0"/>
        <w:adjustRightInd w:val="0"/>
        <w:spacing w:before="200" w:after="0" w:line="240" w:lineRule="auto"/>
        <w:rPr>
          <w:rFonts w:ascii="Arial" w:hAnsi="Arial" w:cs="Arial"/>
          <w:sz w:val="20"/>
          <w:szCs w:val="20"/>
        </w:rPr>
      </w:pPr>
      <w:r>
        <w:rPr>
          <w:rFonts w:ascii="Arial" w:hAnsi="Arial" w:cs="Arial"/>
          <w:sz w:val="20"/>
          <w:szCs w:val="20"/>
        </w:rPr>
        <w:t>N 6-оз</w:t>
      </w: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autoSpaceDE w:val="0"/>
        <w:autoSpaceDN w:val="0"/>
        <w:adjustRightInd w:val="0"/>
        <w:spacing w:after="0" w:line="240" w:lineRule="auto"/>
        <w:rPr>
          <w:rFonts w:ascii="Arial" w:hAnsi="Arial" w:cs="Arial"/>
          <w:sz w:val="20"/>
          <w:szCs w:val="20"/>
        </w:rPr>
      </w:pPr>
    </w:p>
    <w:p w:rsidR="0005589D" w:rsidRDefault="0005589D" w:rsidP="0005589D">
      <w:pPr>
        <w:pBdr>
          <w:top w:val="single" w:sz="6" w:space="0" w:color="auto"/>
        </w:pBdr>
        <w:autoSpaceDE w:val="0"/>
        <w:autoSpaceDN w:val="0"/>
        <w:adjustRightInd w:val="0"/>
        <w:spacing w:before="100" w:after="100" w:line="240" w:lineRule="auto"/>
        <w:jc w:val="both"/>
        <w:rPr>
          <w:rFonts w:ascii="Arial" w:hAnsi="Arial" w:cs="Arial"/>
          <w:sz w:val="2"/>
          <w:szCs w:val="2"/>
        </w:rPr>
      </w:pPr>
    </w:p>
    <w:p w:rsidR="0039124A" w:rsidRDefault="0039124A"/>
    <w:sectPr w:rsidR="0039124A" w:rsidSect="00E06E2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28"/>
    <w:rsid w:val="0005589D"/>
    <w:rsid w:val="002F6A28"/>
    <w:rsid w:val="00391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FE9A703AA774D512FD782C0654D25C3A7D1EF78CD6AB8E76A2CBCDA00DAB28454629FD1D85F81E97E07217D7DF491EB09C376AF41A332CQ4d8I" TargetMode="External"/><Relationship Id="rId299" Type="http://schemas.openxmlformats.org/officeDocument/2006/relationships/hyperlink" Target="consultantplus://offline/ref=03FE9A703AA774D512FD782C0654D25C3A7B1FF888D3AB8E76A2CBCDA00DAB28454629FD1D85F81E90E07217D7DF491EB09C376AF41A332CQ4d8I" TargetMode="External"/><Relationship Id="rId303" Type="http://schemas.openxmlformats.org/officeDocument/2006/relationships/hyperlink" Target="consultantplus://offline/ref=03FE9A703AA774D512FD782C0654D25C317F17FE8BDEF6847EFBC7CFA702F43F420F25FC1D85F91698BF7702C687461DAF823F7CE81831Q2dDI" TargetMode="External"/><Relationship Id="rId21" Type="http://schemas.openxmlformats.org/officeDocument/2006/relationships/hyperlink" Target="consultantplus://offline/ref=03FE9A703AA774D512FD782C0654D25C3A7D1EF78CD6AB8E76A2CBCDA00DAB28454629FD1D85F81F9BE07217D7DF491EB09C376AF41A332CQ4d8I" TargetMode="External"/><Relationship Id="rId42" Type="http://schemas.openxmlformats.org/officeDocument/2006/relationships/hyperlink" Target="consultantplus://offline/ref=03FE9A703AA774D512FD782C0654D25C3A7F16F78BD3AB8E76A2CBCDA00DAB28454629FD1D85F81F9BE07217D7DF491EB09C376AF41A332CQ4d8I" TargetMode="External"/><Relationship Id="rId63" Type="http://schemas.openxmlformats.org/officeDocument/2006/relationships/hyperlink" Target="consultantplus://offline/ref=03FE9A703AA774D512FD782C0654D25C3A7D1EF98DDDAB8E76A2CBCDA00DAB28454629FD1D85F81B97E07217D7DF491EB09C376AF41A332CQ4d8I" TargetMode="External"/><Relationship Id="rId84" Type="http://schemas.openxmlformats.org/officeDocument/2006/relationships/hyperlink" Target="consultantplus://offline/ref=03FE9A703AA774D512FD782C0654D25C3A7D1EF98DDDAB8E76A2CBCDA00DAB28454629FD1D85F81A90E07217D7DF491EB09C376AF41A332CQ4d8I" TargetMode="External"/><Relationship Id="rId138" Type="http://schemas.openxmlformats.org/officeDocument/2006/relationships/hyperlink" Target="consultantplus://offline/ref=03FE9A703AA774D512FD673D1354D25C3C7D13FD8DD7AB8E76A2CBCDA00DAB28454629FD1D85FB1C94E07217D7DF491EB09C376AF41A332CQ4d8I" TargetMode="External"/><Relationship Id="rId159" Type="http://schemas.openxmlformats.org/officeDocument/2006/relationships/hyperlink" Target="consultantplus://offline/ref=03FE9A703AA774D512FD782C0654D25C3A7A15F78ED2AB8E76A2CBCDA00DAB28454629FD1D85F81E91E07217D7DF491EB09C376AF41A332CQ4d8I" TargetMode="External"/><Relationship Id="rId324" Type="http://schemas.openxmlformats.org/officeDocument/2006/relationships/hyperlink" Target="consultantplus://offline/ref=03FE9A703AA774D512FD782C0654D25C3A7D1EF98DDDAB8E76A2CBCDA00DAB28454629FD1D85FA1696E07217D7DF491EB09C376AF41A332CQ4d8I" TargetMode="External"/><Relationship Id="rId170" Type="http://schemas.openxmlformats.org/officeDocument/2006/relationships/hyperlink" Target="consultantplus://offline/ref=03FE9A703AA774D512FD782C0654D25C397115F88ED5AB8E76A2CBCDA00DAB28454629FD1D85F81E92E07217D7DF491EB09C376AF41A332CQ4d8I" TargetMode="External"/><Relationship Id="rId191" Type="http://schemas.openxmlformats.org/officeDocument/2006/relationships/hyperlink" Target="consultantplus://offline/ref=03FE9A703AA774D512FD782C0654D25C397E15F989D6AB8E76A2CBCDA00DAB28454629FD1D85F81E92E07217D7DF491EB09C376AF41A332CQ4d8I" TargetMode="External"/><Relationship Id="rId205" Type="http://schemas.openxmlformats.org/officeDocument/2006/relationships/hyperlink" Target="consultantplus://offline/ref=03FE9A703AA774D512FD782C0654D25C317F17FE8BDEF6847EFBC7CFA702F43F420F25FC1D85F91A98BF7702C687461DAF823F7CE81831Q2dDI" TargetMode="External"/><Relationship Id="rId226" Type="http://schemas.openxmlformats.org/officeDocument/2006/relationships/hyperlink" Target="consultantplus://offline/ref=03FE9A703AA774D512FD782C0654D25C3A7D1EF98DDDAB8E76A2CBCDA00DAB28454629FD1D85F91792E07217D7DF491EB09C376AF41A332CQ4d8I" TargetMode="External"/><Relationship Id="rId247" Type="http://schemas.openxmlformats.org/officeDocument/2006/relationships/hyperlink" Target="consultantplus://offline/ref=03FE9A703AA774D512FD782C0654D25C3A7D1EF98DDDAB8E76A2CBCDA00DAB28454629FD1D85FA1E90E07217D7DF491EB09C376AF41A332CQ4d8I" TargetMode="External"/><Relationship Id="rId107" Type="http://schemas.openxmlformats.org/officeDocument/2006/relationships/hyperlink" Target="consultantplus://offline/ref=03FE9A703AA774D512FD782C0654D25C3A7D1EF98DDDAB8E76A2CBCDA00DAB28454629FD1D85F81896E07217D7DF491EB09C376AF41A332CQ4d8I" TargetMode="External"/><Relationship Id="rId268" Type="http://schemas.openxmlformats.org/officeDocument/2006/relationships/hyperlink" Target="consultantplus://offline/ref=03FE9A703AA774D512FD782C0654D25C3A7D1EF98DDDAB8E76A2CBCDA00DAB28454629FD1D85FA1B96E07217D7DF491EB09C376AF41A332CQ4d8I" TargetMode="External"/><Relationship Id="rId289" Type="http://schemas.openxmlformats.org/officeDocument/2006/relationships/hyperlink" Target="consultantplus://offline/ref=03FE9A703AA774D512FD782C0654D25C3A7D1EF78CD5AB8E76A2CBCDA00DAB28454629FD1D85F81D92E07217D7DF491EB09C376AF41A332CQ4d8I" TargetMode="External"/><Relationship Id="rId11" Type="http://schemas.openxmlformats.org/officeDocument/2006/relationships/hyperlink" Target="consultantplus://offline/ref=03FE9A703AA774D512FD782C0654D25C317F17FE8BDEF6847EFBC7CFA702F43F420F25FC1D85F81798BF7702C687461DAF823F7CE81831Q2dDI" TargetMode="External"/><Relationship Id="rId32" Type="http://schemas.openxmlformats.org/officeDocument/2006/relationships/hyperlink" Target="consultantplus://offline/ref=03FE9A703AA774D512FD782C0654D25C3A7B1FF888D3AB8E76A2CBCDA00DAB28454629FD1D85F81F9BE07217D7DF491EB09C376AF41A332CQ4d8I" TargetMode="External"/><Relationship Id="rId53" Type="http://schemas.openxmlformats.org/officeDocument/2006/relationships/hyperlink" Target="consultantplus://offline/ref=03FE9A703AA774D512FD673D1354D25C3A7010FA8483FC8C27F7C5C8A85DF138530F26FD0385F00191EB24Q4d5I" TargetMode="External"/><Relationship Id="rId74" Type="http://schemas.openxmlformats.org/officeDocument/2006/relationships/hyperlink" Target="consultantplus://offline/ref=03FE9A703AA774D512FD782C0654D25C307B10FD8FDEF6847EFBC7CFA702F43F420F25FC1D85FA1898BF7702C687461DAF823F7CE81831Q2dDI" TargetMode="External"/><Relationship Id="rId128" Type="http://schemas.openxmlformats.org/officeDocument/2006/relationships/hyperlink" Target="consultantplus://offline/ref=03FE9A703AA774D512FD782C0654D25C3A7D1EF98DDDAB8E76A2CBCDA00DAB28454629FD1D85F81692E07217D7DF491EB09C376AF41A332CQ4d8I" TargetMode="External"/><Relationship Id="rId149" Type="http://schemas.openxmlformats.org/officeDocument/2006/relationships/hyperlink" Target="consultantplus://offline/ref=03FE9A703AA774D512FD782C0654D25C3A7D1EF98DDDAB8E76A2CBCDA00DAB28454629FD1D85F91C93E07217D7DF491EB09C376AF41A332CQ4d8I" TargetMode="External"/><Relationship Id="rId314" Type="http://schemas.openxmlformats.org/officeDocument/2006/relationships/hyperlink" Target="consultantplus://offline/ref=03FE9A703AA774D512FD782C0654D25C397F15FF8BD6AB8E76A2CBCDA00DAB28454629FD1D85F81E96E07217D7DF491EB09C376AF41A332CQ4d8I" TargetMode="External"/><Relationship Id="rId5" Type="http://schemas.openxmlformats.org/officeDocument/2006/relationships/hyperlink" Target="consultantplus://offline/ref=03FE9A703AA774D512FD782C0654D25C3D791EFE8BDEF6847EFBC7CFA702F43F420F25FC1D85F81798BF7702C687461DAF823F7CE81831Q2dDI" TargetMode="External"/><Relationship Id="rId95" Type="http://schemas.openxmlformats.org/officeDocument/2006/relationships/hyperlink" Target="consultantplus://offline/ref=03FE9A703AA774D512FD782C0654D25C3A7D1EF98DDDAB8E76A2CBCDA00DAB28454629FD1D85F81996E07217D7DF491EB09C376AF41A332CQ4d8I" TargetMode="External"/><Relationship Id="rId160" Type="http://schemas.openxmlformats.org/officeDocument/2006/relationships/hyperlink" Target="consultantplus://offline/ref=03FE9A703AA774D512FD782C0654D25C3A7D1EF98DDDAB8E76A2CBCDA00DAB28454629FD1D85F91C9BE07217D7DF491EB09C376AF41A332CQ4d8I" TargetMode="External"/><Relationship Id="rId181" Type="http://schemas.openxmlformats.org/officeDocument/2006/relationships/hyperlink" Target="consultantplus://offline/ref=03FE9A703AA774D512FD782C0654D25C3A7D1EF98DDDAB8E76A2CBCDA00DAB28454629FD1D85F91B97E07217D7DF491EB09C376AF41A332CQ4d8I" TargetMode="External"/><Relationship Id="rId216" Type="http://schemas.openxmlformats.org/officeDocument/2006/relationships/hyperlink" Target="consultantplus://offline/ref=03FE9A703AA774D512FD782C0654D25C397A14FB88DCAB8E76A2CBCDA00DAB28454629FD1D85F81D9BE07217D7DF491EB09C376AF41A332CQ4d8I" TargetMode="External"/><Relationship Id="rId237" Type="http://schemas.openxmlformats.org/officeDocument/2006/relationships/hyperlink" Target="consultantplus://offline/ref=03FE9A703AA774D512FD782C0654D25C3A7D1EF98DDDAB8E76A2CBCDA00DAB28454629FD1D85F91694E07217D7DF491EB09C376AF41A332CQ4d8I" TargetMode="External"/><Relationship Id="rId258" Type="http://schemas.openxmlformats.org/officeDocument/2006/relationships/hyperlink" Target="consultantplus://offline/ref=03FE9A703AA774D512FD782C0654D25C3A7D1EF98DDDAB8E76A2CBCDA00DAB28454629FD1D85FA1C97E07217D7DF491EB09C376AF41A332CQ4d8I" TargetMode="External"/><Relationship Id="rId279" Type="http://schemas.openxmlformats.org/officeDocument/2006/relationships/hyperlink" Target="consultantplus://offline/ref=03FE9A703AA774D512FD782C0654D25C3A7816FA8FD2AB8E76A2CBCDA00DAB28454629FD1D85F81E94E07217D7DF491EB09C376AF41A332CQ4d8I" TargetMode="External"/><Relationship Id="rId22" Type="http://schemas.openxmlformats.org/officeDocument/2006/relationships/hyperlink" Target="consultantplus://offline/ref=03FE9A703AA774D512FD782C0654D25C3A7D1EF889D6AB8E76A2CBCDA00DAB28454629FD1D85F81F9BE07217D7DF491EB09C376AF41A332CQ4d8I" TargetMode="External"/><Relationship Id="rId43" Type="http://schemas.openxmlformats.org/officeDocument/2006/relationships/hyperlink" Target="consultantplus://offline/ref=03FE9A703AA774D512FD782C0654D25C3A7F11F689D7AB8E76A2CBCDA00DAB28454629FD1D85F81F9BE07217D7DF491EB09C376AF41A332CQ4d8I" TargetMode="External"/><Relationship Id="rId64" Type="http://schemas.openxmlformats.org/officeDocument/2006/relationships/hyperlink" Target="consultantplus://offline/ref=03FE9A703AA774D512FD782C0654D25C3E7815FC8CDEF6847EFBC7CFA702F43F420F25FC1D85F91F98BF7702C687461DAF823F7CE81831Q2dDI" TargetMode="External"/><Relationship Id="rId118" Type="http://schemas.openxmlformats.org/officeDocument/2006/relationships/hyperlink" Target="consultantplus://offline/ref=03FE9A703AA774D512FD782C0654D25C3A7D1EF78CD5AB8E76A2CBCDA00DAB28454629FD1D85F81E92E07217D7DF491EB09C376AF41A332CQ4d8I" TargetMode="External"/><Relationship Id="rId139" Type="http://schemas.openxmlformats.org/officeDocument/2006/relationships/hyperlink" Target="consultantplus://offline/ref=03FE9A703AA774D512FD673D1354D25C3C7D13FD8DD7AB8E76A2CBCDA00DAB28454629FD1D85FB1C92E07217D7DF491EB09C376AF41A332CQ4d8I" TargetMode="External"/><Relationship Id="rId290" Type="http://schemas.openxmlformats.org/officeDocument/2006/relationships/hyperlink" Target="consultantplus://offline/ref=03FE9A703AA774D512FD782C0654D25C3A7D1EF98DDDAB8E76A2CBCDA00DAB28454629FD1D85FA1895E07217D7DF491EB09C376AF41A332CQ4d8I" TargetMode="External"/><Relationship Id="rId304" Type="http://schemas.openxmlformats.org/officeDocument/2006/relationships/hyperlink" Target="consultantplus://offline/ref=03FE9A703AA774D512FD782C0654D25C3A7D1EF78CD7AB8E76A2CBCDA00DAB28454629FD1D85F81E90E07217D7DF491EB09C376AF41A332CQ4d8I" TargetMode="External"/><Relationship Id="rId325" Type="http://schemas.openxmlformats.org/officeDocument/2006/relationships/hyperlink" Target="consultantplus://offline/ref=03FE9A703AA774D512FD782C0654D25C3A7D1EF98DDDAB8E76A2CBCDA00DAB28454629FD1D85FA169BE07217D7DF491EB09C376AF41A332CQ4d8I" TargetMode="External"/><Relationship Id="rId85" Type="http://schemas.openxmlformats.org/officeDocument/2006/relationships/hyperlink" Target="consultantplus://offline/ref=03FE9A703AA774D512FD782C0654D25C3A7E11FC8ED0AB8E76A2CBCDA00DAB28454629FF16D1A95BC6E624478D8A4C02B38235Q6d1I" TargetMode="External"/><Relationship Id="rId150" Type="http://schemas.openxmlformats.org/officeDocument/2006/relationships/hyperlink" Target="consultantplus://offline/ref=03FE9A703AA774D512FD673D1354D25C3C7D14FC8CD5AB8E76A2CBCDA00DAB28454629FD1D84FC1691E07217D7DF491EB09C376AF41A332CQ4d8I" TargetMode="External"/><Relationship Id="rId171" Type="http://schemas.openxmlformats.org/officeDocument/2006/relationships/hyperlink" Target="consultantplus://offline/ref=03FE9A703AA774D512FD782C0654D25C3A7D15FA87D0AB8E76A2CBCDA00DAB28454629FD1D85F81D92E07217D7DF491EB09C376AF41A332CQ4d8I" TargetMode="External"/><Relationship Id="rId192" Type="http://schemas.openxmlformats.org/officeDocument/2006/relationships/hyperlink" Target="consultantplus://offline/ref=03FE9A703AA774D512FD782C0654D25C3A7D1EF98DDDAB8E76A2CBCDA00DAB28454629FD1D85F91A95E07217D7DF491EB09C376AF41A332CQ4d8I" TargetMode="External"/><Relationship Id="rId206" Type="http://schemas.openxmlformats.org/officeDocument/2006/relationships/hyperlink" Target="consultantplus://offline/ref=03FE9A703AA774D512FD673D1354D25C3A7010FA8483FC8C27F7C5C8A85DF138530F26FD0385F00191EB24Q4d5I" TargetMode="External"/><Relationship Id="rId227" Type="http://schemas.openxmlformats.org/officeDocument/2006/relationships/hyperlink" Target="consultantplus://offline/ref=03FE9A703AA774D512FD673D1354D25C3A7010FA8483FC8C27F7C5C8A85DF138530F26FD0385F00191EB24Q4d5I" TargetMode="External"/><Relationship Id="rId248" Type="http://schemas.openxmlformats.org/officeDocument/2006/relationships/hyperlink" Target="consultantplus://offline/ref=03FE9A703AA774D512FD782C0654D25C3A7D1EF98DDDAB8E76A2CBCDA00DAB28454629FD1D85FA1E97E07217D7DF491EB09C376AF41A332CQ4d8I" TargetMode="External"/><Relationship Id="rId269" Type="http://schemas.openxmlformats.org/officeDocument/2006/relationships/hyperlink" Target="consultantplus://offline/ref=03FE9A703AA774D512FD782C0654D25C307B10FD8FDEF6847EFBC7CFA702F43F420F25FC1D84F91D98BF7702C687461DAF823F7CE81831Q2dDI" TargetMode="External"/><Relationship Id="rId12" Type="http://schemas.openxmlformats.org/officeDocument/2006/relationships/hyperlink" Target="consultantplus://offline/ref=03FE9A703AA774D512FD782C0654D25C3A7D1EF78CD5AB8E76A2CBCDA00DAB28454629FD1D85F81F9BE07217D7DF491EB09C376AF41A332CQ4d8I" TargetMode="External"/><Relationship Id="rId33" Type="http://schemas.openxmlformats.org/officeDocument/2006/relationships/hyperlink" Target="consultantplus://offline/ref=03FE9A703AA774D512FD782C0654D25C3A7B1EF689DCAB8E76A2CBCDA00DAB28454629FD1D85F81F9BE07217D7DF491EB09C376AF41A332CQ4d8I" TargetMode="External"/><Relationship Id="rId108" Type="http://schemas.openxmlformats.org/officeDocument/2006/relationships/hyperlink" Target="consultantplus://offline/ref=03FE9A703AA774D512FD782C0654D25C3A7D1EF98DDDAB8E76A2CBCDA00DAB28454629FD1D85F81895E07217D7DF491EB09C376AF41A332CQ4d8I" TargetMode="External"/><Relationship Id="rId129" Type="http://schemas.openxmlformats.org/officeDocument/2006/relationships/hyperlink" Target="consultantplus://offline/ref=03FE9A703AA774D512FD782C0654D25C3A7D1EF98DDDAB8E76A2CBCDA00DAB28454629FD1D85F81691E07217D7DF491EB09C376AF41A332CQ4d8I" TargetMode="External"/><Relationship Id="rId280" Type="http://schemas.openxmlformats.org/officeDocument/2006/relationships/hyperlink" Target="consultantplus://offline/ref=03FE9A703AA774D512FD782C0654D25C397112FF88DCAB8E76A2CBCDA00DAB28454629FD1D85F81F9BE07217D7DF491EB09C376AF41A332CQ4d8I" TargetMode="External"/><Relationship Id="rId315" Type="http://schemas.openxmlformats.org/officeDocument/2006/relationships/hyperlink" Target="consultantplus://offline/ref=03FE9A703AA774D512FD782C0654D25C3A7C15F98AD7AB8E76A2CBCDA00DAB28454629FD1D85F81E95E07217D7DF491EB09C376AF41A332CQ4d8I" TargetMode="External"/><Relationship Id="rId54" Type="http://schemas.openxmlformats.org/officeDocument/2006/relationships/hyperlink" Target="consultantplus://offline/ref=03FE9A703AA774D512FD782C0654D25C3A7D1EF98DDDAB8E76A2CBCDA00DAB28454629FD1D85F81D90E07217D7DF491EB09C376AF41A332CQ4d8I" TargetMode="External"/><Relationship Id="rId75" Type="http://schemas.openxmlformats.org/officeDocument/2006/relationships/hyperlink" Target="consultantplus://offline/ref=03FE9A703AA774D512FD782C0654D25C307B10FD8FDEF6847EFBC7CFA702F43F420F25FC1D85FA1798BF7702C687461DAF823F7CE81831Q2dDI" TargetMode="External"/><Relationship Id="rId96" Type="http://schemas.openxmlformats.org/officeDocument/2006/relationships/hyperlink" Target="consultantplus://offline/ref=03FE9A703AA774D512FD782C0654D25C3A7D1EF98DDDAB8E76A2CBCDA00DAB28454629FD1D85F81994E07217D7DF491EB09C376AF41A332CQ4d8I" TargetMode="External"/><Relationship Id="rId140" Type="http://schemas.openxmlformats.org/officeDocument/2006/relationships/hyperlink" Target="consultantplus://offline/ref=03FE9A703AA774D512FD673D1354D25C3C7D13FD8DD7AB8E76A2CBCDA00DAB28454629FD1D85FB1C9BE07217D7DF491EB09C376AF41A332CQ4d8I" TargetMode="External"/><Relationship Id="rId161" Type="http://schemas.openxmlformats.org/officeDocument/2006/relationships/hyperlink" Target="consultantplus://offline/ref=03FE9A703AA774D512FD782C0654D25C3A7A15F78ED2AB8E76A2CBCDA00DAB28454629FD1D85F81E90E07217D7DF491EB09C376AF41A332CQ4d8I" TargetMode="External"/><Relationship Id="rId182" Type="http://schemas.openxmlformats.org/officeDocument/2006/relationships/hyperlink" Target="consultantplus://offline/ref=03FE9A703AA774D512FD782C0654D25C3A7D1EF98DDDAB8E76A2CBCDA00DAB28454629FD1D85F91B96E07217D7DF491EB09C376AF41A332CQ4d8I" TargetMode="External"/><Relationship Id="rId217" Type="http://schemas.openxmlformats.org/officeDocument/2006/relationships/hyperlink" Target="consultantplus://offline/ref=03FE9A703AA774D512FD782C0654D25C3A7D1EF98DDDAB8E76A2CBCDA00DAB28454629FD1D85F91895E07217D7DF491EB09C376AF41A332CQ4d8I" TargetMode="External"/><Relationship Id="rId6" Type="http://schemas.openxmlformats.org/officeDocument/2006/relationships/hyperlink" Target="consultantplus://offline/ref=03FE9A703AA774D512FD782C0654D25C3E7815FC8CDEF6847EFBC7CFA702F43F420F25FC1D85F81798BF7702C687461DAF823F7CE81831Q2dDI" TargetMode="External"/><Relationship Id="rId238" Type="http://schemas.openxmlformats.org/officeDocument/2006/relationships/hyperlink" Target="consultantplus://offline/ref=03FE9A703AA774D512FD782C0654D25C3A7D1EF98DDDAB8E76A2CBCDA00DAB28454629FD1D85F9169BE07217D7DF491EB09C376AF41A332CQ4d8I" TargetMode="External"/><Relationship Id="rId259" Type="http://schemas.openxmlformats.org/officeDocument/2006/relationships/hyperlink" Target="consultantplus://offline/ref=03FE9A703AA774D512FD782C0654D25C397A14FB87D5AB8E76A2CBCDA00DAB28454629FD1D85F81E92E07217D7DF491EB09C376AF41A332CQ4d8I" TargetMode="External"/><Relationship Id="rId23" Type="http://schemas.openxmlformats.org/officeDocument/2006/relationships/hyperlink" Target="consultantplus://offline/ref=03FE9A703AA774D512FD782C0654D25C397E11FE8EDCAB8E76A2CBCDA00DAB28454629FD1D85F81F9BE07217D7DF491EB09C376AF41A332CQ4d8I" TargetMode="External"/><Relationship Id="rId119" Type="http://schemas.openxmlformats.org/officeDocument/2006/relationships/hyperlink" Target="consultantplus://offline/ref=03FE9A703AA774D512FD782C0654D25C3A7D1EF98DDDAB8E76A2CBCDA00DAB28454629FD1D85F81797E07217D7DF491EB09C376AF41A332CQ4d8I" TargetMode="External"/><Relationship Id="rId270" Type="http://schemas.openxmlformats.org/officeDocument/2006/relationships/hyperlink" Target="consultantplus://offline/ref=03FE9A703AA774D512FD782C0654D25C3A7D1EF98DDDAB8E76A2CBCDA00DAB28454629FD1D85FA1A9AE07217D7DF491EB09C376AF41A332CQ4d8I" TargetMode="External"/><Relationship Id="rId291" Type="http://schemas.openxmlformats.org/officeDocument/2006/relationships/hyperlink" Target="consultantplus://offline/ref=03FE9A703AA774D512FD782C0654D25C307B10FD8FDEF6847EFBC7CFA702F43F420F25FC1D84FA1998BF7702C687461DAF823F7CE81831Q2dDI" TargetMode="External"/><Relationship Id="rId305" Type="http://schemas.openxmlformats.org/officeDocument/2006/relationships/hyperlink" Target="consultantplus://offline/ref=03FE9A703AA774D512FD782C0654D25C397F15FF8BD6AB8E76A2CBCDA00DAB28454629FD1D85F81E92E07217D7DF491EB09C376AF41A332CQ4d8I" TargetMode="External"/><Relationship Id="rId326" Type="http://schemas.openxmlformats.org/officeDocument/2006/relationships/hyperlink" Target="consultantplus://offline/ref=03FE9A703AA774D512FD782C0654D25C3A7D1EF98DDDAB8E76A2CBCDA00DAB28454629FD1D85FA169AE07217D7DF491EB09C376AF41A332CQ4d8I" TargetMode="External"/><Relationship Id="rId44" Type="http://schemas.openxmlformats.org/officeDocument/2006/relationships/hyperlink" Target="consultantplus://offline/ref=03FE9A703AA774D512FD782C0654D25C397E12FA87DCAB8E76A2CBCDA00DAB28454629FD1D85F81F9BE07217D7DF491EB09C376AF41A332CQ4d8I" TargetMode="External"/><Relationship Id="rId65" Type="http://schemas.openxmlformats.org/officeDocument/2006/relationships/hyperlink" Target="consultantplus://offline/ref=03FE9A703AA774D512FD782C0654D25C3A7D1EF98DDDAB8E76A2CBCDA00DAB28454629FD1D85F81B96E07217D7DF491EB09C376AF41A332CQ4d8I" TargetMode="External"/><Relationship Id="rId86" Type="http://schemas.openxmlformats.org/officeDocument/2006/relationships/hyperlink" Target="consultantplus://offline/ref=03FE9A703AA774D512FD782C0654D25C3A7D1EF98DDDAB8E76A2CBCDA00DAB28454629FD1D85F81A97E07217D7DF491EB09C376AF41A332CQ4d8I" TargetMode="External"/><Relationship Id="rId130" Type="http://schemas.openxmlformats.org/officeDocument/2006/relationships/hyperlink" Target="consultantplus://offline/ref=03FE9A703AA774D512FD782C0654D25C3A7D1EF98DDDAB8E76A2CBCDA00DAB28454629FD1D85F81690E07217D7DF491EB09C376AF41A332CQ4d8I" TargetMode="External"/><Relationship Id="rId151" Type="http://schemas.openxmlformats.org/officeDocument/2006/relationships/hyperlink" Target="consultantplus://offline/ref=03FE9A703AA774D512FD782C0654D25C3E7815FC8CDEF6847EFBC7CFA702F43F420F25FC1D85FB1698BF7702C687461DAF823F7CE81831Q2dDI" TargetMode="External"/><Relationship Id="rId172" Type="http://schemas.openxmlformats.org/officeDocument/2006/relationships/hyperlink" Target="consultantplus://offline/ref=03FE9A703AA774D512FD782C0654D25C3A7D1EF98DDDAB8E76A2CBCDA00DAB28454629FD1D85F91B93E07217D7DF491EB09C376AF41A332CQ4d8I" TargetMode="External"/><Relationship Id="rId193" Type="http://schemas.openxmlformats.org/officeDocument/2006/relationships/hyperlink" Target="consultantplus://offline/ref=03FE9A703AA774D512FD782C0654D25C3A7D1EF98DDDAB8E76A2CBCDA00DAB28454629FD1D85F91A9BE07217D7DF491EB09C376AF41A332CQ4d8I" TargetMode="External"/><Relationship Id="rId207" Type="http://schemas.openxmlformats.org/officeDocument/2006/relationships/hyperlink" Target="consultantplus://offline/ref=03FE9A703AA774D512FD782C0654D25C397115F88ED5AB8E76A2CBCDA00DAB28454629FD1D85F81E95E07217D7DF491EB09C376AF41A332CQ4d8I" TargetMode="External"/><Relationship Id="rId228" Type="http://schemas.openxmlformats.org/officeDocument/2006/relationships/hyperlink" Target="consultantplus://offline/ref=03FE9A703AA774D512FD782C0654D25C3A7F16F689DCAB8E76A2CBCDA00DAB28454629FD1D85F81F9AE07217D7DF491EB09C376AF41A332CQ4d8I" TargetMode="External"/><Relationship Id="rId249" Type="http://schemas.openxmlformats.org/officeDocument/2006/relationships/hyperlink" Target="consultantplus://offline/ref=03FE9A703AA774D512FD782C0654D25C3A7F16F689DCAB8E76A2CBCDA00DAB28454629FD1D85F81F9AE07217D7DF491EB09C376AF41A332CQ4d8I" TargetMode="External"/><Relationship Id="rId13" Type="http://schemas.openxmlformats.org/officeDocument/2006/relationships/hyperlink" Target="consultantplus://offline/ref=03FE9A703AA774D512FD782C0654D25C397910FE87D4AB8E76A2CBCDA00DAB28454629FD1D85F81F9BE07217D7DF491EB09C376AF41A332CQ4d8I" TargetMode="External"/><Relationship Id="rId109" Type="http://schemas.openxmlformats.org/officeDocument/2006/relationships/hyperlink" Target="consultantplus://offline/ref=03FE9A703AA774D512FD782C0654D25C3A7D1EF98DDDAB8E76A2CBCDA00DAB28454629FD1D85F8189BE07217D7DF491EB09C376AF41A332CQ4d8I" TargetMode="External"/><Relationship Id="rId260" Type="http://schemas.openxmlformats.org/officeDocument/2006/relationships/hyperlink" Target="consultantplus://offline/ref=03FE9A703AA774D512FD782C0654D25C3A7F10FA8FD5AB8E76A2CBCDA00DAB28454629FD1D85FB1C96E07217D7DF491EB09C376AF41A332CQ4d8I" TargetMode="External"/><Relationship Id="rId281" Type="http://schemas.openxmlformats.org/officeDocument/2006/relationships/hyperlink" Target="consultantplus://offline/ref=03FE9A703AA774D512FD782C0654D25C3A7D1EF98DDDAB8E76A2CBCDA00DAB28454629FD1D85FA199BE07217D7DF491EB09C376AF41A332CQ4d8I" TargetMode="External"/><Relationship Id="rId316" Type="http://schemas.openxmlformats.org/officeDocument/2006/relationships/hyperlink" Target="consultantplus://offline/ref=03FE9A703AA774D512FD782C0654D25C307B10FD8FDEF6847EFBC7CFA702F43F420F25FC1D84FB1A98BF7702C687461DAF823F7CE81831Q2dDI" TargetMode="External"/><Relationship Id="rId34" Type="http://schemas.openxmlformats.org/officeDocument/2006/relationships/hyperlink" Target="consultantplus://offline/ref=03FE9A703AA774D512FD782C0654D25C3A7C17FB86D7AB8E76A2CBCDA00DAB28454629FD1D85F81F9BE07217D7DF491EB09C376AF41A332CQ4d8I" TargetMode="External"/><Relationship Id="rId55" Type="http://schemas.openxmlformats.org/officeDocument/2006/relationships/hyperlink" Target="consultantplus://offline/ref=03FE9A703AA774D512FD782C0654D25C3A7D1EF98DDDAB8E76A2CBCDA00DAB28454629FD1D85F81D97E07217D7DF491EB09C376AF41A332CQ4d8I" TargetMode="External"/><Relationship Id="rId76" Type="http://schemas.openxmlformats.org/officeDocument/2006/relationships/hyperlink" Target="consultantplus://offline/ref=03FE9A703AA774D512FD673D1354D25C3A7010FA8483FC8C27F7C5C8A85DF138530F26FD0385F00191EB24Q4d5I" TargetMode="External"/><Relationship Id="rId97" Type="http://schemas.openxmlformats.org/officeDocument/2006/relationships/hyperlink" Target="consultantplus://offline/ref=03FE9A703AA774D512FD782C0654D25C3A7D1EF98DDDAB8E76A2CBCDA00DAB28454629FD1D85F8199BE07217D7DF491EB09C376AF41A332CQ4d8I" TargetMode="External"/><Relationship Id="rId120" Type="http://schemas.openxmlformats.org/officeDocument/2006/relationships/hyperlink" Target="consultantplus://offline/ref=03FE9A703AA774D512FD782C0654D25C3A7C17FB86D7AB8E76A2CBCDA00DAB28454629FD1D85F81F9AE07217D7DF491EB09C376AF41A332CQ4d8I" TargetMode="External"/><Relationship Id="rId141" Type="http://schemas.openxmlformats.org/officeDocument/2006/relationships/hyperlink" Target="consultantplus://offline/ref=03FE9A703AA774D512FD673D1354D25C3A7010FA8483FC8C27F7C5C8A85DF138530F26FD0385F00191EB24Q4d5I" TargetMode="External"/><Relationship Id="rId7" Type="http://schemas.openxmlformats.org/officeDocument/2006/relationships/hyperlink" Target="consultantplus://offline/ref=03FE9A703AA774D512FD782C0654D25C3F7A11FE88DEF6847EFBC7CFA702F43F420F25FC1D85F81798BF7702C687461DAF823F7CE81831Q2dDI" TargetMode="External"/><Relationship Id="rId162" Type="http://schemas.openxmlformats.org/officeDocument/2006/relationships/hyperlink" Target="consultantplus://offline/ref=03FE9A703AA774D512FD782C0654D25C3A7F16F689DCAB8E76A2CBCDA00DAB28454629FD1D85F81F9AE07217D7DF491EB09C376AF41A332CQ4d8I" TargetMode="External"/><Relationship Id="rId183" Type="http://schemas.openxmlformats.org/officeDocument/2006/relationships/hyperlink" Target="consultantplus://offline/ref=03FE9A703AA774D512FD782C0654D25C3A7D1EF98DDDAB8E76A2CBCDA00DAB28454629FD1D85F91B95E07217D7DF491EB09C376AF41A332CQ4d8I" TargetMode="External"/><Relationship Id="rId218" Type="http://schemas.openxmlformats.org/officeDocument/2006/relationships/hyperlink" Target="consultantplus://offline/ref=03FE9A703AA774D512FD673D1354D25C3A7010FA8483FC8C27F7C5C8A85DF138530F26FD0385F00191EB24Q4d5I" TargetMode="External"/><Relationship Id="rId239" Type="http://schemas.openxmlformats.org/officeDocument/2006/relationships/hyperlink" Target="consultantplus://offline/ref=03FE9A703AA774D512FD782C0654D25C3A7D1EF98DDDAB8E76A2CBCDA00DAB28454629FD1D85FA1F92E07217D7DF491EB09C376AF41A332CQ4d8I" TargetMode="External"/><Relationship Id="rId250" Type="http://schemas.openxmlformats.org/officeDocument/2006/relationships/hyperlink" Target="consultantplus://offline/ref=03FE9A703AA774D512FD782C0654D25C3A7816FA8FD2AB8E76A2CBCDA00DAB28454629FD1D85F81E90E07217D7DF491EB09C376AF41A332CQ4d8I" TargetMode="External"/><Relationship Id="rId271" Type="http://schemas.openxmlformats.org/officeDocument/2006/relationships/hyperlink" Target="consultantplus://offline/ref=03FE9A703AA774D512FD782C0654D25C3A7D1EF98DDDAB8E76A2CBCDA00DAB28454629FD1D85FA1992E07217D7DF491EB09C376AF41A332CQ4d8I" TargetMode="External"/><Relationship Id="rId292" Type="http://schemas.openxmlformats.org/officeDocument/2006/relationships/hyperlink" Target="consultantplus://offline/ref=03FE9A703AA774D512FD782C0654D25C3A7D1EF98DDDAB8E76A2CBCDA00DAB28454629FD1D85FA189AE07217D7DF491EB09C376AF41A332CQ4d8I" TargetMode="External"/><Relationship Id="rId306" Type="http://schemas.openxmlformats.org/officeDocument/2006/relationships/hyperlink" Target="consultantplus://offline/ref=03FE9A703AA774D512FD782C0654D25C3A7C15F98AD7AB8E76A2CBCDA00DAB28454629FD1D85F81F9AE07217D7DF491EB09C376AF41A332CQ4d8I" TargetMode="External"/><Relationship Id="rId24" Type="http://schemas.openxmlformats.org/officeDocument/2006/relationships/hyperlink" Target="consultantplus://offline/ref=03FE9A703AA774D512FD782C0654D25C397F15FF8BD6AB8E76A2CBCDA00DAB28454629FD1D85F81F9BE07217D7DF491EB09C376AF41A332CQ4d8I" TargetMode="External"/><Relationship Id="rId45" Type="http://schemas.openxmlformats.org/officeDocument/2006/relationships/hyperlink" Target="consultantplus://offline/ref=03FE9A703AA774D512FD673D1354D25C3A7010FA8483FC8C27F7C5C8A85DF138530F26FD0385F00191EB24Q4d5I" TargetMode="External"/><Relationship Id="rId66" Type="http://schemas.openxmlformats.org/officeDocument/2006/relationships/hyperlink" Target="consultantplus://offline/ref=03FE9A703AA774D512FD782C0654D25C3E7815FC8CDEF6847EFBC7CFA702F43F420F25FC1D85F91D98BF7702C687461DAF823F7CE81831Q2dDI" TargetMode="External"/><Relationship Id="rId87" Type="http://schemas.openxmlformats.org/officeDocument/2006/relationships/hyperlink" Target="consultantplus://offline/ref=03FE9A703AA774D512FD782C0654D25C3A7D1EF98DDDAB8E76A2CBCDA00DAB28454629FD1D85F81A94E07217D7DF491EB09C376AF41A332CQ4d8I" TargetMode="External"/><Relationship Id="rId110" Type="http://schemas.openxmlformats.org/officeDocument/2006/relationships/hyperlink" Target="consultantplus://offline/ref=03FE9A703AA774D512FD782C0654D25C3A7D1EF98DDDAB8E76A2CBCDA00DAB28454629FD1D85F8189AE07217D7DF491EB09C376AF41A332CQ4d8I" TargetMode="External"/><Relationship Id="rId131" Type="http://schemas.openxmlformats.org/officeDocument/2006/relationships/hyperlink" Target="consultantplus://offline/ref=03FE9A703AA774D512FD782C0654D25C3A7D1EF78CD5AB8E76A2CBCDA00DAB28454629FD1D85F81E90E07217D7DF491EB09C376AF41A332CQ4d8I" TargetMode="External"/><Relationship Id="rId327" Type="http://schemas.openxmlformats.org/officeDocument/2006/relationships/fontTable" Target="fontTable.xml"/><Relationship Id="rId152" Type="http://schemas.openxmlformats.org/officeDocument/2006/relationships/hyperlink" Target="consultantplus://offline/ref=03FE9A703AA774D512FD782C0654D25C3A7D1EF98DDDAB8E76A2CBCDA00DAB28454629FD1D85F91C92E07217D7DF491EB09C376AF41A332CQ4d8I" TargetMode="External"/><Relationship Id="rId173" Type="http://schemas.openxmlformats.org/officeDocument/2006/relationships/hyperlink" Target="consultantplus://offline/ref=03FE9A703AA774D512FD782C0654D25C3E7815FC8CDEF6847EFBC7CFA702F43F420F25FC1D85FC1D98BF7702C687461DAF823F7CE81831Q2dDI" TargetMode="External"/><Relationship Id="rId194" Type="http://schemas.openxmlformats.org/officeDocument/2006/relationships/hyperlink" Target="consultantplus://offline/ref=03FE9A703AA774D512FD782C0654D25C3A7D1EF98DDDAB8E76A2CBCDA00DAB28454629FD1D85F91A9AE07217D7DF491EB09C376AF41A332CQ4d8I" TargetMode="External"/><Relationship Id="rId208" Type="http://schemas.openxmlformats.org/officeDocument/2006/relationships/hyperlink" Target="consultantplus://offline/ref=03FE9A703AA774D512FD782C0654D25C3A7D1EF98DDDAB8E76A2CBCDA00DAB28454629FD1D85F9199BE07217D7DF491EB09C376AF41A332CQ4d8I" TargetMode="External"/><Relationship Id="rId229" Type="http://schemas.openxmlformats.org/officeDocument/2006/relationships/hyperlink" Target="consultantplus://offline/ref=03FE9A703AA774D512FD782C0654D25C307C17F788DEF6847EFBC7CFA702F43F420F25FC1D85F81798BF7702C687461DAF823F7CE81831Q2dDI" TargetMode="External"/><Relationship Id="rId240" Type="http://schemas.openxmlformats.org/officeDocument/2006/relationships/hyperlink" Target="consultantplus://offline/ref=03FE9A703AA774D512FD782C0654D25C3A7D1EF98DDDAB8E76A2CBCDA00DAB28454629FD1D85FA1F90E07217D7DF491EB09C376AF41A332CQ4d8I" TargetMode="External"/><Relationship Id="rId261" Type="http://schemas.openxmlformats.org/officeDocument/2006/relationships/hyperlink" Target="consultantplus://offline/ref=03FE9A703AA774D512FD782C0654D25C3A7D1EF98DDDAB8E76A2CBCDA00DAB28454629FD1D85FA1C96E07217D7DF491EB09C376AF41A332CQ4d8I" TargetMode="External"/><Relationship Id="rId14" Type="http://schemas.openxmlformats.org/officeDocument/2006/relationships/hyperlink" Target="consultantplus://offline/ref=03FE9A703AA774D512FD782C0654D25C397A14FB88DCAB8E76A2CBCDA00DAB28454629FD1D85F81F9BE07217D7DF491EB09C376AF41A332CQ4d8I" TargetMode="External"/><Relationship Id="rId30" Type="http://schemas.openxmlformats.org/officeDocument/2006/relationships/hyperlink" Target="consultantplus://offline/ref=03FE9A703AA774D512FD782C0654D25C3A7916FA88DCAB8E76A2CBCDA00DAB28454629FD1D85F81F9BE07217D7DF491EB09C376AF41A332CQ4d8I" TargetMode="External"/><Relationship Id="rId35" Type="http://schemas.openxmlformats.org/officeDocument/2006/relationships/hyperlink" Target="consultantplus://offline/ref=03FE9A703AA774D512FD782C0654D25C3A7C16FD8ED1AB8E76A2CBCDA00DAB28454629FD1D85F81F9BE07217D7DF491EB09C376AF41A332CQ4d8I" TargetMode="External"/><Relationship Id="rId56" Type="http://schemas.openxmlformats.org/officeDocument/2006/relationships/hyperlink" Target="consultantplus://offline/ref=03FE9A703AA774D512FD782C0654D25C3A7D1EF98DDDAB8E76A2CBCDA00DAB28454629FD1D85F81D95E07217D7DF491EB09C376AF41A332CQ4d8I" TargetMode="External"/><Relationship Id="rId77" Type="http://schemas.openxmlformats.org/officeDocument/2006/relationships/hyperlink" Target="consultantplus://offline/ref=03FE9A703AA774D512FD782C0654D25C3E7815FC8CDEF6847EFBC7CFA702F43F420F25FC1D85F91A98BF7702C687461DAF823F7CE81831Q2dDI" TargetMode="External"/><Relationship Id="rId100" Type="http://schemas.openxmlformats.org/officeDocument/2006/relationships/hyperlink" Target="consultantplus://offline/ref=03FE9A703AA774D512FD782C0654D25C307B10FD8FDEF6847EFBC7CFA702F43F420F25FC1D85FC1798BF7702C687461DAF823F7CE81831Q2dDI" TargetMode="External"/><Relationship Id="rId105" Type="http://schemas.openxmlformats.org/officeDocument/2006/relationships/hyperlink" Target="consultantplus://offline/ref=03FE9A703AA774D512FD782C0654D25C3A7816FA8FD2AB8E76A2CBCDA00DAB28454629FD1D85F81F9AE07217D7DF491EB09C376AF41A332CQ4d8I" TargetMode="External"/><Relationship Id="rId126" Type="http://schemas.openxmlformats.org/officeDocument/2006/relationships/hyperlink" Target="consultantplus://offline/ref=03FE9A703AA774D512FD782C0654D25C3A7D1EF98DDDAB8E76A2CBCDA00DAB28454629FD1D85F8179AE07217D7DF491EB09C376AF41A332CQ4d8I" TargetMode="External"/><Relationship Id="rId147" Type="http://schemas.openxmlformats.org/officeDocument/2006/relationships/hyperlink" Target="consultantplus://offline/ref=03FE9A703AA774D512FD782C0654D25C3A7D1EF98DDDAB8E76A2CBCDA00DAB28454629FD1D85F91D9AE07217D7DF491EB09C376AF41A332CQ4d8I" TargetMode="External"/><Relationship Id="rId168" Type="http://schemas.openxmlformats.org/officeDocument/2006/relationships/hyperlink" Target="consultantplus://offline/ref=03FE9A703AA774D512FD782C0654D25C397115F88ED5AB8E76A2CBCDA00DAB28454629FD1D85F81F9AE07217D7DF491EB09C376AF41A332CQ4d8I" TargetMode="External"/><Relationship Id="rId282" Type="http://schemas.openxmlformats.org/officeDocument/2006/relationships/hyperlink" Target="consultantplus://offline/ref=03FE9A703AA774D512FD673D1354D25C3A7010FA8483FC8C27F7C5C8A85DF138530F26FD0385F00191EB24Q4d5I" TargetMode="External"/><Relationship Id="rId312" Type="http://schemas.openxmlformats.org/officeDocument/2006/relationships/hyperlink" Target="consultantplus://offline/ref=03FE9A703AA774D512FD782C0654D25C397C15F686D2AB8E76A2CBCDA00DAB28454629FD1D85F81F9BE07217D7DF491EB09C376AF41A332CQ4d8I" TargetMode="External"/><Relationship Id="rId317" Type="http://schemas.openxmlformats.org/officeDocument/2006/relationships/hyperlink" Target="consultantplus://offline/ref=03FE9A703AA774D512FD782C0654D25C3A7D1EF98DDDAB8E76A2CBCDA00DAB28454629FD1D85FA1791E07217D7DF491EB09C376AF41A332CQ4d8I" TargetMode="External"/><Relationship Id="rId8" Type="http://schemas.openxmlformats.org/officeDocument/2006/relationships/hyperlink" Target="consultantplus://offline/ref=03FE9A703AA774D512FD782C0654D25C307B10FD8FDEF6847EFBC7CFA702F43F420F25FC1D85F81798BF7702C687461DAF823F7CE81831Q2dDI" TargetMode="External"/><Relationship Id="rId51" Type="http://schemas.openxmlformats.org/officeDocument/2006/relationships/hyperlink" Target="consultantplus://offline/ref=03FE9A703AA774D512FD782C0654D25C3A7A15F78ED2AB8E76A2CBCDA00DAB28454629FD1D85F81F9AE07217D7DF491EB09C376AF41A332CQ4d8I" TargetMode="External"/><Relationship Id="rId72" Type="http://schemas.openxmlformats.org/officeDocument/2006/relationships/hyperlink" Target="consultantplus://offline/ref=03FE9A703AA774D512FD782C0654D25C3A7D1EF98DDDAB8E76A2CBCDA00DAB28454629FD1D85F81B94E07217D7DF491EB09C376AF41A332CQ4d8I" TargetMode="External"/><Relationship Id="rId93" Type="http://schemas.openxmlformats.org/officeDocument/2006/relationships/hyperlink" Target="consultantplus://offline/ref=03FE9A703AA774D512FD673D1354D25C3A7010FA8483FC8C27F7C5C8A85DF138530F26FD0385F00191EB24Q4d5I" TargetMode="External"/><Relationship Id="rId98" Type="http://schemas.openxmlformats.org/officeDocument/2006/relationships/hyperlink" Target="consultantplus://offline/ref=03FE9A703AA774D512FD673D1354D25C3A7010FA8483FC8C27F7C5C8A85DF138530F26FD0385F00191EB24Q4d5I" TargetMode="External"/><Relationship Id="rId121" Type="http://schemas.openxmlformats.org/officeDocument/2006/relationships/hyperlink" Target="consultantplus://offline/ref=03FE9A703AA774D512FD782C0654D25C3A7D1EF98DDDAB8E76A2CBCDA00DAB28454629FD1D85F81796E07217D7DF491EB09C376AF41A332CQ4d8I" TargetMode="External"/><Relationship Id="rId142" Type="http://schemas.openxmlformats.org/officeDocument/2006/relationships/hyperlink" Target="consultantplus://offline/ref=03FE9A703AA774D512FD782C0654D25C3A7D1EF98DDDAB8E76A2CBCDA00DAB28454629FD1D85F91D92E07217D7DF491EB09C376AF41A332CQ4d8I" TargetMode="External"/><Relationship Id="rId163" Type="http://schemas.openxmlformats.org/officeDocument/2006/relationships/hyperlink" Target="consultantplus://offline/ref=03FE9A703AA774D512FD782C0654D25C397910FE87D4AB8E76A2CBCDA00DAB28454629FD1D85F81E93E07217D7DF491EB09C376AF41A332CQ4d8I" TargetMode="External"/><Relationship Id="rId184" Type="http://schemas.openxmlformats.org/officeDocument/2006/relationships/hyperlink" Target="consultantplus://offline/ref=03FE9A703AA774D512FD782C0654D25C3A7D1EF98DDDAB8E76A2CBCDA00DAB28454629FD1D85F91B9BE07217D7DF491EB09C376AF41A332CQ4d8I" TargetMode="External"/><Relationship Id="rId189" Type="http://schemas.openxmlformats.org/officeDocument/2006/relationships/hyperlink" Target="consultantplus://offline/ref=03FE9A703AA774D512FD782C0654D25C3A7816FA8FD2AB8E76A2CBCDA00DAB28454629FD1D85F81E92E07217D7DF491EB09C376AF41A332CQ4d8I" TargetMode="External"/><Relationship Id="rId219" Type="http://schemas.openxmlformats.org/officeDocument/2006/relationships/hyperlink" Target="consultantplus://offline/ref=03FE9A703AA774D512FD782C0654D25C397115F88ED5AB8E76A2CBCDA00DAB28454629FD1D85F81E94E07217D7DF491EB09C376AF41A332CQ4d8I" TargetMode="External"/><Relationship Id="rId3" Type="http://schemas.openxmlformats.org/officeDocument/2006/relationships/settings" Target="settings.xml"/><Relationship Id="rId214" Type="http://schemas.openxmlformats.org/officeDocument/2006/relationships/hyperlink" Target="consultantplus://offline/ref=03FE9A703AA774D512FD782C0654D25C3A7D1EF98DDDAB8E76A2CBCDA00DAB28454629FD1D85F91896E07217D7DF491EB09C376AF41A332CQ4d8I" TargetMode="External"/><Relationship Id="rId230" Type="http://schemas.openxmlformats.org/officeDocument/2006/relationships/hyperlink" Target="consultantplus://offline/ref=03FE9A703AA774D512FD782C0654D25C317F17FE8BDEF6847EFBC7CFA702F43F420F25FC1D85F91998BF7702C687461DAF823F7CE81831Q2dDI" TargetMode="External"/><Relationship Id="rId235" Type="http://schemas.openxmlformats.org/officeDocument/2006/relationships/hyperlink" Target="consultantplus://offline/ref=03FE9A703AA774D512FD782C0654D25C3A7A15F78ED2AB8E76A2CBCDA00DAB28454629FD1D85F81E9AE07217D7DF491EB09C376AF41A332CQ4d8I" TargetMode="External"/><Relationship Id="rId251" Type="http://schemas.openxmlformats.org/officeDocument/2006/relationships/hyperlink" Target="consultantplus://offline/ref=03FE9A703AA774D512FD782C0654D25C3A7D1EF98DDDAB8E76A2CBCDA00DAB28454629FD1D85FA1E96E07217D7DF491EB09C376AF41A332CQ4d8I" TargetMode="External"/><Relationship Id="rId256" Type="http://schemas.openxmlformats.org/officeDocument/2006/relationships/hyperlink" Target="consultantplus://offline/ref=03FE9A703AA774D512FD782C0654D25C3A7D1EF98DDDAB8E76A2CBCDA00DAB28454629FD1D85FA1D90E07217D7DF491EB09C376AF41A332CQ4d8I" TargetMode="External"/><Relationship Id="rId277" Type="http://schemas.openxmlformats.org/officeDocument/2006/relationships/hyperlink" Target="consultantplus://offline/ref=03FE9A703AA774D512FD782C0654D25C3A7816FA8FD2AB8E76A2CBCDA00DAB28454629FD1D85F81E95E07217D7DF491EB09C376AF41A332CQ4d8I" TargetMode="External"/><Relationship Id="rId298" Type="http://schemas.openxmlformats.org/officeDocument/2006/relationships/hyperlink" Target="consultantplus://offline/ref=03FE9A703AA774D512FD673D1354D25C3C7D15F786D0AB8E76A2CBCDA00DAB28454629FD1D85FC1F93E07217D7DF491EB09C376AF41A332CQ4d8I" TargetMode="External"/><Relationship Id="rId25" Type="http://schemas.openxmlformats.org/officeDocument/2006/relationships/hyperlink" Target="consultantplus://offline/ref=03FE9A703AA774D512FD782C0654D25C397016FD8DD2AB8E76A2CBCDA00DAB28454629FD1D85F81F9BE07217D7DF491EB09C376AF41A332CQ4d8I" TargetMode="External"/><Relationship Id="rId46" Type="http://schemas.openxmlformats.org/officeDocument/2006/relationships/hyperlink" Target="consultantplus://offline/ref=03FE9A703AA774D512FD673D1354D25C3A7010FA8483FC8C27F7C5C8A85DF138530F26FD0385F00191EB24Q4d5I" TargetMode="External"/><Relationship Id="rId67" Type="http://schemas.openxmlformats.org/officeDocument/2006/relationships/hyperlink" Target="consultantplus://offline/ref=03FE9A703AA774D512FD782C0654D25C397A14FB88DCAB8E76A2CBCDA00DAB28454629FD1D85F81F9AE07217D7DF491EB09C376AF41A332CQ4d8I" TargetMode="External"/><Relationship Id="rId116" Type="http://schemas.openxmlformats.org/officeDocument/2006/relationships/hyperlink" Target="consultantplus://offline/ref=03FE9A703AA774D512FD782C0654D25C3A7D1EF98DDDAB8E76A2CBCDA00DAB28454629FD1D85F81791E07217D7DF491EB09C376AF41A332CQ4d8I" TargetMode="External"/><Relationship Id="rId137" Type="http://schemas.openxmlformats.org/officeDocument/2006/relationships/hyperlink" Target="consultantplus://offline/ref=03FE9A703AA774D512FD673D1354D25C3C7D13FD8DD7AB8E76A2CBCDA00DAB28454629FD1D85FB1C95E07217D7DF491EB09C376AF41A332CQ4d8I" TargetMode="External"/><Relationship Id="rId158" Type="http://schemas.openxmlformats.org/officeDocument/2006/relationships/hyperlink" Target="consultantplus://offline/ref=03FE9A703AA774D512FD782C0654D25C3A7D15FA87D0AB8E76A2CBCDA00DAB28454629FD1D85F81E94E07217D7DF491EB09C376AF41A332CQ4d8I" TargetMode="External"/><Relationship Id="rId272" Type="http://schemas.openxmlformats.org/officeDocument/2006/relationships/hyperlink" Target="consultantplus://offline/ref=03FE9A703AA774D512FD782C0654D25C3A7D1EF98DDDAB8E76A2CBCDA00DAB28454629FD1D85FA1991E07217D7DF491EB09C376AF41A332CQ4d8I" TargetMode="External"/><Relationship Id="rId293" Type="http://schemas.openxmlformats.org/officeDocument/2006/relationships/hyperlink" Target="consultantplus://offline/ref=03FE9A703AA774D512FD782C0654D25C3A7D1EF98DDDAB8E76A2CBCDA00DAB28454629FD1D85FA1793E07217D7DF491EB09C376AF41A332CQ4d8I" TargetMode="External"/><Relationship Id="rId302" Type="http://schemas.openxmlformats.org/officeDocument/2006/relationships/hyperlink" Target="consultantplus://offline/ref=03FE9A703AA774D512FD782C0654D25C307B10FD8FDEF6847EFBC7CFA702F43F420F25FC1D84FB1C98BF7702C687461DAF823F7CE81831Q2dDI" TargetMode="External"/><Relationship Id="rId307" Type="http://schemas.openxmlformats.org/officeDocument/2006/relationships/hyperlink" Target="consultantplus://offline/ref=03FE9A703AA774D512FD782C0654D25C397F15FF8BD6AB8E76A2CBCDA00DAB28454629FD1D85F81E90E07217D7DF491EB09C376AF41A332CQ4d8I" TargetMode="External"/><Relationship Id="rId323" Type="http://schemas.openxmlformats.org/officeDocument/2006/relationships/hyperlink" Target="consultantplus://offline/ref=03FE9A703AA774D512FD782C0654D25C3A7D1EF98DDDAB8E76A2CBCDA00DAB28454629FD1D85FA1697E07217D7DF491EB09C376AF41A332CQ4d8I" TargetMode="External"/><Relationship Id="rId328" Type="http://schemas.openxmlformats.org/officeDocument/2006/relationships/theme" Target="theme/theme1.xml"/><Relationship Id="rId20" Type="http://schemas.openxmlformats.org/officeDocument/2006/relationships/hyperlink" Target="consultantplus://offline/ref=03FE9A703AA774D512FD782C0654D25C397E15F989D6AB8E76A2CBCDA00DAB28454629FD1D85F81F9BE07217D7DF491EB09C376AF41A332CQ4d8I" TargetMode="External"/><Relationship Id="rId41" Type="http://schemas.openxmlformats.org/officeDocument/2006/relationships/hyperlink" Target="consultantplus://offline/ref=03FE9A703AA774D512FD782C0654D25C3A7F16F98ED7AB8E76A2CBCDA00DAB28454629FD1D85F81F9BE07217D7DF491EB09C376AF41A332CQ4d8I" TargetMode="External"/><Relationship Id="rId62" Type="http://schemas.openxmlformats.org/officeDocument/2006/relationships/hyperlink" Target="consultantplus://offline/ref=03FE9A703AA774D512FD673D1354D25C3C7D13FD8DD7AB8E76A2CBCDA00DAB28454629FD1D85F81E90E07217D7DF491EB09C376AF41A332CQ4d8I" TargetMode="External"/><Relationship Id="rId83" Type="http://schemas.openxmlformats.org/officeDocument/2006/relationships/hyperlink" Target="consultantplus://offline/ref=03FE9A703AA774D512FD782C0654D25C3A7D1EF98DDDAB8E76A2CBCDA00DAB28454629FD1D85F81A91E07217D7DF491EB09C376AF41A332CQ4d8I" TargetMode="External"/><Relationship Id="rId88" Type="http://schemas.openxmlformats.org/officeDocument/2006/relationships/hyperlink" Target="consultantplus://offline/ref=03FE9A703AA774D512FD782C0654D25C3A7D1EF98DDDAB8E76A2CBCDA00DAB28454629FD1D85F81A9AE07217D7DF491EB09C376AF41A332CQ4d8I" TargetMode="External"/><Relationship Id="rId111" Type="http://schemas.openxmlformats.org/officeDocument/2006/relationships/hyperlink" Target="consultantplus://offline/ref=03FE9A703AA774D512FD782C0654D25C3A7D1EF78CD6AB8E76A2CBCDA00DAB28454629FD1D85F81E93E07217D7DF491EB09C376AF41A332CQ4d8I" TargetMode="External"/><Relationship Id="rId132" Type="http://schemas.openxmlformats.org/officeDocument/2006/relationships/hyperlink" Target="consultantplus://offline/ref=03FE9A703AA774D512FD782C0654D25C3A7D1EF98DDDAB8E76A2CBCDA00DAB28454629FD1D85F81697E07217D7DF491EB09C376AF41A332CQ4d8I" TargetMode="External"/><Relationship Id="rId153" Type="http://schemas.openxmlformats.org/officeDocument/2006/relationships/hyperlink" Target="consultantplus://offline/ref=03FE9A703AA774D512FD782C0654D25C3E7815FC8CDEF6847EFBC7CFA702F43F420F25FC1D85FC1E98BF7702C687461DAF823F7CE81831Q2dDI" TargetMode="External"/><Relationship Id="rId174" Type="http://schemas.openxmlformats.org/officeDocument/2006/relationships/hyperlink" Target="consultantplus://offline/ref=03FE9A703AA774D512FD782C0654D25C3A7A15F78ED2AB8E76A2CBCDA00DAB28454629FD1D85F81E94E07217D7DF491EB09C376AF41A332CQ4d8I" TargetMode="External"/><Relationship Id="rId179" Type="http://schemas.openxmlformats.org/officeDocument/2006/relationships/hyperlink" Target="consultantplus://offline/ref=03FE9A703AA774D512FD782C0654D25C3A7D1EF78CD6AB8E76A2CBCDA00DAB28454629FD1D85F81B93E07217D7DF491EB09C376AF41A332CQ4d8I" TargetMode="External"/><Relationship Id="rId195" Type="http://schemas.openxmlformats.org/officeDocument/2006/relationships/hyperlink" Target="consultantplus://offline/ref=03FE9A703AA774D512FD782C0654D25C3A7D1EF98DDDAB8E76A2CBCDA00DAB28454629FD1D85F91993E07217D7DF491EB09C376AF41A332CQ4d8I" TargetMode="External"/><Relationship Id="rId209" Type="http://schemas.openxmlformats.org/officeDocument/2006/relationships/hyperlink" Target="consultantplus://offline/ref=03FE9A703AA774D512FD782C0654D25C3A7D1EF98DDDAB8E76A2CBCDA00DAB28454629FD1D85F9199AE07217D7DF491EB09C376AF41A332CQ4d8I" TargetMode="External"/><Relationship Id="rId190" Type="http://schemas.openxmlformats.org/officeDocument/2006/relationships/hyperlink" Target="consultantplus://offline/ref=03FE9A703AA774D512FD782C0654D25C3A7D1EF98DDDAB8E76A2CBCDA00DAB28454629FD1D85F91A96E07217D7DF491EB09C376AF41A332CQ4d8I" TargetMode="External"/><Relationship Id="rId204" Type="http://schemas.openxmlformats.org/officeDocument/2006/relationships/hyperlink" Target="consultantplus://offline/ref=03FE9A703AA774D512FD782C0654D25C3A7B1FF888D3AB8E76A2CBCDA00DAB28454629FD1D85F81E91E07217D7DF491EB09C376AF41A332CQ4d8I" TargetMode="External"/><Relationship Id="rId220" Type="http://schemas.openxmlformats.org/officeDocument/2006/relationships/hyperlink" Target="consultantplus://offline/ref=03FE9A703AA774D512FD782C0654D25C3A7D1EF98DDDAB8E76A2CBCDA00DAB28454629FD1D85F91894E07217D7DF491EB09C376AF41A332CQ4d8I" TargetMode="External"/><Relationship Id="rId225" Type="http://schemas.openxmlformats.org/officeDocument/2006/relationships/hyperlink" Target="consultantplus://offline/ref=03FE9A703AA774D512FD782C0654D25C3A7C16FD8ED1AB8E76A2CBCDA00DAB28454629FD1D85F81F9BE07217D7DF491EB09C376AF41A332CQ4d8I" TargetMode="External"/><Relationship Id="rId241" Type="http://schemas.openxmlformats.org/officeDocument/2006/relationships/hyperlink" Target="consultantplus://offline/ref=03FE9A703AA774D512FD782C0654D25C3A7D1EF98DDDAB8E76A2CBCDA00DAB28454629FD1D85FA1F97E07217D7DF491EB09C376AF41A332CQ4d8I" TargetMode="External"/><Relationship Id="rId246" Type="http://schemas.openxmlformats.org/officeDocument/2006/relationships/hyperlink" Target="consultantplus://offline/ref=03FE9A703AA774D512FD782C0654D25C3A7D1EF98DDDAB8E76A2CBCDA00DAB28454629FD1D85FA1E93E07217D7DF491EB09C376AF41A332CQ4d8I" TargetMode="External"/><Relationship Id="rId267" Type="http://schemas.openxmlformats.org/officeDocument/2006/relationships/hyperlink" Target="consultantplus://offline/ref=03FE9A703AA774D512FD782C0654D25C3A7F10FA8FD5AB8E76A2CBCDA00DAB28454629FD1D85FB1C96E07217D7DF491EB09C376AF41A332CQ4d8I" TargetMode="External"/><Relationship Id="rId288" Type="http://schemas.openxmlformats.org/officeDocument/2006/relationships/hyperlink" Target="consultantplus://offline/ref=03FE9A703AA774D512FD782C0654D25C3A7F16F78BD3AB8E76A2CBCDA00DAB28454629FD1D85F81F9BE07217D7DF491EB09C376AF41A332CQ4d8I" TargetMode="External"/><Relationship Id="rId15" Type="http://schemas.openxmlformats.org/officeDocument/2006/relationships/hyperlink" Target="consultantplus://offline/ref=03FE9A703AA774D512FD782C0654D25C397A14FB87D5AB8E76A2CBCDA00DAB28454629FD1D85F81F9BE07217D7DF491EB09C376AF41A332CQ4d8I" TargetMode="External"/><Relationship Id="rId36" Type="http://schemas.openxmlformats.org/officeDocument/2006/relationships/hyperlink" Target="consultantplus://offline/ref=03FE9A703AA774D512FD782C0654D25C3A7D1EF78CD7AB8E76A2CBCDA00DAB28454629FD1D85F81F9BE07217D7DF491EB09C376AF41A332CQ4d8I" TargetMode="External"/><Relationship Id="rId57" Type="http://schemas.openxmlformats.org/officeDocument/2006/relationships/hyperlink" Target="consultantplus://offline/ref=03FE9A703AA774D512FD782C0654D25C3A7D1EF98DDDAB8E76A2CBCDA00DAB28454629FD1D85F81D94E07217D7DF491EB09C376AF41A332CQ4d8I" TargetMode="External"/><Relationship Id="rId106" Type="http://schemas.openxmlformats.org/officeDocument/2006/relationships/hyperlink" Target="consultantplus://offline/ref=03FE9A703AA774D512FD782C0654D25C397E15F989D6AB8E76A2CBCDA00DAB28454629FD1D85F81F9AE07217D7DF491EB09C376AF41A332CQ4d8I" TargetMode="External"/><Relationship Id="rId127" Type="http://schemas.openxmlformats.org/officeDocument/2006/relationships/hyperlink" Target="consultantplus://offline/ref=03FE9A703AA774D512FD782C0654D25C3A7D1EF98DDDAB8E76A2CBCDA00DAB28454629FD1D85F81693E07217D7DF491EB09C376AF41A332CQ4d8I" TargetMode="External"/><Relationship Id="rId262" Type="http://schemas.openxmlformats.org/officeDocument/2006/relationships/hyperlink" Target="consultantplus://offline/ref=03FE9A703AA774D512FD782C0654D25C3A7D1EF98DDDAB8E76A2CBCDA00DAB28454629FD1D85FA1B93E07217D7DF491EB09C376AF41A332CQ4d8I" TargetMode="External"/><Relationship Id="rId283" Type="http://schemas.openxmlformats.org/officeDocument/2006/relationships/hyperlink" Target="consultantplus://offline/ref=03FE9A703AA774D512FD782C0654D25C3A7D1EF98DDDAB8E76A2CBCDA00DAB28454629FD1D85FA199AE07217D7DF491EB09C376AF41A332CQ4d8I" TargetMode="External"/><Relationship Id="rId313" Type="http://schemas.openxmlformats.org/officeDocument/2006/relationships/hyperlink" Target="consultantplus://offline/ref=03FE9A703AA774D512FD782C0654D25C3A7C15F98AD7AB8E76A2CBCDA00DAB28454629FD1D85F81E90E07217D7DF491EB09C376AF41A332CQ4d8I" TargetMode="External"/><Relationship Id="rId318" Type="http://schemas.openxmlformats.org/officeDocument/2006/relationships/hyperlink" Target="consultantplus://offline/ref=03FE9A703AA774D512FD673D1354D25C3C7D13FF86D4AB8E76A2CBCDA00DAB28574671F11F84E61F9BF5244691Q8d9I" TargetMode="External"/><Relationship Id="rId10" Type="http://schemas.openxmlformats.org/officeDocument/2006/relationships/hyperlink" Target="consultantplus://offline/ref=03FE9A703AA774D512FD782C0654D25C307111F88DDEF6847EFBC7CFA702F43F420F25FC1D85F81798BF7702C687461DAF823F7CE81831Q2dDI" TargetMode="External"/><Relationship Id="rId31" Type="http://schemas.openxmlformats.org/officeDocument/2006/relationships/hyperlink" Target="consultantplus://offline/ref=03FE9A703AA774D512FD782C0654D25C3A7A15F78ED2AB8E76A2CBCDA00DAB28454629FD1D85F81F9BE07217D7DF491EB09C376AF41A332CQ4d8I" TargetMode="External"/><Relationship Id="rId52" Type="http://schemas.openxmlformats.org/officeDocument/2006/relationships/hyperlink" Target="consultantplus://offline/ref=03FE9A703AA774D512FD782C0654D25C3A7F11F68CDDAB8E76A2CBCDA00DAB28574671F11F84E61F9BF5244691Q8d9I" TargetMode="External"/><Relationship Id="rId73" Type="http://schemas.openxmlformats.org/officeDocument/2006/relationships/hyperlink" Target="consultantplus://offline/ref=03FE9A703AA774D512FD782C0654D25C3A7F16F98ED7AB8E76A2CBCDA00DAB28454629FD1D85F81F9BE07217D7DF491EB09C376AF41A332CQ4d8I" TargetMode="External"/><Relationship Id="rId78" Type="http://schemas.openxmlformats.org/officeDocument/2006/relationships/hyperlink" Target="consultantplus://offline/ref=03FE9A703AA774D512FD782C0654D25C3A7B1EF689DCAB8E76A2CBCDA00DAB28454629FD1D85F81F9BE07217D7DF491EB09C376AF41A332CQ4d8I" TargetMode="External"/><Relationship Id="rId94" Type="http://schemas.openxmlformats.org/officeDocument/2006/relationships/hyperlink" Target="consultantplus://offline/ref=03FE9A703AA774D512FD782C0654D25C3A7D1EF98DDDAB8E76A2CBCDA00DAB28454629FD1D85F81990E07217D7DF491EB09C376AF41A332CQ4d8I" TargetMode="External"/><Relationship Id="rId99" Type="http://schemas.openxmlformats.org/officeDocument/2006/relationships/hyperlink" Target="consultantplus://offline/ref=03FE9A703AA774D512FD673D1354D25C3A7010FA8483FC8C27F7C5C8A85DF138530F26FD0385F00191EB24Q4d5I" TargetMode="External"/><Relationship Id="rId101" Type="http://schemas.openxmlformats.org/officeDocument/2006/relationships/hyperlink" Target="consultantplus://offline/ref=03FE9A703AA774D512FD782C0654D25C3A7D1EF98DDDAB8E76A2CBCDA00DAB28454629FD1D85F81892E07217D7DF491EB09C376AF41A332CQ4d8I" TargetMode="External"/><Relationship Id="rId122" Type="http://schemas.openxmlformats.org/officeDocument/2006/relationships/hyperlink" Target="consultantplus://offline/ref=03FE9A703AA774D512FD782C0654D25C397016FD8DD2AB8E76A2CBCDA00DAB28454629FD1D85F81F9AE07217D7DF491EB09C376AF41A332CQ4d8I" TargetMode="External"/><Relationship Id="rId143" Type="http://schemas.openxmlformats.org/officeDocument/2006/relationships/hyperlink" Target="consultantplus://offline/ref=03FE9A703AA774D512FD782C0654D25C3A7D1EF98DDDAB8E76A2CBCDA00DAB28454629FD1D85F91D90E07217D7DF491EB09C376AF41A332CQ4d8I" TargetMode="External"/><Relationship Id="rId148" Type="http://schemas.openxmlformats.org/officeDocument/2006/relationships/hyperlink" Target="consultantplus://offline/ref=03FE9A703AA774D512FD782C0654D25C3A7D15FA87D0AB8E76A2CBCDA00DAB28454629FD1D85F81E92E07217D7DF491EB09C376AF41A332CQ4d8I" TargetMode="External"/><Relationship Id="rId164" Type="http://schemas.openxmlformats.org/officeDocument/2006/relationships/hyperlink" Target="consultantplus://offline/ref=03FE9A703AA774D512FD782C0654D25C3A7D15FA87D0AB8E76A2CBCDA00DAB28454629FD1D85F81E9BE07217D7DF491EB09C376AF41A332CQ4d8I" TargetMode="External"/><Relationship Id="rId169" Type="http://schemas.openxmlformats.org/officeDocument/2006/relationships/hyperlink" Target="consultantplus://offline/ref=03FE9A703AA774D512FD782C0654D25C3A7D1EF98DDDAB8E76A2CBCDA00DAB28454629FD1D85F91C9AE07217D7DF491EB09C376AF41A332CQ4d8I" TargetMode="External"/><Relationship Id="rId185" Type="http://schemas.openxmlformats.org/officeDocument/2006/relationships/hyperlink" Target="consultantplus://offline/ref=03FE9A703AA774D512FD782C0654D25C39711FFB8CD0AB8E76A2CBCDA00DAB28454629FD1D85F81E92E07217D7DF491EB09C376AF41A332CQ4d8I" TargetMode="External"/><Relationship Id="rId4" Type="http://schemas.openxmlformats.org/officeDocument/2006/relationships/webSettings" Target="webSettings.xml"/><Relationship Id="rId9" Type="http://schemas.openxmlformats.org/officeDocument/2006/relationships/hyperlink" Target="consultantplus://offline/ref=03FE9A703AA774D512FD782C0654D25C307C17F788DEF6847EFBC7CFA702F43F420F25FC1D85F81798BF7702C687461DAF823F7CE81831Q2dDI" TargetMode="External"/><Relationship Id="rId180" Type="http://schemas.openxmlformats.org/officeDocument/2006/relationships/hyperlink" Target="consultantplus://offline/ref=03FE9A703AA774D512FD782C0654D25C3A7C17FB86D7AB8E76A2CBCDA00DAB28454629FD1D85F81E92E07217D7DF491EB09C376AF41A332CQ4d8I" TargetMode="External"/><Relationship Id="rId210" Type="http://schemas.openxmlformats.org/officeDocument/2006/relationships/hyperlink" Target="consultantplus://offline/ref=03FE9A703AA774D512FD782C0654D25C3A7D1EF98DDDAB8E76A2CBCDA00DAB28454629FD1D85F91893E07217D7DF491EB09C376AF41A332CQ4d8I" TargetMode="External"/><Relationship Id="rId215" Type="http://schemas.openxmlformats.org/officeDocument/2006/relationships/hyperlink" Target="consultantplus://offline/ref=03FE9A703AA774D512FD673D1354D25C3A7010FA8483FC8C27F7C5C8A85DF138530F26FD0385F00191EB24Q4d5I" TargetMode="External"/><Relationship Id="rId236" Type="http://schemas.openxmlformats.org/officeDocument/2006/relationships/hyperlink" Target="consultantplus://offline/ref=03FE9A703AA774D512FD782C0654D25C3A7D1EF98DDDAB8E76A2CBCDA00DAB28454629FD1D85F91695E07217D7DF491EB09C376AF41A332CQ4d8I" TargetMode="External"/><Relationship Id="rId257" Type="http://schemas.openxmlformats.org/officeDocument/2006/relationships/hyperlink" Target="consultantplus://offline/ref=03FE9A703AA774D512FD782C0654D25C3A7D1EF98DDDAB8E76A2CBCDA00DAB28454629FD1D85FA1C91E07217D7DF491EB09C376AF41A332CQ4d8I" TargetMode="External"/><Relationship Id="rId278" Type="http://schemas.openxmlformats.org/officeDocument/2006/relationships/hyperlink" Target="consultantplus://offline/ref=03FE9A703AA774D512FD782C0654D25C3A7D1EF98DDDAB8E76A2CBCDA00DAB28454629FD1D85FA1994E07217D7DF491EB09C376AF41A332CQ4d8I" TargetMode="External"/><Relationship Id="rId26" Type="http://schemas.openxmlformats.org/officeDocument/2006/relationships/hyperlink" Target="consultantplus://offline/ref=03FE9A703AA774D512FD782C0654D25C397115F88ED5AB8E76A2CBCDA00DAB28454629FD1D85F81F9BE07217D7DF491EB09C376AF41A332CQ4d8I" TargetMode="External"/><Relationship Id="rId231" Type="http://schemas.openxmlformats.org/officeDocument/2006/relationships/hyperlink" Target="consultantplus://offline/ref=03FE9A703AA774D512FD782C0654D25C397910FE87D4AB8E76A2CBCDA00DAB28454629FD1D85F81E94E07217D7DF491EB09C376AF41A332CQ4d8I" TargetMode="External"/><Relationship Id="rId252" Type="http://schemas.openxmlformats.org/officeDocument/2006/relationships/hyperlink" Target="consultantplus://offline/ref=03FE9A703AA774D512FD782C0654D25C3A7D1EF98DDDAB8E76A2CBCDA00DAB28454629FD1D85FA1E95E07217D7DF491EB09C376AF41A332CQ4d8I" TargetMode="External"/><Relationship Id="rId273" Type="http://schemas.openxmlformats.org/officeDocument/2006/relationships/hyperlink" Target="consultantplus://offline/ref=03FE9A703AA774D512FD782C0654D25C3A7D1EF98DDDAB8E76A2CBCDA00DAB28454629FD1D85FA1997E07217D7DF491EB09C376AF41A332CQ4d8I" TargetMode="External"/><Relationship Id="rId294" Type="http://schemas.openxmlformats.org/officeDocument/2006/relationships/hyperlink" Target="consultantplus://offline/ref=03FE9A703AA774D512FD782C0654D25C3A7D1EF78CD5AB8E76A2CBCDA00DAB28454629FD1D85F81D96E07217D7DF491EB09C376AF41A332CQ4d8I" TargetMode="External"/><Relationship Id="rId308" Type="http://schemas.openxmlformats.org/officeDocument/2006/relationships/hyperlink" Target="consultantplus://offline/ref=03FE9A703AA774D512FD782C0654D25C397B17FD8CDDAB8E76A2CBCDA00DAB28454629FD1D85F81F9BE07217D7DF491EB09C376AF41A332CQ4d8I" TargetMode="External"/><Relationship Id="rId47" Type="http://schemas.openxmlformats.org/officeDocument/2006/relationships/hyperlink" Target="consultantplus://offline/ref=03FE9A703AA774D512FD673D1354D25C3C7D13FD8DD7AB8E76A2CBCDA00DAB28574671F11F84E61F9BF5244691Q8d9I" TargetMode="External"/><Relationship Id="rId68" Type="http://schemas.openxmlformats.org/officeDocument/2006/relationships/hyperlink" Target="consultantplus://offline/ref=03FE9A703AA774D512FD782C0654D25C3A7D1EF98DDDAB8E76A2CBCDA00DAB28454629FD1D85F81B95E07217D7DF491EB09C376AF41A332CQ4d8I" TargetMode="External"/><Relationship Id="rId89" Type="http://schemas.openxmlformats.org/officeDocument/2006/relationships/hyperlink" Target="consultantplus://offline/ref=03FE9A703AA774D512FD782C0654D25C3A7D1EF98DDDAB8E76A2CBCDA00DAB28454629FD1D85F81993E07217D7DF491EB09C376AF41A332CQ4d8I" TargetMode="External"/><Relationship Id="rId112" Type="http://schemas.openxmlformats.org/officeDocument/2006/relationships/hyperlink" Target="consultantplus://offline/ref=03FE9A703AA774D512FD782C0654D25C3A7D1EF98DDDAB8E76A2CBCDA00DAB28454629FD1D85F81793E07217D7DF491EB09C376AF41A332CQ4d8I" TargetMode="External"/><Relationship Id="rId133" Type="http://schemas.openxmlformats.org/officeDocument/2006/relationships/hyperlink" Target="consultantplus://offline/ref=03FE9A703AA774D512FD782C0654D25C307B10FD8FDEF6847EFBC7CFA702F43F420F25FC1D85FF1998BF7702C687461DAF823F7CE81831Q2dDI" TargetMode="External"/><Relationship Id="rId154" Type="http://schemas.openxmlformats.org/officeDocument/2006/relationships/hyperlink" Target="consultantplus://offline/ref=03FE9A703AA774D512FD782C0654D25C3A7D1EF98DDDAB8E76A2CBCDA00DAB28454629FD1D85F91C91E07217D7DF491EB09C376AF41A332CQ4d8I" TargetMode="External"/><Relationship Id="rId175" Type="http://schemas.openxmlformats.org/officeDocument/2006/relationships/hyperlink" Target="consultantplus://offline/ref=03FE9A703AA774D512FD782C0654D25C3A7D15FA87D0AB8E76A2CBCDA00DAB28454629FD1D85F81D91E07217D7DF491EB09C376AF41A332CQ4d8I" TargetMode="External"/><Relationship Id="rId196" Type="http://schemas.openxmlformats.org/officeDocument/2006/relationships/hyperlink" Target="consultantplus://offline/ref=03FE9A703AA774D512FD782C0654D25C3A7D1EF98DDDAB8E76A2CBCDA00DAB28454629FD1D85F91992E07217D7DF491EB09C376AF41A332CQ4d8I" TargetMode="External"/><Relationship Id="rId200" Type="http://schemas.openxmlformats.org/officeDocument/2006/relationships/hyperlink" Target="consultantplus://offline/ref=03FE9A703AA774D512FD782C0654D25C3A7D1EF98DDDAB8E76A2CBCDA00DAB28454629FD1D85F91997E07217D7DF491EB09C376AF41A332CQ4d8I" TargetMode="External"/><Relationship Id="rId16" Type="http://schemas.openxmlformats.org/officeDocument/2006/relationships/hyperlink" Target="consultantplus://offline/ref=03FE9A703AA774D512FD782C0654D25C3A7D1EF78CD4AB8E76A2CBCDA00DAB28454629FD1D85F81F9BE07217D7DF491EB09C376AF41A332CQ4d8I" TargetMode="External"/><Relationship Id="rId221" Type="http://schemas.openxmlformats.org/officeDocument/2006/relationships/hyperlink" Target="consultantplus://offline/ref=03FE9A703AA774D512FD782C0654D25C397A14FB88DCAB8E76A2CBCDA00DAB28454629FD1D85F81C92E07217D7DF491EB09C376AF41A332CQ4d8I" TargetMode="External"/><Relationship Id="rId242" Type="http://schemas.openxmlformats.org/officeDocument/2006/relationships/hyperlink" Target="consultantplus://offline/ref=03FE9A703AA774D512FD782C0654D25C3A7D1EF98DDDAB8E76A2CBCDA00DAB28454629FD1D85FA1F96E07217D7DF491EB09C376AF41A332CQ4d8I" TargetMode="External"/><Relationship Id="rId263" Type="http://schemas.openxmlformats.org/officeDocument/2006/relationships/hyperlink" Target="consultantplus://offline/ref=03FE9A703AA774D512FD782C0654D25C3A7D1EF78CD6AB8E76A2CBCDA00DAB28454629FD1D85F81B97E07217D7DF491EB09C376AF41A332CQ4d8I" TargetMode="External"/><Relationship Id="rId284" Type="http://schemas.openxmlformats.org/officeDocument/2006/relationships/hyperlink" Target="consultantplus://offline/ref=03FE9A703AA774D512FD782C0654D25C3A7D1EF98DDDAB8E76A2CBCDA00DAB28454629FD1D85FA1893E07217D7DF491EB09C376AF41A332CQ4d8I" TargetMode="External"/><Relationship Id="rId319" Type="http://schemas.openxmlformats.org/officeDocument/2006/relationships/hyperlink" Target="consultantplus://offline/ref=03FE9A703AA774D512FD782C0654D25C3A7D1EF98DDDAB8E76A2CBCDA00DAB28454629FD1D85FA1797E07217D7DF491EB09C376AF41A332CQ4d8I" TargetMode="External"/><Relationship Id="rId37" Type="http://schemas.openxmlformats.org/officeDocument/2006/relationships/hyperlink" Target="consultantplus://offline/ref=03FE9A703AA774D512FD782C0654D25C3A7C15F98AD7AB8E76A2CBCDA00DAB28454629FD1D85F81F9BE07217D7DF491EB09C376AF41A332CQ4d8I" TargetMode="External"/><Relationship Id="rId58" Type="http://schemas.openxmlformats.org/officeDocument/2006/relationships/hyperlink" Target="consultantplus://offline/ref=03FE9A703AA774D512FD782C0654D25C3A7D1EF98DDDAB8E76A2CBCDA00DAB28454629FD1D85F81B93E07217D7DF491EB09C376AF41A332CQ4d8I" TargetMode="External"/><Relationship Id="rId79" Type="http://schemas.openxmlformats.org/officeDocument/2006/relationships/hyperlink" Target="consultantplus://offline/ref=03FE9A703AA774D512FD782C0654D25C307B10FD8FDEF6847EFBC7CFA702F43F420F25FC1D85FB1F98BF7702C687461DAF823F7CE81831Q2dDI" TargetMode="External"/><Relationship Id="rId102" Type="http://schemas.openxmlformats.org/officeDocument/2006/relationships/hyperlink" Target="consultantplus://offline/ref=03FE9A703AA774D512FD782C0654D25C3A7D1EF98DDDAB8E76A2CBCDA00DAB28454629FD1D85F81890E07217D7DF491EB09C376AF41A332CQ4d8I" TargetMode="External"/><Relationship Id="rId123" Type="http://schemas.openxmlformats.org/officeDocument/2006/relationships/hyperlink" Target="consultantplus://offline/ref=03FE9A703AA774D512FD782C0654D25C3A7D1EF98DDDAB8E76A2CBCDA00DAB28454629FD1D85F81796E07217D7DF491EB09C376AF41A332CQ4d8I" TargetMode="External"/><Relationship Id="rId144" Type="http://schemas.openxmlformats.org/officeDocument/2006/relationships/hyperlink" Target="consultantplus://offline/ref=03FE9A703AA774D512FD782C0654D25C3A7D1EF98DDDAB8E76A2CBCDA00DAB28454629FD1D85F91D95E07217D7DF491EB09C376AF41A332CQ4d8I" TargetMode="External"/><Relationship Id="rId90" Type="http://schemas.openxmlformats.org/officeDocument/2006/relationships/hyperlink" Target="consultantplus://offline/ref=03FE9A703AA774D512FD673D1354D25C3A7010FA8483FC8C27F7C5C8A85DF138530F26FD0385F00191EB24Q4d5I" TargetMode="External"/><Relationship Id="rId165" Type="http://schemas.openxmlformats.org/officeDocument/2006/relationships/hyperlink" Target="consultantplus://offline/ref=03FE9A703AA774D512FD782C0654D25C397910FE87D4AB8E76A2CBCDA00DAB28454629FD1D85F81E92E07217D7DF491EB09C376AF41A332CQ4d8I" TargetMode="External"/><Relationship Id="rId186" Type="http://schemas.openxmlformats.org/officeDocument/2006/relationships/hyperlink" Target="consultantplus://offline/ref=03FE9A703AA774D512FD782C0654D25C3A7D1EF98DDDAB8E76A2CBCDA00DAB28454629FD1D85F91A93E07217D7DF491EB09C376AF41A332CQ4d8I" TargetMode="External"/><Relationship Id="rId211" Type="http://schemas.openxmlformats.org/officeDocument/2006/relationships/hyperlink" Target="consultantplus://offline/ref=03FE9A703AA774D512FD782C0654D25C3A7D1EF98DDDAB8E76A2CBCDA00DAB28454629FD1D85F91891E07217D7DF491EB09C376AF41A332CQ4d8I" TargetMode="External"/><Relationship Id="rId232" Type="http://schemas.openxmlformats.org/officeDocument/2006/relationships/hyperlink" Target="consultantplus://offline/ref=03FE9A703AA774D512FD782C0654D25C3A7D1EF98DDDAB8E76A2CBCDA00DAB28454629FD1D85F91690E07217D7DF491EB09C376AF41A332CQ4d8I" TargetMode="External"/><Relationship Id="rId253" Type="http://schemas.openxmlformats.org/officeDocument/2006/relationships/hyperlink" Target="consultantplus://offline/ref=03FE9A703AA774D512FD782C0654D25C3A7D1EF98DDDAB8E76A2CBCDA00DAB28454629FD1D85FA1E9BE07217D7DF491EB09C376AF41A332CQ4d8I" TargetMode="External"/><Relationship Id="rId274" Type="http://schemas.openxmlformats.org/officeDocument/2006/relationships/hyperlink" Target="consultantplus://offline/ref=03FE9A703AA774D512FD782C0654D25C3A7D1EF98DDDAB8E76A2CBCDA00DAB28454629FD1D85FA1996E07217D7DF491EB09C376AF41A332CQ4d8I" TargetMode="External"/><Relationship Id="rId295" Type="http://schemas.openxmlformats.org/officeDocument/2006/relationships/hyperlink" Target="consultantplus://offline/ref=03FE9A703AA774D512FD782C0654D25C3A7F11F689D7AB8E76A2CBCDA00DAB28454629FD1D85F81F9BE07217D7DF491EB09C376AF41A332CQ4d8I" TargetMode="External"/><Relationship Id="rId309" Type="http://schemas.openxmlformats.org/officeDocument/2006/relationships/hyperlink" Target="consultantplus://offline/ref=03FE9A703AA774D512FD782C0654D25C3A7916FA88DCAB8E76A2CBCDA00DAB28454629FD1D85F81F9BE07217D7DF491EB09C376AF41A332CQ4d8I" TargetMode="External"/><Relationship Id="rId27" Type="http://schemas.openxmlformats.org/officeDocument/2006/relationships/hyperlink" Target="consultantplus://offline/ref=03FE9A703AA774D512FD782C0654D25C397112FF88DCAB8E76A2CBCDA00DAB28454629FD1D85F81F9BE07217D7DF491EB09C376AF41A332CQ4d8I" TargetMode="External"/><Relationship Id="rId48" Type="http://schemas.openxmlformats.org/officeDocument/2006/relationships/hyperlink" Target="consultantplus://offline/ref=03FE9A703AA774D512FD782C0654D25C3A7D1EF98DDDAB8E76A2CBCDA00DAB28454629FD1D85F81F9AE07217D7DF491EB09C376AF41A332CQ4d8I" TargetMode="External"/><Relationship Id="rId69" Type="http://schemas.openxmlformats.org/officeDocument/2006/relationships/hyperlink" Target="consultantplus://offline/ref=03FE9A703AA774D512FD782C0654D25C307B10FD8FDEF6847EFBC7CFA702F43F420F25FC1D85FA1B98BF7702C687461DAF823F7CE81831Q2dDI" TargetMode="External"/><Relationship Id="rId113" Type="http://schemas.openxmlformats.org/officeDocument/2006/relationships/hyperlink" Target="consultantplus://offline/ref=03FE9A703AA774D512FD782C0654D25C3A7D1EF98DDDAB8E76A2CBCDA00DAB28454629FD1D85F81792E07217D7DF491EB09C376AF41A332CQ4d8I" TargetMode="External"/><Relationship Id="rId134" Type="http://schemas.openxmlformats.org/officeDocument/2006/relationships/hyperlink" Target="consultantplus://offline/ref=03FE9A703AA774D512FD782C0654D25C3A7D1EF98DDDAB8E76A2CBCDA00DAB28454629FD1D85F81695E07217D7DF491EB09C376AF41A332CQ4d8I" TargetMode="External"/><Relationship Id="rId320" Type="http://schemas.openxmlformats.org/officeDocument/2006/relationships/hyperlink" Target="consultantplus://offline/ref=03FE9A703AA774D512FD673D1354D25C3A7010FA8483FC8C27F7C5C8A85DF138530F26FD0385F00191EB24Q4d5I" TargetMode="External"/><Relationship Id="rId80" Type="http://schemas.openxmlformats.org/officeDocument/2006/relationships/hyperlink" Target="consultantplus://offline/ref=03FE9A703AA774D512FD782C0654D25C3A7D1EF98DDDAB8E76A2CBCDA00DAB28454629FD1D85F81B9BE07217D7DF491EB09C376AF41A332CQ4d8I" TargetMode="External"/><Relationship Id="rId155" Type="http://schemas.openxmlformats.org/officeDocument/2006/relationships/hyperlink" Target="consultantplus://offline/ref=03FE9A703AA774D512FD782C0654D25C3A7D1EF98DDDAB8E76A2CBCDA00DAB28454629FD1D85F91C97E07217D7DF491EB09C376AF41A332CQ4d8I" TargetMode="External"/><Relationship Id="rId176" Type="http://schemas.openxmlformats.org/officeDocument/2006/relationships/hyperlink" Target="consultantplus://offline/ref=03FE9A703AA774D512FD782C0654D25C3A7D15FA87D0AB8E76A2CBCDA00DAB28454629FD1D85F81D90E07217D7DF491EB09C376AF41A332CQ4d8I" TargetMode="External"/><Relationship Id="rId197" Type="http://schemas.openxmlformats.org/officeDocument/2006/relationships/hyperlink" Target="consultantplus://offline/ref=03FE9A703AA774D512FD782C0654D25C397A14FB88DCAB8E76A2CBCDA00DAB28454629FD1D85F81D95E07217D7DF491EB09C376AF41A332CQ4d8I" TargetMode="External"/><Relationship Id="rId201" Type="http://schemas.openxmlformats.org/officeDocument/2006/relationships/hyperlink" Target="consultantplus://offline/ref=03FE9A703AA774D512FD782C0654D25C3A7C17FB86D7AB8E76A2CBCDA00DAB28454629FD1D85F81E90E07217D7DF491EB09C376AF41A332CQ4d8I" TargetMode="External"/><Relationship Id="rId222" Type="http://schemas.openxmlformats.org/officeDocument/2006/relationships/hyperlink" Target="consultantplus://offline/ref=03FE9A703AA774D512FD782C0654D25C3A7D1EF98DDDAB8E76A2CBCDA00DAB28454629FD1D85F9189AE07217D7DF491EB09C376AF41A332CQ4d8I" TargetMode="External"/><Relationship Id="rId243" Type="http://schemas.openxmlformats.org/officeDocument/2006/relationships/hyperlink" Target="consultantplus://offline/ref=03FE9A703AA774D512FD782C0654D25C3A7D1EF98DDDAB8E76A2CBCDA00DAB28454629FD1D85FA1F95E07217D7DF491EB09C376AF41A332CQ4d8I" TargetMode="External"/><Relationship Id="rId264" Type="http://schemas.openxmlformats.org/officeDocument/2006/relationships/hyperlink" Target="consultantplus://offline/ref=03FE9A703AA774D512FD782C0654D25C3A7D1EF98DDDAB8E76A2CBCDA00DAB28454629FD1D85FA1B91E07217D7DF491EB09C376AF41A332CQ4d8I" TargetMode="External"/><Relationship Id="rId285" Type="http://schemas.openxmlformats.org/officeDocument/2006/relationships/hyperlink" Target="consultantplus://offline/ref=03FE9A703AA774D512FD782C0654D25C3A7D1EF98DDDAB8E76A2CBCDA00DAB28454629FD1D85FA1892E07217D7DF491EB09C376AF41A332CQ4d8I" TargetMode="External"/><Relationship Id="rId17" Type="http://schemas.openxmlformats.org/officeDocument/2006/relationships/hyperlink" Target="consultantplus://offline/ref=03FE9A703AA774D512FD782C0654D25C397B17FD8CDDAB8E76A2CBCDA00DAB28454629FD1D85F81F9BE07217D7DF491EB09C376AF41A332CQ4d8I" TargetMode="External"/><Relationship Id="rId38" Type="http://schemas.openxmlformats.org/officeDocument/2006/relationships/hyperlink" Target="consultantplus://offline/ref=03FE9A703AA774D512FD782C0654D25C3A7C1EFC89D0AB8E76A2CBCDA00DAB28454629FD1D85F81F9BE07217D7DF491EB09C376AF41A332CQ4d8I" TargetMode="External"/><Relationship Id="rId59" Type="http://schemas.openxmlformats.org/officeDocument/2006/relationships/hyperlink" Target="consultantplus://offline/ref=03FE9A703AA774D512FD782C0654D25C3A7D1EF98DDDAB8E76A2CBCDA00DAB28454629FD1D85F81B91E07217D7DF491EB09C376AF41A332CQ4d8I" TargetMode="External"/><Relationship Id="rId103" Type="http://schemas.openxmlformats.org/officeDocument/2006/relationships/hyperlink" Target="consultantplus://offline/ref=03FE9A703AA774D512FD782C0654D25C317F17FE8BDEF6847EFBC7CFA702F43F420F25FC1D85F91F98BF7702C687461DAF823F7CE81831Q2dDI" TargetMode="External"/><Relationship Id="rId124" Type="http://schemas.openxmlformats.org/officeDocument/2006/relationships/hyperlink" Target="consultantplus://offline/ref=03FE9A703AA774D512FD782C0654D25C3A7D1EF98DDDAB8E76A2CBCDA00DAB28454629FD1D85F81795E07217D7DF491EB09C376AF41A332CQ4d8I" TargetMode="External"/><Relationship Id="rId310" Type="http://schemas.openxmlformats.org/officeDocument/2006/relationships/hyperlink" Target="consultantplus://offline/ref=03FE9A703AA774D512FD782C0654D25C3A7C15F98AD7AB8E76A2CBCDA00DAB28454629FD1D85F81E93E07217D7DF491EB09C376AF41A332CQ4d8I" TargetMode="External"/><Relationship Id="rId70" Type="http://schemas.openxmlformats.org/officeDocument/2006/relationships/hyperlink" Target="consultantplus://offline/ref=03FE9A703AA774D512FD782C0654D25C3E7815FC8CDEF6847EFBC7CFA702F43F420F25FC1D85F91C98BF7702C687461DAF823F7CE81831Q2dDI" TargetMode="External"/><Relationship Id="rId91" Type="http://schemas.openxmlformats.org/officeDocument/2006/relationships/hyperlink" Target="consultantplus://offline/ref=03FE9A703AA774D512FD782C0654D25C397E12FA87DCAB8E76A2CBCDA00DAB28454629FD1D85F81F9AE07217D7DF491EB09C376AF41A332CQ4d8I" TargetMode="External"/><Relationship Id="rId145" Type="http://schemas.openxmlformats.org/officeDocument/2006/relationships/hyperlink" Target="consultantplus://offline/ref=03FE9A703AA774D512FD782C0654D25C3A7D1EF98DDDAB8E76A2CBCDA00DAB28454629FD1D85F91D94E07217D7DF491EB09C376AF41A332CQ4d8I" TargetMode="External"/><Relationship Id="rId166" Type="http://schemas.openxmlformats.org/officeDocument/2006/relationships/hyperlink" Target="consultantplus://offline/ref=03FE9A703AA774D512FD782C0654D25C3A7D15FA87D0AB8E76A2CBCDA00DAB28454629FD1D85F81E9AE07217D7DF491EB09C376AF41A332CQ4d8I" TargetMode="External"/><Relationship Id="rId187" Type="http://schemas.openxmlformats.org/officeDocument/2006/relationships/hyperlink" Target="consultantplus://offline/ref=03FE9A703AA774D512FD782C0654D25C3A7D1EF98DDDAB8E76A2CBCDA00DAB28454629FD1D85F91A92E07217D7DF491EB09C376AF41A332CQ4d8I" TargetMode="External"/><Relationship Id="rId1" Type="http://schemas.openxmlformats.org/officeDocument/2006/relationships/styles" Target="styles.xml"/><Relationship Id="rId212" Type="http://schemas.openxmlformats.org/officeDocument/2006/relationships/hyperlink" Target="consultantplus://offline/ref=03FE9A703AA774D512FD782C0654D25C3A7D1EF98DDDAB8E76A2CBCDA00DAB28454629FD1D85F91890E07217D7DF491EB09C376AF41A332CQ4d8I" TargetMode="External"/><Relationship Id="rId233" Type="http://schemas.openxmlformats.org/officeDocument/2006/relationships/hyperlink" Target="consultantplus://offline/ref=03FE9A703AA774D512FD782C0654D25C397B14FF8CD4AB8E76A2CBCDA00DAB28454629FD1D85F81F9BE07217D7DF491EB09C376AF41A332CQ4d8I" TargetMode="External"/><Relationship Id="rId254" Type="http://schemas.openxmlformats.org/officeDocument/2006/relationships/hyperlink" Target="consultantplus://offline/ref=03FE9A703AA774D512FD782C0654D25C3A7D1EF98DDDAB8E76A2CBCDA00DAB28454629FD1D85FA1D93E07217D7DF491EB09C376AF41A332CQ4d8I" TargetMode="External"/><Relationship Id="rId28" Type="http://schemas.openxmlformats.org/officeDocument/2006/relationships/hyperlink" Target="consultantplus://offline/ref=03FE9A703AA774D512FD782C0654D25C39711FFB8CD0AB8E76A2CBCDA00DAB28454629FD1D85F81F9BE07217D7DF491EB09C376AF41A332CQ4d8I" TargetMode="External"/><Relationship Id="rId49" Type="http://schemas.openxmlformats.org/officeDocument/2006/relationships/hyperlink" Target="consultantplus://offline/ref=03FE9A703AA774D512FD782C0654D25C307B10FD8FDEF6847EFBC7CFA702F43F420F25FC1D85F81698BF7702C687461DAF823F7CE81831Q2dDI" TargetMode="External"/><Relationship Id="rId114" Type="http://schemas.openxmlformats.org/officeDocument/2006/relationships/hyperlink" Target="consultantplus://offline/ref=03FE9A703AA774D512FD782C0654D25C3A7D1EF78CD6AB8E76A2CBCDA00DAB28454629FD1D85F81E91E07217D7DF491EB09C376AF41A332CQ4d8I" TargetMode="External"/><Relationship Id="rId275" Type="http://schemas.openxmlformats.org/officeDocument/2006/relationships/hyperlink" Target="consultantplus://offline/ref=03FE9A703AA774D512FD782C0654D25C3A7D1EF98DDDAB8E76A2CBCDA00DAB28454629FD1D85FA1995E07217D7DF491EB09C376AF41A332CQ4d8I" TargetMode="External"/><Relationship Id="rId296" Type="http://schemas.openxmlformats.org/officeDocument/2006/relationships/hyperlink" Target="consultantplus://offline/ref=03FE9A703AA774D512FD673D1354D25C3A7010FA8483FC8C27F7C5C8A85DF138530F26FD0385F00191EB24Q4d5I" TargetMode="External"/><Relationship Id="rId300" Type="http://schemas.openxmlformats.org/officeDocument/2006/relationships/hyperlink" Target="consultantplus://offline/ref=03FE9A703AA774D512FD782C0654D25C3A7B1FF888D3AB8E76A2CBCDA00DAB28454629FD1D85F81E96E07217D7DF491EB09C376AF41A332CQ4d8I" TargetMode="External"/><Relationship Id="rId60" Type="http://schemas.openxmlformats.org/officeDocument/2006/relationships/hyperlink" Target="consultantplus://offline/ref=03FE9A703AA774D512FD782C0654D25C307B10FD8FDEF6847EFBC7CFA702F43F420F25FC1D85FA1E98BF7702C687461DAF823F7CE81831Q2dDI" TargetMode="External"/><Relationship Id="rId81" Type="http://schemas.openxmlformats.org/officeDocument/2006/relationships/hyperlink" Target="consultantplus://offline/ref=03FE9A703AA774D512FD673D1354D25C3A7010FA8483FC8C27F7C5C8A85DF138530F26FD0385F00191EB24Q4d5I" TargetMode="External"/><Relationship Id="rId135" Type="http://schemas.openxmlformats.org/officeDocument/2006/relationships/hyperlink" Target="consultantplus://offline/ref=03FE9A703AA774D512FD673D1354D25C3C7D13FD8DD7AB8E76A2CBCDA00DAB28454629FD1D85FB1C92E07217D7DF491EB09C376AF41A332CQ4d8I" TargetMode="External"/><Relationship Id="rId156" Type="http://schemas.openxmlformats.org/officeDocument/2006/relationships/hyperlink" Target="consultantplus://offline/ref=03FE9A703AA774D512FD782C0654D25C3A7D15FA87D0AB8E76A2CBCDA00DAB28454629FD1D85F81E97E07217D7DF491EB09C376AF41A332CQ4d8I" TargetMode="External"/><Relationship Id="rId177" Type="http://schemas.openxmlformats.org/officeDocument/2006/relationships/hyperlink" Target="consultantplus://offline/ref=03FE9A703AA774D512FD673D1354D25C3A7010FA8483FC8C27F7C5C8A85DF138530F26FD0385F00191EB24Q4d5I" TargetMode="External"/><Relationship Id="rId198" Type="http://schemas.openxmlformats.org/officeDocument/2006/relationships/hyperlink" Target="consultantplus://offline/ref=03FE9A703AA774D512FD782C0654D25C3A7D1EF98DDDAB8E76A2CBCDA00DAB28454629FD1D85F91991E07217D7DF491EB09C376AF41A332CQ4d8I" TargetMode="External"/><Relationship Id="rId321" Type="http://schemas.openxmlformats.org/officeDocument/2006/relationships/hyperlink" Target="consultantplus://offline/ref=03FE9A703AA774D512FD673D1354D25C3A7010FA8483FC8C27F7C5C8A85DF138530F26FD0385F00191EB24Q4d5I" TargetMode="External"/><Relationship Id="rId202" Type="http://schemas.openxmlformats.org/officeDocument/2006/relationships/hyperlink" Target="consultantplus://offline/ref=03FE9A703AA774D512FD782C0654D25C3A7D1EF98DDDAB8E76A2CBCDA00DAB28454629FD1D85F91995E07217D7DF491EB09C376AF41A332CQ4d8I" TargetMode="External"/><Relationship Id="rId223" Type="http://schemas.openxmlformats.org/officeDocument/2006/relationships/hyperlink" Target="consultantplus://offline/ref=03FE9A703AA774D512FD782C0654D25C3A7D1EF98DDDAB8E76A2CBCDA00DAB28454629FD1D85F91793E07217D7DF491EB09C376AF41A332CQ4d8I" TargetMode="External"/><Relationship Id="rId244" Type="http://schemas.openxmlformats.org/officeDocument/2006/relationships/hyperlink" Target="consultantplus://offline/ref=03FE9A703AA774D512FD782C0654D25C3A7D1EF98DDDAB8E76A2CBCDA00DAB28454629FD1D85FA1F94E07217D7DF491EB09C376AF41A332CQ4d8I" TargetMode="External"/><Relationship Id="rId18" Type="http://schemas.openxmlformats.org/officeDocument/2006/relationships/hyperlink" Target="consultantplus://offline/ref=03FE9A703AA774D512FD782C0654D25C397B14FF8CD4AB8E76A2CBCDA00DAB28454629FD1D85F81F9BE07217D7DF491EB09C376AF41A332CQ4d8I" TargetMode="External"/><Relationship Id="rId39" Type="http://schemas.openxmlformats.org/officeDocument/2006/relationships/hyperlink" Target="consultantplus://offline/ref=03FE9A703AA774D512FD782C0654D25C3A7D15FA87D0AB8E76A2CBCDA00DAB28454629FD1D85F81F9BE07217D7DF491EB09C376AF41A332CQ4d8I" TargetMode="External"/><Relationship Id="rId265" Type="http://schemas.openxmlformats.org/officeDocument/2006/relationships/hyperlink" Target="consultantplus://offline/ref=03FE9A703AA774D512FD782C0654D25C3A7D1EF98DDDAB8E76A2CBCDA00DAB28454629FD1D85FA1B90E07217D7DF491EB09C376AF41A332CQ4d8I" TargetMode="External"/><Relationship Id="rId286" Type="http://schemas.openxmlformats.org/officeDocument/2006/relationships/hyperlink" Target="consultantplus://offline/ref=03FE9A703AA774D512FD782C0654D25C3A7D1EF98DDDAB8E76A2CBCDA00DAB28454629FD1D85FA1890E07217D7DF491EB09C376AF41A332CQ4d8I" TargetMode="External"/><Relationship Id="rId50" Type="http://schemas.openxmlformats.org/officeDocument/2006/relationships/hyperlink" Target="consultantplus://offline/ref=03FE9A703AA774D512FD782C0654D25C3A7D1EF98DDDAB8E76A2CBCDA00DAB28454629FD1D85F81E92E07217D7DF491EB09C376AF41A332CQ4d8I" TargetMode="External"/><Relationship Id="rId104" Type="http://schemas.openxmlformats.org/officeDocument/2006/relationships/hyperlink" Target="consultantplus://offline/ref=03FE9A703AA774D512FD782C0654D25C3A7D1EF98DDDAB8E76A2CBCDA00DAB28454629FD1D85F81897E07217D7DF491EB09C376AF41A332CQ4d8I" TargetMode="External"/><Relationship Id="rId125" Type="http://schemas.openxmlformats.org/officeDocument/2006/relationships/hyperlink" Target="consultantplus://offline/ref=03FE9A703AA774D512FD782C0654D25C3A7D1EF98DDDAB8E76A2CBCDA00DAB28454629FD1D85F8179BE07217D7DF491EB09C376AF41A332CQ4d8I" TargetMode="External"/><Relationship Id="rId146" Type="http://schemas.openxmlformats.org/officeDocument/2006/relationships/hyperlink" Target="consultantplus://offline/ref=03FE9A703AA774D512FD782C0654D25C3A7D15FA87D0AB8E76A2CBCDA00DAB28454629FD1D85F81E93E07217D7DF491EB09C376AF41A332CQ4d8I" TargetMode="External"/><Relationship Id="rId167" Type="http://schemas.openxmlformats.org/officeDocument/2006/relationships/hyperlink" Target="consultantplus://offline/ref=03FE9A703AA774D512FD782C0654D25C3A7A15F78ED2AB8E76A2CBCDA00DAB28454629FD1D85F81E96E07217D7DF491EB09C376AF41A332CQ4d8I" TargetMode="External"/><Relationship Id="rId188" Type="http://schemas.openxmlformats.org/officeDocument/2006/relationships/hyperlink" Target="consultantplus://offline/ref=03FE9A703AA774D512FD782C0654D25C3A7D1EF98DDDAB8E76A2CBCDA00DAB28454629FD1D85F91A90E07217D7DF491EB09C376AF41A332CQ4d8I" TargetMode="External"/><Relationship Id="rId311" Type="http://schemas.openxmlformats.org/officeDocument/2006/relationships/hyperlink" Target="consultantplus://offline/ref=03FE9A703AA774D512FD782C0654D25C397F15FF8BD6AB8E76A2CBCDA00DAB28454629FD1D85F81E97E07217D7DF491EB09C376AF41A332CQ4d8I" TargetMode="External"/><Relationship Id="rId71" Type="http://schemas.openxmlformats.org/officeDocument/2006/relationships/hyperlink" Target="consultantplus://offline/ref=03FE9A703AA774D512FD673D1354D25C3A7010FA8483FC8C27F7C5C8A85DF138530F26FD0385F00191EB24Q4d5I" TargetMode="External"/><Relationship Id="rId92" Type="http://schemas.openxmlformats.org/officeDocument/2006/relationships/hyperlink" Target="consultantplus://offline/ref=03FE9A703AA774D512FD782C0654D25C397A14FB88DCAB8E76A2CBCDA00DAB28454629FD1D85F81E93E07217D7DF491EB09C376AF41A332CQ4d8I" TargetMode="External"/><Relationship Id="rId213" Type="http://schemas.openxmlformats.org/officeDocument/2006/relationships/hyperlink" Target="consultantplus://offline/ref=03FE9A703AA774D512FD673D1354D25C3A7010FA8483FC8C27F7C5C8A85DF138530F26FD0385F00191EB24Q4d5I" TargetMode="External"/><Relationship Id="rId234" Type="http://schemas.openxmlformats.org/officeDocument/2006/relationships/hyperlink" Target="consultantplus://offline/ref=03FE9A703AA774D512FD782C0654D25C3A7D1EF98DDDAB8E76A2CBCDA00DAB28454629FD1D85F91697E07217D7DF491EB09C376AF41A332CQ4d8I" TargetMode="External"/><Relationship Id="rId2" Type="http://schemas.microsoft.com/office/2007/relationships/stylesWithEffects" Target="stylesWithEffects.xml"/><Relationship Id="rId29" Type="http://schemas.openxmlformats.org/officeDocument/2006/relationships/hyperlink" Target="consultantplus://offline/ref=03FE9A703AA774D512FD782C0654D25C3A7816FA8FD2AB8E76A2CBCDA00DAB28454629FD1D85F81F9BE07217D7DF491EB09C376AF41A332CQ4d8I" TargetMode="External"/><Relationship Id="rId255" Type="http://schemas.openxmlformats.org/officeDocument/2006/relationships/hyperlink" Target="consultantplus://offline/ref=03FE9A703AA774D512FD782C0654D25C3A7D1EF98DDDAB8E76A2CBCDA00DAB28454629FD1D85FA1D91E07217D7DF491EB09C376AF41A332CQ4d8I" TargetMode="External"/><Relationship Id="rId276" Type="http://schemas.openxmlformats.org/officeDocument/2006/relationships/hyperlink" Target="consultantplus://offline/ref=03FE9A703AA774D512FD782C0654D25C397E15F989D6AB8E76A2CBCDA00DAB28454629FD1D85F81E97E07217D7DF491EB09C376AF41A332CQ4d8I" TargetMode="External"/><Relationship Id="rId297" Type="http://schemas.openxmlformats.org/officeDocument/2006/relationships/hyperlink" Target="consultantplus://offline/ref=03FE9A703AA774D512FD673D1354D25C3C7D13FE8FD7AB8E76A2CBCDA00DAB28454629FD1D85FE1F97E07217D7DF491EB09C376AF41A332CQ4d8I" TargetMode="External"/><Relationship Id="rId40" Type="http://schemas.openxmlformats.org/officeDocument/2006/relationships/hyperlink" Target="consultantplus://offline/ref=03FE9A703AA774D512FD782C0654D25C3A7D1EF98DDDAB8E76A2CBCDA00DAB28454629FD1D85F81F9BE07217D7DF491EB09C376AF41A332CQ4d8I" TargetMode="External"/><Relationship Id="rId115" Type="http://schemas.openxmlformats.org/officeDocument/2006/relationships/hyperlink" Target="consultantplus://offline/ref=03FE9A703AA774D512FD782C0654D25C3A7D1EF78CD7AB8E76A2CBCDA00DAB28454629FD1D85F81E92E07217D7DF491EB09C376AF41A332CQ4d8I" TargetMode="External"/><Relationship Id="rId136" Type="http://schemas.openxmlformats.org/officeDocument/2006/relationships/hyperlink" Target="consultantplus://offline/ref=03FE9A703AA774D512FD673D1354D25C3C7D13FD8DD7AB8E76A2CBCDA00DAB28454629FD1D85FB1C9BE07217D7DF491EB09C376AF41A332CQ4d8I" TargetMode="External"/><Relationship Id="rId157" Type="http://schemas.openxmlformats.org/officeDocument/2006/relationships/hyperlink" Target="consultantplus://offline/ref=03FE9A703AA774D512FD782C0654D25C3A7D1EF98DDDAB8E76A2CBCDA00DAB28454629FD1D85F91C95E07217D7DF491EB09C376AF41A332CQ4d8I" TargetMode="External"/><Relationship Id="rId178" Type="http://schemas.openxmlformats.org/officeDocument/2006/relationships/hyperlink" Target="consultantplus://offline/ref=03FE9A703AA774D512FD782C0654D25C3A7D1EF98DDDAB8E76A2CBCDA00DAB28454629FD1D85F91B90E07217D7DF491EB09C376AF41A332CQ4d8I" TargetMode="External"/><Relationship Id="rId301" Type="http://schemas.openxmlformats.org/officeDocument/2006/relationships/hyperlink" Target="consultantplus://offline/ref=03FE9A703AA774D512FD673D1354D25C3A7010FA8483FC8C27F7C5C8A85DE3380B0324FC1887FB14C7BA62139E884502B18A2960EA1AQ3d0I" TargetMode="External"/><Relationship Id="rId322" Type="http://schemas.openxmlformats.org/officeDocument/2006/relationships/hyperlink" Target="consultantplus://offline/ref=03FE9A703AA774D512FD673D1354D25C3A7010FA8483FC8C27F7C5C8A85DF138530F26FD0385F00191EB24Q4d5I" TargetMode="External"/><Relationship Id="rId61" Type="http://schemas.openxmlformats.org/officeDocument/2006/relationships/hyperlink" Target="consultantplus://offline/ref=03FE9A703AA774D512FD673D1354D25C3A7010FA8483FC8C27F7C5C8A85DF138530F26FD0385F00191EB24Q4d5I" TargetMode="External"/><Relationship Id="rId82" Type="http://schemas.openxmlformats.org/officeDocument/2006/relationships/hyperlink" Target="consultantplus://offline/ref=03FE9A703AA774D512FD673D1354D25C3C7D15F68DD1AB8E76A2CBCDA00DAB28574671F11F84E61F9BF5244691Q8d9I" TargetMode="External"/><Relationship Id="rId199" Type="http://schemas.openxmlformats.org/officeDocument/2006/relationships/hyperlink" Target="consultantplus://offline/ref=03FE9A703AA774D512FD782C0654D25C3A7D1EF98DDDAB8E76A2CBCDA00DAB28454629FD1D85F91990E07217D7DF491EB09C376AF41A332CQ4d8I" TargetMode="External"/><Relationship Id="rId203" Type="http://schemas.openxmlformats.org/officeDocument/2006/relationships/hyperlink" Target="consultantplus://offline/ref=03FE9A703AA774D512FD782C0654D25C3A7B1FF888D3AB8E76A2CBCDA00DAB28454629FD1D85F81E92E07217D7DF491EB09C376AF41A332CQ4d8I" TargetMode="External"/><Relationship Id="rId19" Type="http://schemas.openxmlformats.org/officeDocument/2006/relationships/hyperlink" Target="consultantplus://offline/ref=03FE9A703AA774D512FD782C0654D25C397C15F686D2AB8E76A2CBCDA00DAB28454629FD1D85F81F9BE07217D7DF491EB09C376AF41A332CQ4d8I" TargetMode="External"/><Relationship Id="rId224" Type="http://schemas.openxmlformats.org/officeDocument/2006/relationships/hyperlink" Target="consultantplus://offline/ref=03FE9A703AA774D512FD782C0654D25C3A7C1EFC89D0AB8E76A2CBCDA00DAB28454629FD1D85F81F9BE07217D7DF491EB09C376AF41A332CQ4d8I" TargetMode="External"/><Relationship Id="rId245" Type="http://schemas.openxmlformats.org/officeDocument/2006/relationships/hyperlink" Target="consultantplus://offline/ref=03FE9A703AA774D512FD782C0654D25C3A7D1EF98DDDAB8E76A2CBCDA00DAB28454629FD1D85FA1F9AE07217D7DF491EB09C376AF41A332CQ4d8I" TargetMode="External"/><Relationship Id="rId266" Type="http://schemas.openxmlformats.org/officeDocument/2006/relationships/hyperlink" Target="consultantplus://offline/ref=03FE9A703AA774D512FD782C0654D25C3A7F10FA8FD5AB8E76A2CBCDA00DAB28454629FD1D85FB1C96E07217D7DF491EB09C376AF41A332CQ4d8I" TargetMode="External"/><Relationship Id="rId287" Type="http://schemas.openxmlformats.org/officeDocument/2006/relationships/hyperlink" Target="consultantplus://offline/ref=03FE9A703AA774D512FD782C0654D25C3A7D1EF98DDDAB8E76A2CBCDA00DAB28454629FD1D85FA1896E07217D7DF491EB09C376AF41A332CQ4d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23793</Words>
  <Characters>135622</Characters>
  <Application>Microsoft Office Word</Application>
  <DocSecurity>0</DocSecurity>
  <Lines>1130</Lines>
  <Paragraphs>318</Paragraphs>
  <ScaleCrop>false</ScaleCrop>
  <Company/>
  <LinksUpToDate>false</LinksUpToDate>
  <CharactersWithSpaces>159097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Сергеевна Чупрова</dc:creator>
  <cp:keywords/>
  <dc:description/>
  <cp:lastModifiedBy>Александра Сергеевна Чупрова</cp:lastModifiedBy>
  <cp:revision>2</cp:revision>
  <dcterms:created xsi:type="dcterms:W3CDTF">2023-08-21T08:29:00Z</dcterms:created>
  <dcterms:modified xsi:type="dcterms:W3CDTF">2023-08-21T08:29:00Z</dcterms:modified>
</cp:coreProperties>
</file>